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3333" w14:textId="77777777" w:rsidR="00340A5D" w:rsidRDefault="00340A5D" w:rsidP="00340A5D">
      <w:pPr>
        <w:pStyle w:val="Default"/>
      </w:pPr>
    </w:p>
    <w:p w14:paraId="7B331ACB" w14:textId="77777777" w:rsidR="00340A5D" w:rsidRDefault="00340A5D" w:rsidP="00340A5D">
      <w:pPr>
        <w:pStyle w:val="Default"/>
        <w:jc w:val="center"/>
        <w:rPr>
          <w:b/>
          <w:bCs/>
          <w:sz w:val="32"/>
          <w:szCs w:val="32"/>
        </w:rPr>
      </w:pPr>
    </w:p>
    <w:p w14:paraId="7297D3E8" w14:textId="77777777" w:rsidR="00340A5D" w:rsidRDefault="00340A5D" w:rsidP="00340A5D">
      <w:pPr>
        <w:pStyle w:val="Default"/>
        <w:jc w:val="center"/>
        <w:rPr>
          <w:b/>
          <w:bCs/>
          <w:sz w:val="32"/>
          <w:szCs w:val="32"/>
        </w:rPr>
      </w:pPr>
    </w:p>
    <w:p w14:paraId="45A9565B" w14:textId="77777777" w:rsidR="00340A5D" w:rsidRDefault="00340A5D" w:rsidP="00340A5D">
      <w:pPr>
        <w:pStyle w:val="Default"/>
        <w:jc w:val="center"/>
        <w:rPr>
          <w:b/>
          <w:bCs/>
          <w:sz w:val="32"/>
          <w:szCs w:val="32"/>
        </w:rPr>
      </w:pPr>
    </w:p>
    <w:p w14:paraId="0C62AA44" w14:textId="77777777" w:rsidR="00340A5D" w:rsidRDefault="00340A5D" w:rsidP="00340A5D">
      <w:pPr>
        <w:pStyle w:val="Default"/>
        <w:jc w:val="center"/>
        <w:rPr>
          <w:b/>
          <w:bCs/>
          <w:sz w:val="32"/>
          <w:szCs w:val="32"/>
        </w:rPr>
      </w:pPr>
    </w:p>
    <w:p w14:paraId="402AB7F0" w14:textId="77777777" w:rsidR="00340A5D" w:rsidRDefault="00340A5D" w:rsidP="00340A5D">
      <w:pPr>
        <w:pStyle w:val="Default"/>
        <w:jc w:val="center"/>
        <w:rPr>
          <w:b/>
          <w:bCs/>
          <w:sz w:val="32"/>
          <w:szCs w:val="32"/>
        </w:rPr>
      </w:pPr>
    </w:p>
    <w:p w14:paraId="41DF45BC" w14:textId="77777777" w:rsidR="00340A5D" w:rsidRDefault="00340A5D" w:rsidP="00340A5D">
      <w:pPr>
        <w:pStyle w:val="Default"/>
        <w:jc w:val="center"/>
        <w:rPr>
          <w:b/>
          <w:bCs/>
          <w:sz w:val="32"/>
          <w:szCs w:val="32"/>
        </w:rPr>
      </w:pPr>
    </w:p>
    <w:p w14:paraId="2D830514" w14:textId="5D5FC6F5" w:rsidR="00340A5D" w:rsidRDefault="00340A5D" w:rsidP="00340A5D">
      <w:pPr>
        <w:pStyle w:val="Default"/>
        <w:jc w:val="center"/>
        <w:rPr>
          <w:b/>
          <w:bCs/>
          <w:sz w:val="32"/>
          <w:szCs w:val="32"/>
        </w:rPr>
      </w:pPr>
    </w:p>
    <w:p w14:paraId="1666AA8F" w14:textId="77777777" w:rsidR="00340A5D" w:rsidRDefault="00340A5D" w:rsidP="00340A5D">
      <w:pPr>
        <w:pStyle w:val="Default"/>
        <w:jc w:val="center"/>
        <w:rPr>
          <w:b/>
          <w:bCs/>
          <w:sz w:val="32"/>
          <w:szCs w:val="32"/>
        </w:rPr>
      </w:pPr>
    </w:p>
    <w:p w14:paraId="0FDF6604" w14:textId="2A3F324D" w:rsidR="00340A5D" w:rsidRDefault="00340A5D" w:rsidP="00340A5D">
      <w:pPr>
        <w:pStyle w:val="Default"/>
        <w:jc w:val="center"/>
        <w:rPr>
          <w:b/>
          <w:bCs/>
          <w:sz w:val="32"/>
          <w:szCs w:val="32"/>
        </w:rPr>
      </w:pPr>
    </w:p>
    <w:p w14:paraId="08595B88" w14:textId="77777777" w:rsidR="00340A5D" w:rsidRDefault="00340A5D" w:rsidP="00340A5D">
      <w:pPr>
        <w:pStyle w:val="Default"/>
        <w:jc w:val="center"/>
        <w:rPr>
          <w:b/>
          <w:bCs/>
          <w:sz w:val="32"/>
          <w:szCs w:val="32"/>
        </w:rPr>
      </w:pPr>
    </w:p>
    <w:p w14:paraId="67192D19" w14:textId="77777777" w:rsidR="00340A5D" w:rsidRDefault="00340A5D" w:rsidP="00340A5D">
      <w:pPr>
        <w:pStyle w:val="Default"/>
        <w:jc w:val="center"/>
        <w:rPr>
          <w:b/>
          <w:bCs/>
          <w:sz w:val="32"/>
          <w:szCs w:val="32"/>
        </w:rPr>
      </w:pPr>
    </w:p>
    <w:p w14:paraId="4BE3F6DE" w14:textId="59BC5C46" w:rsidR="00340A5D" w:rsidRDefault="00340A5D" w:rsidP="00340A5D">
      <w:pPr>
        <w:pStyle w:val="Default"/>
        <w:jc w:val="center"/>
        <w:rPr>
          <w:b/>
          <w:bCs/>
          <w:sz w:val="32"/>
          <w:szCs w:val="32"/>
        </w:rPr>
      </w:pPr>
      <w:r w:rsidRPr="004420D4">
        <w:rPr>
          <w:b/>
          <w:bCs/>
          <w:sz w:val="32"/>
          <w:szCs w:val="32"/>
        </w:rPr>
        <w:t>ACP-2020-092</w:t>
      </w:r>
    </w:p>
    <w:p w14:paraId="51C54ECD" w14:textId="77777777" w:rsidR="00CA0E31" w:rsidRPr="007F4022" w:rsidRDefault="00CA0E31" w:rsidP="00340A5D">
      <w:pPr>
        <w:pStyle w:val="Default"/>
        <w:jc w:val="center"/>
        <w:rPr>
          <w:b/>
          <w:bCs/>
          <w:sz w:val="32"/>
          <w:szCs w:val="32"/>
        </w:rPr>
      </w:pPr>
    </w:p>
    <w:p w14:paraId="0204F7A5" w14:textId="2A6E7FE6" w:rsidR="00CA0E31" w:rsidRPr="007F4022" w:rsidRDefault="007F4022" w:rsidP="00340A5D">
      <w:pPr>
        <w:pStyle w:val="Default"/>
        <w:jc w:val="center"/>
        <w:rPr>
          <w:b/>
          <w:bCs/>
          <w:sz w:val="32"/>
          <w:szCs w:val="32"/>
        </w:rPr>
      </w:pPr>
      <w:r w:rsidRPr="007F4022">
        <w:rPr>
          <w:b/>
          <w:bCs/>
          <w:sz w:val="32"/>
          <w:szCs w:val="32"/>
        </w:rPr>
        <w:t>INCLUSION OF FJA INTO UK AIP</w:t>
      </w:r>
    </w:p>
    <w:p w14:paraId="0DA613C0" w14:textId="77777777" w:rsidR="00CA0E31" w:rsidRDefault="00CA0E31" w:rsidP="00340A5D">
      <w:pPr>
        <w:pStyle w:val="Default"/>
        <w:jc w:val="center"/>
        <w:rPr>
          <w:sz w:val="32"/>
          <w:szCs w:val="32"/>
        </w:rPr>
      </w:pPr>
    </w:p>
    <w:p w14:paraId="20D06B05" w14:textId="77777777" w:rsidR="00CA0E31" w:rsidRDefault="00CA0E31" w:rsidP="00340A5D">
      <w:pPr>
        <w:pStyle w:val="Default"/>
        <w:jc w:val="center"/>
        <w:rPr>
          <w:sz w:val="32"/>
          <w:szCs w:val="32"/>
        </w:rPr>
      </w:pPr>
    </w:p>
    <w:p w14:paraId="6AA65FC1" w14:textId="77777777" w:rsidR="00CA0E31" w:rsidRDefault="00CA0E31" w:rsidP="00340A5D">
      <w:pPr>
        <w:pStyle w:val="Default"/>
        <w:jc w:val="center"/>
        <w:rPr>
          <w:sz w:val="32"/>
          <w:szCs w:val="32"/>
        </w:rPr>
      </w:pPr>
    </w:p>
    <w:p w14:paraId="214AE8B1" w14:textId="77777777" w:rsidR="00CA0E31" w:rsidRDefault="00CA0E31" w:rsidP="00340A5D">
      <w:pPr>
        <w:pStyle w:val="Default"/>
        <w:jc w:val="center"/>
        <w:rPr>
          <w:sz w:val="32"/>
          <w:szCs w:val="32"/>
        </w:rPr>
      </w:pPr>
    </w:p>
    <w:p w14:paraId="544EBD16" w14:textId="77777777" w:rsidR="00CA0E31" w:rsidRDefault="00CA0E31" w:rsidP="00340A5D">
      <w:pPr>
        <w:pStyle w:val="Default"/>
        <w:jc w:val="center"/>
        <w:rPr>
          <w:sz w:val="32"/>
          <w:szCs w:val="32"/>
        </w:rPr>
      </w:pPr>
    </w:p>
    <w:p w14:paraId="2A8AA292" w14:textId="77777777" w:rsidR="00CA0E31" w:rsidRDefault="00CA0E31" w:rsidP="00340A5D">
      <w:pPr>
        <w:pStyle w:val="Default"/>
        <w:jc w:val="center"/>
        <w:rPr>
          <w:sz w:val="32"/>
          <w:szCs w:val="32"/>
        </w:rPr>
      </w:pPr>
    </w:p>
    <w:p w14:paraId="3C2ED52C" w14:textId="77777777" w:rsidR="00CA0E31" w:rsidRDefault="00CA0E31" w:rsidP="00340A5D">
      <w:pPr>
        <w:pStyle w:val="Default"/>
        <w:jc w:val="center"/>
        <w:rPr>
          <w:sz w:val="32"/>
          <w:szCs w:val="32"/>
        </w:rPr>
      </w:pPr>
    </w:p>
    <w:p w14:paraId="0FC71FD5" w14:textId="77777777" w:rsidR="00CA0E31" w:rsidRDefault="00CA0E31" w:rsidP="00340A5D">
      <w:pPr>
        <w:pStyle w:val="Default"/>
        <w:jc w:val="center"/>
        <w:rPr>
          <w:sz w:val="32"/>
          <w:szCs w:val="32"/>
        </w:rPr>
      </w:pPr>
    </w:p>
    <w:p w14:paraId="20E056EC" w14:textId="6A355709" w:rsidR="00CA0E31" w:rsidRPr="00CA0E31" w:rsidRDefault="00940408" w:rsidP="00340A5D">
      <w:pPr>
        <w:pStyle w:val="Default"/>
        <w:jc w:val="center"/>
        <w:rPr>
          <w:b/>
          <w:bCs/>
          <w:sz w:val="32"/>
          <w:szCs w:val="32"/>
        </w:rPr>
      </w:pPr>
      <w:r>
        <w:rPr>
          <w:b/>
          <w:bCs/>
          <w:sz w:val="32"/>
          <w:szCs w:val="32"/>
        </w:rPr>
        <w:t>STEP</w:t>
      </w:r>
      <w:r w:rsidR="00CA0E31">
        <w:rPr>
          <w:b/>
          <w:bCs/>
          <w:sz w:val="32"/>
          <w:szCs w:val="32"/>
        </w:rPr>
        <w:t xml:space="preserve"> 3A</w:t>
      </w:r>
    </w:p>
    <w:p w14:paraId="0EE73B0F" w14:textId="77777777" w:rsidR="00CA0E31" w:rsidRDefault="00CA0E31" w:rsidP="00340A5D">
      <w:pPr>
        <w:pStyle w:val="Default"/>
        <w:jc w:val="center"/>
        <w:rPr>
          <w:b/>
          <w:bCs/>
          <w:sz w:val="32"/>
          <w:szCs w:val="32"/>
        </w:rPr>
      </w:pPr>
    </w:p>
    <w:p w14:paraId="35D20298" w14:textId="346736AF" w:rsidR="00340A5D" w:rsidRDefault="00340A5D" w:rsidP="00340A5D">
      <w:pPr>
        <w:pStyle w:val="Default"/>
        <w:jc w:val="center"/>
        <w:rPr>
          <w:b/>
          <w:bCs/>
          <w:sz w:val="32"/>
          <w:szCs w:val="32"/>
        </w:rPr>
      </w:pPr>
      <w:r>
        <w:rPr>
          <w:b/>
          <w:bCs/>
          <w:sz w:val="32"/>
          <w:szCs w:val="32"/>
        </w:rPr>
        <w:t xml:space="preserve">CONSULTATION </w:t>
      </w:r>
      <w:r w:rsidR="009B19B2">
        <w:rPr>
          <w:b/>
          <w:bCs/>
          <w:sz w:val="32"/>
          <w:szCs w:val="32"/>
        </w:rPr>
        <w:t>DOCUMENT</w:t>
      </w:r>
    </w:p>
    <w:p w14:paraId="4C10AA91" w14:textId="77777777" w:rsidR="00256601" w:rsidRDefault="00256601" w:rsidP="00340A5D">
      <w:pPr>
        <w:pStyle w:val="Default"/>
        <w:jc w:val="center"/>
        <w:rPr>
          <w:b/>
          <w:bCs/>
          <w:sz w:val="32"/>
          <w:szCs w:val="32"/>
        </w:rPr>
      </w:pPr>
    </w:p>
    <w:p w14:paraId="54BA4AB9" w14:textId="46B8D6D9" w:rsidR="00340A5D" w:rsidRDefault="00CA0E31" w:rsidP="00340A5D">
      <w:pPr>
        <w:pStyle w:val="Default"/>
        <w:jc w:val="center"/>
        <w:rPr>
          <w:b/>
          <w:bCs/>
          <w:sz w:val="32"/>
          <w:szCs w:val="32"/>
        </w:rPr>
      </w:pPr>
      <w:r>
        <w:rPr>
          <w:b/>
          <w:bCs/>
          <w:sz w:val="32"/>
          <w:szCs w:val="32"/>
        </w:rPr>
        <w:t>V</w:t>
      </w:r>
      <w:r w:rsidR="00B75F50">
        <w:rPr>
          <w:b/>
          <w:bCs/>
          <w:sz w:val="32"/>
          <w:szCs w:val="32"/>
        </w:rPr>
        <w:t>2.</w:t>
      </w:r>
      <w:r w:rsidR="00282DF6">
        <w:rPr>
          <w:b/>
          <w:bCs/>
          <w:sz w:val="32"/>
          <w:szCs w:val="32"/>
        </w:rPr>
        <w:t>1</w:t>
      </w:r>
    </w:p>
    <w:p w14:paraId="73844880" w14:textId="5048D407" w:rsidR="00340A5D" w:rsidRDefault="00256601" w:rsidP="00340A5D">
      <w:pPr>
        <w:pStyle w:val="Default"/>
        <w:jc w:val="center"/>
        <w:rPr>
          <w:b/>
          <w:bCs/>
          <w:sz w:val="32"/>
          <w:szCs w:val="32"/>
        </w:rPr>
      </w:pPr>
      <w:r w:rsidRPr="000C1688">
        <w:rPr>
          <w:noProof/>
          <w:lang w:eastAsia="en-GB"/>
        </w:rPr>
        <w:drawing>
          <wp:anchor distT="0" distB="0" distL="114300" distR="114300" simplePos="0" relativeHeight="251658240" behindDoc="0" locked="0" layoutInCell="1" allowOverlap="1" wp14:anchorId="537E7023" wp14:editId="2EC1FA77">
            <wp:simplePos x="0" y="0"/>
            <wp:positionH relativeFrom="margin">
              <wp:align>left</wp:align>
            </wp:positionH>
            <wp:positionV relativeFrom="margin">
              <wp:posOffset>7823759</wp:posOffset>
            </wp:positionV>
            <wp:extent cx="1638300" cy="1044015"/>
            <wp:effectExtent l="0" t="0" r="0" b="3810"/>
            <wp:wrapNone/>
            <wp:docPr id="5" name="Picture 5" descr="MOD_CMYK_AW.jpg JPG (72.8 KB). 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CMYK_AW.jpg JPG (72.8 KB). Opens in a new wind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04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E4C4A" w14:textId="77777777" w:rsidR="00340A5D" w:rsidRDefault="00340A5D" w:rsidP="00340A5D">
      <w:pPr>
        <w:pStyle w:val="Default"/>
        <w:jc w:val="center"/>
        <w:rPr>
          <w:b/>
          <w:bCs/>
          <w:sz w:val="32"/>
          <w:szCs w:val="32"/>
        </w:rPr>
      </w:pPr>
    </w:p>
    <w:p w14:paraId="4F217B0A" w14:textId="30FB2ED4" w:rsidR="00340A5D" w:rsidRDefault="00340A5D" w:rsidP="00340A5D">
      <w:pPr>
        <w:pStyle w:val="Default"/>
        <w:jc w:val="center"/>
        <w:rPr>
          <w:b/>
          <w:bCs/>
          <w:sz w:val="32"/>
          <w:szCs w:val="32"/>
        </w:rPr>
      </w:pPr>
    </w:p>
    <w:p w14:paraId="527A0566" w14:textId="63062CDB" w:rsidR="00340A5D" w:rsidRDefault="00340A5D" w:rsidP="00340A5D">
      <w:pPr>
        <w:pStyle w:val="Default"/>
        <w:jc w:val="center"/>
        <w:rPr>
          <w:b/>
          <w:bCs/>
          <w:sz w:val="32"/>
          <w:szCs w:val="32"/>
        </w:rPr>
      </w:pPr>
    </w:p>
    <w:p w14:paraId="1AD15DF9" w14:textId="77777777" w:rsidR="007E05EE" w:rsidRDefault="00340A5D">
      <w:pPr>
        <w:rPr>
          <w:b/>
          <w:bCs/>
          <w:sz w:val="32"/>
          <w:szCs w:val="32"/>
        </w:rPr>
        <w:sectPr w:rsidR="007E05EE" w:rsidSect="00F1470D">
          <w:headerReference w:type="default" r:id="rId12"/>
          <w:footerReference w:type="default" r:id="rId13"/>
          <w:headerReference w:type="first" r:id="rId14"/>
          <w:footerReference w:type="first" r:id="rId15"/>
          <w:pgSz w:w="11906" w:h="16838"/>
          <w:pgMar w:top="1440" w:right="1440" w:bottom="1440" w:left="1134" w:header="708" w:footer="708" w:gutter="0"/>
          <w:pgNumType w:fmt="lowerRoman" w:start="1"/>
          <w:cols w:space="708"/>
          <w:titlePg/>
          <w:docGrid w:linePitch="360"/>
        </w:sectPr>
      </w:pPr>
      <w:r>
        <w:rPr>
          <w:b/>
          <w:bCs/>
          <w:sz w:val="32"/>
          <w:szCs w:val="32"/>
        </w:rPr>
        <w:br w:type="page"/>
      </w:r>
    </w:p>
    <w:p w14:paraId="272125D9" w14:textId="77777777" w:rsidR="00E47A34" w:rsidRPr="00037BE9" w:rsidRDefault="00E47A34" w:rsidP="00340A5D">
      <w:pPr>
        <w:pStyle w:val="Default"/>
        <w:rPr>
          <w:b/>
          <w:bCs/>
          <w:sz w:val="32"/>
          <w:szCs w:val="32"/>
        </w:rPr>
      </w:pPr>
      <w:r w:rsidRPr="00037BE9">
        <w:rPr>
          <w:b/>
          <w:bCs/>
          <w:sz w:val="32"/>
          <w:szCs w:val="32"/>
        </w:rPr>
        <w:lastRenderedPageBreak/>
        <w:t xml:space="preserve">Responsible Authors of this Document </w:t>
      </w:r>
    </w:p>
    <w:p w14:paraId="7E01C3CC" w14:textId="77777777" w:rsidR="00E47A34" w:rsidRPr="00720282" w:rsidRDefault="00E47A34" w:rsidP="00340A5D">
      <w:pPr>
        <w:pStyle w:val="Default"/>
        <w:rPr>
          <w:b/>
          <w:bCs/>
        </w:rPr>
      </w:pPr>
    </w:p>
    <w:p w14:paraId="45FB1180" w14:textId="4ED07188" w:rsidR="002E48EE" w:rsidRDefault="00E47A34" w:rsidP="00340A5D">
      <w:pPr>
        <w:pStyle w:val="Default"/>
      </w:pPr>
      <w:r>
        <w:t>The Sponsor for this Airspace Change Proposal is the Ministry of Defence</w:t>
      </w:r>
      <w:r w:rsidR="00C77657">
        <w:t xml:space="preserve"> (Mo</w:t>
      </w:r>
      <w:r w:rsidR="00925EA8">
        <w:t>D</w:t>
      </w:r>
      <w:r w:rsidR="00C77657">
        <w:t>)</w:t>
      </w:r>
      <w:r w:rsidR="00B74776">
        <w:t xml:space="preserve">. The project team </w:t>
      </w:r>
      <w:r w:rsidR="002E48EE">
        <w:t>is drawn from the Joint Training Exercise Plans Staff (JTEPS)</w:t>
      </w:r>
      <w:r>
        <w:t xml:space="preserve">. </w:t>
      </w:r>
    </w:p>
    <w:p w14:paraId="23399945" w14:textId="77777777" w:rsidR="008A38C6" w:rsidRDefault="008A38C6" w:rsidP="00340A5D">
      <w:pPr>
        <w:pStyle w:val="Defaul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3260"/>
        <w:gridCol w:w="3118"/>
      </w:tblGrid>
      <w:tr w:rsidR="00183EDC" w:rsidRPr="00AC7C43" w14:paraId="249256A3" w14:textId="1102B9C2" w:rsidTr="00491131">
        <w:trPr>
          <w:trHeight w:hRule="exact" w:val="596"/>
        </w:trPr>
        <w:tc>
          <w:tcPr>
            <w:tcW w:w="2689" w:type="dxa"/>
            <w:shd w:val="clear" w:color="auto" w:fill="D9D9D9" w:themeFill="background1" w:themeFillShade="D9"/>
          </w:tcPr>
          <w:p w14:paraId="0F109B73" w14:textId="26A12758" w:rsidR="00183EDC" w:rsidRPr="00AC7C43" w:rsidRDefault="009C1ED2" w:rsidP="00AD62D4">
            <w:pPr>
              <w:pStyle w:val="Default"/>
              <w:jc w:val="center"/>
              <w:rPr>
                <w:b/>
                <w:bCs/>
              </w:rPr>
            </w:pPr>
            <w:r>
              <w:rPr>
                <w:b/>
                <w:bCs/>
              </w:rPr>
              <w:t>Position</w:t>
            </w:r>
          </w:p>
        </w:tc>
        <w:tc>
          <w:tcPr>
            <w:tcW w:w="3260" w:type="dxa"/>
            <w:shd w:val="clear" w:color="auto" w:fill="D9D9D9" w:themeFill="background1" w:themeFillShade="D9"/>
          </w:tcPr>
          <w:p w14:paraId="0B285004" w14:textId="4D4658B8" w:rsidR="00183EDC" w:rsidRPr="00AC7C43" w:rsidRDefault="00183EDC" w:rsidP="00AD62D4">
            <w:pPr>
              <w:pStyle w:val="Default"/>
              <w:jc w:val="center"/>
              <w:rPr>
                <w:b/>
                <w:bCs/>
              </w:rPr>
            </w:pPr>
            <w:r>
              <w:rPr>
                <w:b/>
                <w:bCs/>
              </w:rPr>
              <w:t>Name</w:t>
            </w:r>
          </w:p>
        </w:tc>
        <w:tc>
          <w:tcPr>
            <w:tcW w:w="3118" w:type="dxa"/>
            <w:shd w:val="clear" w:color="auto" w:fill="D9D9D9" w:themeFill="background1" w:themeFillShade="D9"/>
          </w:tcPr>
          <w:p w14:paraId="309D0478" w14:textId="244B1B9C" w:rsidR="00183EDC" w:rsidRPr="00AC7C43" w:rsidRDefault="00183EDC" w:rsidP="00AD62D4">
            <w:pPr>
              <w:pStyle w:val="Default"/>
              <w:jc w:val="center"/>
              <w:rPr>
                <w:b/>
                <w:bCs/>
              </w:rPr>
            </w:pPr>
            <w:r>
              <w:rPr>
                <w:b/>
                <w:bCs/>
              </w:rPr>
              <w:t>Role</w:t>
            </w:r>
          </w:p>
        </w:tc>
      </w:tr>
      <w:tr w:rsidR="00183EDC" w:rsidRPr="00156C00" w14:paraId="10C2AB38" w14:textId="57448C1E" w:rsidTr="00491131">
        <w:trPr>
          <w:trHeight w:hRule="exact" w:val="340"/>
        </w:trPr>
        <w:tc>
          <w:tcPr>
            <w:tcW w:w="2689" w:type="dxa"/>
          </w:tcPr>
          <w:p w14:paraId="1D127300" w14:textId="672756FD" w:rsidR="00183EDC" w:rsidRPr="00156C00" w:rsidRDefault="009C1ED2" w:rsidP="00AD62D4">
            <w:pPr>
              <w:pStyle w:val="Default"/>
            </w:pPr>
            <w:r>
              <w:t>Project Lead</w:t>
            </w:r>
          </w:p>
        </w:tc>
        <w:tc>
          <w:tcPr>
            <w:tcW w:w="3260" w:type="dxa"/>
          </w:tcPr>
          <w:p w14:paraId="67D27AEC" w14:textId="13B1A4FC" w:rsidR="00183EDC" w:rsidRPr="00156C00" w:rsidRDefault="009C1ED2" w:rsidP="00AD62D4">
            <w:pPr>
              <w:pStyle w:val="Default"/>
            </w:pPr>
            <w:r>
              <w:t>Sqn Ldr S D Blakemore</w:t>
            </w:r>
          </w:p>
        </w:tc>
        <w:tc>
          <w:tcPr>
            <w:tcW w:w="3118" w:type="dxa"/>
          </w:tcPr>
          <w:p w14:paraId="7BC033C3" w14:textId="7237CB7D" w:rsidR="00183EDC" w:rsidRPr="00156C00" w:rsidRDefault="009C1ED2" w:rsidP="00AD62D4">
            <w:pPr>
              <w:pStyle w:val="Default"/>
            </w:pPr>
            <w:r>
              <w:t>JTEPS SO2 ALI</w:t>
            </w:r>
          </w:p>
        </w:tc>
      </w:tr>
      <w:tr w:rsidR="00183EDC" w:rsidRPr="00156C00" w14:paraId="7EBF2288" w14:textId="130BB888" w:rsidTr="00491131">
        <w:trPr>
          <w:trHeight w:hRule="exact" w:val="340"/>
        </w:trPr>
        <w:tc>
          <w:tcPr>
            <w:tcW w:w="2689" w:type="dxa"/>
          </w:tcPr>
          <w:p w14:paraId="249F16CB" w14:textId="6C168D6F" w:rsidR="00183EDC" w:rsidRPr="00156C00" w:rsidRDefault="009C1ED2" w:rsidP="00AD62D4">
            <w:pPr>
              <w:pStyle w:val="Default"/>
            </w:pPr>
            <w:r>
              <w:t>Project Authority</w:t>
            </w:r>
          </w:p>
        </w:tc>
        <w:tc>
          <w:tcPr>
            <w:tcW w:w="3260" w:type="dxa"/>
          </w:tcPr>
          <w:p w14:paraId="063A1EE0" w14:textId="12443BCB" w:rsidR="00183EDC" w:rsidRPr="00156C00" w:rsidRDefault="009C1ED2" w:rsidP="00AD62D4">
            <w:pPr>
              <w:pStyle w:val="Default"/>
            </w:pPr>
            <w:r>
              <w:t>Wg Cdr D Fowler</w:t>
            </w:r>
          </w:p>
        </w:tc>
        <w:tc>
          <w:tcPr>
            <w:tcW w:w="3118" w:type="dxa"/>
          </w:tcPr>
          <w:p w14:paraId="43B2E218" w14:textId="4DF858B4" w:rsidR="00183EDC" w:rsidRPr="00156C00" w:rsidRDefault="009C1ED2" w:rsidP="00AD62D4">
            <w:pPr>
              <w:pStyle w:val="Default"/>
            </w:pPr>
            <w:r>
              <w:t>JTEPS SO1 Air</w:t>
            </w:r>
          </w:p>
        </w:tc>
      </w:tr>
    </w:tbl>
    <w:p w14:paraId="344F3421" w14:textId="77777777" w:rsidR="002E48EE" w:rsidRDefault="002E48EE" w:rsidP="00340A5D">
      <w:pPr>
        <w:pStyle w:val="Default"/>
      </w:pPr>
    </w:p>
    <w:p w14:paraId="5F087732" w14:textId="4BDB3A0F" w:rsidR="00E47A34" w:rsidRDefault="00E47A34" w:rsidP="00340A5D">
      <w:pPr>
        <w:pStyle w:val="Default"/>
        <w:rPr>
          <w:b/>
          <w:bCs/>
          <w:sz w:val="32"/>
          <w:szCs w:val="32"/>
        </w:rPr>
      </w:pPr>
      <w:r>
        <w:t>Only responsible authors may implement amendments via the Project lead. All revisions will be listed and detailed in the table below.</w:t>
      </w:r>
    </w:p>
    <w:p w14:paraId="2031BA4F" w14:textId="77777777" w:rsidR="00E47A34" w:rsidRPr="00FB2D74" w:rsidRDefault="00E47A34" w:rsidP="00340A5D">
      <w:pPr>
        <w:pStyle w:val="Default"/>
        <w:rPr>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268"/>
        <w:gridCol w:w="2268"/>
        <w:gridCol w:w="2268"/>
      </w:tblGrid>
      <w:tr w:rsidR="007506C6" w:rsidRPr="00AC7C43" w14:paraId="19E1BDAA" w14:textId="7C7D8750" w:rsidTr="00CA7298">
        <w:trPr>
          <w:trHeight w:hRule="exact" w:val="596"/>
        </w:trPr>
        <w:tc>
          <w:tcPr>
            <w:tcW w:w="2263" w:type="dxa"/>
            <w:shd w:val="clear" w:color="auto" w:fill="D9D9D9" w:themeFill="background1" w:themeFillShade="D9"/>
          </w:tcPr>
          <w:p w14:paraId="4C4E8B29" w14:textId="77777777" w:rsidR="007506C6" w:rsidRDefault="007506C6" w:rsidP="007506C6">
            <w:pPr>
              <w:pStyle w:val="Default"/>
              <w:jc w:val="center"/>
              <w:rPr>
                <w:b/>
                <w:bCs/>
              </w:rPr>
            </w:pPr>
            <w:r>
              <w:rPr>
                <w:b/>
                <w:bCs/>
              </w:rPr>
              <w:t>Revision</w:t>
            </w:r>
          </w:p>
          <w:p w14:paraId="37E64606" w14:textId="7E29D217" w:rsidR="007506C6" w:rsidRPr="00AC7C43" w:rsidRDefault="007506C6" w:rsidP="007506C6">
            <w:pPr>
              <w:pStyle w:val="Default"/>
              <w:jc w:val="center"/>
              <w:rPr>
                <w:b/>
                <w:bCs/>
              </w:rPr>
            </w:pPr>
            <w:r>
              <w:rPr>
                <w:b/>
                <w:bCs/>
              </w:rPr>
              <w:t>Number</w:t>
            </w:r>
          </w:p>
        </w:tc>
        <w:tc>
          <w:tcPr>
            <w:tcW w:w="2268" w:type="dxa"/>
            <w:shd w:val="clear" w:color="auto" w:fill="D9D9D9" w:themeFill="background1" w:themeFillShade="D9"/>
          </w:tcPr>
          <w:p w14:paraId="181933B7" w14:textId="5462CA79" w:rsidR="007506C6" w:rsidRPr="00AC7C43" w:rsidRDefault="007506C6" w:rsidP="007506C6">
            <w:pPr>
              <w:pStyle w:val="Default"/>
              <w:jc w:val="center"/>
              <w:rPr>
                <w:b/>
                <w:bCs/>
              </w:rPr>
            </w:pPr>
            <w:r>
              <w:rPr>
                <w:b/>
                <w:bCs/>
              </w:rPr>
              <w:t>Affected part</w:t>
            </w:r>
          </w:p>
        </w:tc>
        <w:tc>
          <w:tcPr>
            <w:tcW w:w="2268" w:type="dxa"/>
            <w:shd w:val="clear" w:color="auto" w:fill="D9D9D9" w:themeFill="background1" w:themeFillShade="D9"/>
          </w:tcPr>
          <w:p w14:paraId="02A8B0C1" w14:textId="79DFC4AB" w:rsidR="007506C6" w:rsidRPr="00AC7C43" w:rsidRDefault="007506C6" w:rsidP="007506C6">
            <w:pPr>
              <w:pStyle w:val="Default"/>
              <w:jc w:val="center"/>
              <w:rPr>
                <w:b/>
                <w:bCs/>
              </w:rPr>
            </w:pPr>
            <w:r>
              <w:rPr>
                <w:b/>
                <w:bCs/>
              </w:rPr>
              <w:t>Revised By</w:t>
            </w:r>
          </w:p>
        </w:tc>
        <w:tc>
          <w:tcPr>
            <w:tcW w:w="2268" w:type="dxa"/>
            <w:shd w:val="clear" w:color="auto" w:fill="D9D9D9" w:themeFill="background1" w:themeFillShade="D9"/>
          </w:tcPr>
          <w:p w14:paraId="76BCFFF2" w14:textId="45AA5D0B" w:rsidR="007506C6" w:rsidRPr="00AC7C43" w:rsidRDefault="007506C6" w:rsidP="007506C6">
            <w:pPr>
              <w:pStyle w:val="Default"/>
              <w:jc w:val="center"/>
              <w:rPr>
                <w:b/>
                <w:bCs/>
              </w:rPr>
            </w:pPr>
            <w:r>
              <w:rPr>
                <w:b/>
                <w:bCs/>
              </w:rPr>
              <w:t>Notes</w:t>
            </w:r>
          </w:p>
        </w:tc>
      </w:tr>
      <w:tr w:rsidR="007506C6" w:rsidRPr="00156C00" w14:paraId="2146D3D3" w14:textId="684B9E4A" w:rsidTr="00CA7298">
        <w:trPr>
          <w:trHeight w:hRule="exact" w:val="340"/>
        </w:trPr>
        <w:tc>
          <w:tcPr>
            <w:tcW w:w="2263" w:type="dxa"/>
          </w:tcPr>
          <w:p w14:paraId="0435CF7E" w14:textId="01922115" w:rsidR="007506C6" w:rsidRPr="00177AA6" w:rsidRDefault="00037BE9" w:rsidP="00AD62D4">
            <w:pPr>
              <w:pStyle w:val="Default"/>
              <w:rPr>
                <w:sz w:val="20"/>
                <w:szCs w:val="20"/>
              </w:rPr>
            </w:pPr>
            <w:r w:rsidRPr="00177AA6">
              <w:rPr>
                <w:sz w:val="20"/>
                <w:szCs w:val="20"/>
              </w:rPr>
              <w:t>V</w:t>
            </w:r>
            <w:r w:rsidR="00F70673" w:rsidRPr="00177AA6">
              <w:rPr>
                <w:sz w:val="20"/>
                <w:szCs w:val="20"/>
              </w:rPr>
              <w:t>1.0</w:t>
            </w:r>
          </w:p>
        </w:tc>
        <w:tc>
          <w:tcPr>
            <w:tcW w:w="2268" w:type="dxa"/>
          </w:tcPr>
          <w:p w14:paraId="1F65D91C" w14:textId="206A6A7B" w:rsidR="007506C6" w:rsidRPr="00177AA6" w:rsidRDefault="007506C6" w:rsidP="00AD62D4">
            <w:pPr>
              <w:pStyle w:val="Default"/>
              <w:rPr>
                <w:sz w:val="20"/>
                <w:szCs w:val="20"/>
              </w:rPr>
            </w:pPr>
          </w:p>
        </w:tc>
        <w:tc>
          <w:tcPr>
            <w:tcW w:w="2268" w:type="dxa"/>
          </w:tcPr>
          <w:p w14:paraId="067B4C92" w14:textId="47477573" w:rsidR="007506C6" w:rsidRPr="00177AA6" w:rsidRDefault="00CA7298" w:rsidP="00AD62D4">
            <w:pPr>
              <w:pStyle w:val="Default"/>
              <w:rPr>
                <w:sz w:val="20"/>
                <w:szCs w:val="20"/>
              </w:rPr>
            </w:pPr>
            <w:r w:rsidRPr="00177AA6">
              <w:rPr>
                <w:sz w:val="20"/>
                <w:szCs w:val="20"/>
              </w:rPr>
              <w:t>Project Lead</w:t>
            </w:r>
          </w:p>
        </w:tc>
        <w:tc>
          <w:tcPr>
            <w:tcW w:w="2268" w:type="dxa"/>
          </w:tcPr>
          <w:p w14:paraId="38047225" w14:textId="3CE3D5AC" w:rsidR="007506C6" w:rsidRPr="00177AA6" w:rsidRDefault="00533F25" w:rsidP="00AD62D4">
            <w:pPr>
              <w:pStyle w:val="Default"/>
              <w:rPr>
                <w:sz w:val="20"/>
                <w:szCs w:val="20"/>
              </w:rPr>
            </w:pPr>
            <w:r w:rsidRPr="00177AA6">
              <w:rPr>
                <w:sz w:val="20"/>
                <w:szCs w:val="20"/>
              </w:rPr>
              <w:t>Initial Issue</w:t>
            </w:r>
            <w:r w:rsidR="005A5ABD" w:rsidRPr="00177AA6">
              <w:rPr>
                <w:sz w:val="20"/>
                <w:szCs w:val="20"/>
              </w:rPr>
              <w:t>.</w:t>
            </w:r>
          </w:p>
        </w:tc>
      </w:tr>
      <w:tr w:rsidR="00533F25" w:rsidRPr="00156C00" w14:paraId="352806B5" w14:textId="77777777" w:rsidTr="004F0AFC">
        <w:trPr>
          <w:trHeight w:hRule="exact" w:val="8941"/>
        </w:trPr>
        <w:tc>
          <w:tcPr>
            <w:tcW w:w="2263" w:type="dxa"/>
          </w:tcPr>
          <w:p w14:paraId="29798852" w14:textId="769198F4" w:rsidR="00533F25" w:rsidRPr="00177AA6" w:rsidRDefault="00533F25" w:rsidP="00533F25">
            <w:pPr>
              <w:pStyle w:val="Default"/>
              <w:rPr>
                <w:sz w:val="20"/>
                <w:szCs w:val="20"/>
              </w:rPr>
            </w:pPr>
            <w:r w:rsidRPr="00177AA6">
              <w:rPr>
                <w:sz w:val="20"/>
                <w:szCs w:val="20"/>
              </w:rPr>
              <w:t>V</w:t>
            </w:r>
            <w:r w:rsidR="00B75F50">
              <w:rPr>
                <w:sz w:val="20"/>
                <w:szCs w:val="20"/>
              </w:rPr>
              <w:t>2.0</w:t>
            </w:r>
          </w:p>
        </w:tc>
        <w:tc>
          <w:tcPr>
            <w:tcW w:w="2268" w:type="dxa"/>
          </w:tcPr>
          <w:p w14:paraId="2EE8A01B" w14:textId="2AFDE1FC" w:rsidR="00177AA6" w:rsidRPr="00B375F7" w:rsidRDefault="00177AA6" w:rsidP="00177AA6">
            <w:pPr>
              <w:pStyle w:val="Default"/>
              <w:rPr>
                <w:sz w:val="20"/>
                <w:szCs w:val="20"/>
              </w:rPr>
            </w:pPr>
            <w:r w:rsidRPr="00B375F7">
              <w:rPr>
                <w:sz w:val="20"/>
                <w:szCs w:val="20"/>
              </w:rPr>
              <w:t>1.</w:t>
            </w:r>
            <w:r w:rsidR="00EB13C0">
              <w:rPr>
                <w:sz w:val="20"/>
                <w:szCs w:val="20"/>
              </w:rPr>
              <w:t>6</w:t>
            </w:r>
            <w:r w:rsidRPr="00B375F7">
              <w:rPr>
                <w:sz w:val="20"/>
                <w:szCs w:val="20"/>
              </w:rPr>
              <w:t>.1 NATMAC stakeholder list match Stage 1 &amp; 2 for consistency.</w:t>
            </w:r>
          </w:p>
          <w:p w14:paraId="6269015E" w14:textId="10BD0F2F" w:rsidR="00177AA6" w:rsidRPr="00B375F7" w:rsidRDefault="00177AA6" w:rsidP="00177AA6">
            <w:pPr>
              <w:pStyle w:val="Default"/>
              <w:rPr>
                <w:sz w:val="20"/>
                <w:szCs w:val="20"/>
              </w:rPr>
            </w:pPr>
            <w:r w:rsidRPr="00B375F7">
              <w:rPr>
                <w:sz w:val="20"/>
                <w:szCs w:val="20"/>
              </w:rPr>
              <w:t>Additional Stakeholders added due to proximity of neighbouring airspace and local Spaceport Stakeholders with ACP submissions.</w:t>
            </w:r>
          </w:p>
          <w:p w14:paraId="490B35BC" w14:textId="5F277529" w:rsidR="00177AA6" w:rsidRDefault="00177AA6" w:rsidP="00533F25">
            <w:pPr>
              <w:pStyle w:val="Default"/>
              <w:rPr>
                <w:sz w:val="20"/>
                <w:szCs w:val="20"/>
              </w:rPr>
            </w:pPr>
          </w:p>
          <w:p w14:paraId="07C691F2" w14:textId="615EDA07" w:rsidR="001826C4" w:rsidRDefault="001826C4" w:rsidP="00533F25">
            <w:pPr>
              <w:pStyle w:val="Default"/>
              <w:rPr>
                <w:sz w:val="20"/>
                <w:szCs w:val="20"/>
              </w:rPr>
            </w:pPr>
            <w:r>
              <w:rPr>
                <w:sz w:val="20"/>
                <w:szCs w:val="20"/>
              </w:rPr>
              <w:t>2.4 Consultation date altered due to CAA review.</w:t>
            </w:r>
          </w:p>
          <w:p w14:paraId="231726EB" w14:textId="77777777" w:rsidR="001826C4" w:rsidRDefault="001826C4" w:rsidP="00533F25">
            <w:pPr>
              <w:pStyle w:val="Default"/>
              <w:rPr>
                <w:sz w:val="20"/>
                <w:szCs w:val="20"/>
              </w:rPr>
            </w:pPr>
          </w:p>
          <w:p w14:paraId="3A9CDD75" w14:textId="0752590C" w:rsidR="00177AA6" w:rsidRDefault="00F14131" w:rsidP="00533F25">
            <w:pPr>
              <w:pStyle w:val="Default"/>
              <w:rPr>
                <w:sz w:val="20"/>
                <w:szCs w:val="20"/>
              </w:rPr>
            </w:pPr>
            <w:r>
              <w:rPr>
                <w:sz w:val="20"/>
                <w:szCs w:val="20"/>
              </w:rPr>
              <w:t xml:space="preserve">4.1 </w:t>
            </w:r>
            <w:r w:rsidR="005C466B">
              <w:rPr>
                <w:sz w:val="20"/>
                <w:szCs w:val="20"/>
              </w:rPr>
              <w:t>Consultation</w:t>
            </w:r>
            <w:r w:rsidR="004F0AFC">
              <w:rPr>
                <w:sz w:val="20"/>
                <w:szCs w:val="20"/>
              </w:rPr>
              <w:t xml:space="preserve"> duration mitigations </w:t>
            </w:r>
            <w:r w:rsidR="006A21CA">
              <w:rPr>
                <w:sz w:val="20"/>
                <w:szCs w:val="20"/>
              </w:rPr>
              <w:t>added,</w:t>
            </w:r>
            <w:r w:rsidR="004F0AFC">
              <w:rPr>
                <w:sz w:val="20"/>
                <w:szCs w:val="20"/>
              </w:rPr>
              <w:t xml:space="preserve"> and</w:t>
            </w:r>
            <w:r w:rsidR="00C911F7">
              <w:rPr>
                <w:sz w:val="20"/>
                <w:szCs w:val="20"/>
              </w:rPr>
              <w:t xml:space="preserve"> dates altered due to CAA review.</w:t>
            </w:r>
          </w:p>
          <w:p w14:paraId="680D5364" w14:textId="62451F8F" w:rsidR="000171B0" w:rsidRDefault="000171B0" w:rsidP="00533F25">
            <w:pPr>
              <w:pStyle w:val="Default"/>
              <w:rPr>
                <w:sz w:val="20"/>
                <w:szCs w:val="20"/>
              </w:rPr>
            </w:pPr>
          </w:p>
          <w:p w14:paraId="10D890F0" w14:textId="39332272" w:rsidR="000171B0" w:rsidRDefault="000171B0" w:rsidP="00533F25">
            <w:pPr>
              <w:pStyle w:val="Default"/>
              <w:rPr>
                <w:sz w:val="20"/>
                <w:szCs w:val="20"/>
              </w:rPr>
            </w:pPr>
            <w:r>
              <w:rPr>
                <w:sz w:val="20"/>
                <w:szCs w:val="20"/>
              </w:rPr>
              <w:t xml:space="preserve">4.2 Details on how to </w:t>
            </w:r>
            <w:r w:rsidR="009E67BA">
              <w:rPr>
                <w:sz w:val="20"/>
                <w:szCs w:val="20"/>
              </w:rPr>
              <w:t>request</w:t>
            </w:r>
            <w:r>
              <w:rPr>
                <w:sz w:val="20"/>
                <w:szCs w:val="20"/>
              </w:rPr>
              <w:t xml:space="preserve"> </w:t>
            </w:r>
            <w:r w:rsidR="009E67BA">
              <w:rPr>
                <w:sz w:val="20"/>
                <w:szCs w:val="20"/>
              </w:rPr>
              <w:t>a virtual meeting added</w:t>
            </w:r>
            <w:r w:rsidR="00340360">
              <w:rPr>
                <w:sz w:val="20"/>
                <w:szCs w:val="20"/>
              </w:rPr>
              <w:t xml:space="preserve"> for clarity</w:t>
            </w:r>
            <w:r w:rsidR="009E67BA">
              <w:rPr>
                <w:sz w:val="20"/>
                <w:szCs w:val="20"/>
              </w:rPr>
              <w:t>.</w:t>
            </w:r>
          </w:p>
          <w:p w14:paraId="68C3AE74" w14:textId="36087C05" w:rsidR="00476365" w:rsidRDefault="00476365" w:rsidP="00533F25">
            <w:pPr>
              <w:pStyle w:val="Default"/>
              <w:rPr>
                <w:sz w:val="20"/>
                <w:szCs w:val="20"/>
              </w:rPr>
            </w:pPr>
          </w:p>
          <w:p w14:paraId="7E8AAA86" w14:textId="5B3CBEF7" w:rsidR="00476365" w:rsidRDefault="00476365" w:rsidP="00533F25">
            <w:pPr>
              <w:pStyle w:val="Default"/>
              <w:rPr>
                <w:sz w:val="20"/>
                <w:szCs w:val="20"/>
              </w:rPr>
            </w:pPr>
            <w:r>
              <w:rPr>
                <w:sz w:val="20"/>
                <w:szCs w:val="20"/>
              </w:rPr>
              <w:t xml:space="preserve">4.7 </w:t>
            </w:r>
            <w:r w:rsidR="00122448">
              <w:rPr>
                <w:sz w:val="20"/>
                <w:szCs w:val="20"/>
              </w:rPr>
              <w:t>Details on how to submit a hard copy of the survey, and FAQ representation</w:t>
            </w:r>
            <w:r w:rsidR="00F020B8">
              <w:rPr>
                <w:sz w:val="20"/>
                <w:szCs w:val="20"/>
              </w:rPr>
              <w:t xml:space="preserve"> added</w:t>
            </w:r>
            <w:r w:rsidR="00340360">
              <w:rPr>
                <w:sz w:val="20"/>
                <w:szCs w:val="20"/>
              </w:rPr>
              <w:t xml:space="preserve"> for clarity.</w:t>
            </w:r>
          </w:p>
          <w:p w14:paraId="48A2623F" w14:textId="189FD405" w:rsidR="00586B07" w:rsidRDefault="00586B07" w:rsidP="00533F25">
            <w:pPr>
              <w:pStyle w:val="Default"/>
              <w:rPr>
                <w:sz w:val="20"/>
                <w:szCs w:val="20"/>
              </w:rPr>
            </w:pPr>
          </w:p>
          <w:p w14:paraId="46958215" w14:textId="47C5D825" w:rsidR="00586B07" w:rsidRDefault="00586B07" w:rsidP="00533F25">
            <w:pPr>
              <w:pStyle w:val="Default"/>
              <w:rPr>
                <w:sz w:val="20"/>
                <w:szCs w:val="20"/>
              </w:rPr>
            </w:pPr>
            <w:r>
              <w:rPr>
                <w:sz w:val="20"/>
                <w:szCs w:val="20"/>
              </w:rPr>
              <w:t>4.8 Consultation dates altered.</w:t>
            </w:r>
          </w:p>
          <w:p w14:paraId="0C01DA10" w14:textId="3E174A64" w:rsidR="00586B07" w:rsidRDefault="00586B07" w:rsidP="00533F25">
            <w:pPr>
              <w:pStyle w:val="Default"/>
              <w:rPr>
                <w:sz w:val="20"/>
                <w:szCs w:val="20"/>
              </w:rPr>
            </w:pPr>
          </w:p>
          <w:p w14:paraId="53DE2C44" w14:textId="63292880" w:rsidR="00EE420C" w:rsidRDefault="00586B07" w:rsidP="00674E5F">
            <w:pPr>
              <w:pStyle w:val="Default"/>
              <w:rPr>
                <w:sz w:val="20"/>
                <w:szCs w:val="20"/>
              </w:rPr>
            </w:pPr>
            <w:r>
              <w:rPr>
                <w:sz w:val="20"/>
                <w:szCs w:val="20"/>
              </w:rPr>
              <w:t xml:space="preserve">4.9 </w:t>
            </w:r>
            <w:r w:rsidR="000E3F94">
              <w:rPr>
                <w:sz w:val="20"/>
                <w:szCs w:val="20"/>
              </w:rPr>
              <w:t>Consultation dates altered.</w:t>
            </w:r>
          </w:p>
          <w:p w14:paraId="366F8316" w14:textId="16FB4297" w:rsidR="00EB13C0" w:rsidRPr="00177AA6" w:rsidRDefault="00EB13C0" w:rsidP="00533F25">
            <w:pPr>
              <w:pStyle w:val="Default"/>
              <w:rPr>
                <w:sz w:val="20"/>
                <w:szCs w:val="20"/>
              </w:rPr>
            </w:pPr>
          </w:p>
        </w:tc>
        <w:tc>
          <w:tcPr>
            <w:tcW w:w="2268" w:type="dxa"/>
          </w:tcPr>
          <w:p w14:paraId="6F04BFE7" w14:textId="01E04454" w:rsidR="00533F25" w:rsidRPr="00177AA6" w:rsidRDefault="00533F25" w:rsidP="00533F25">
            <w:pPr>
              <w:pStyle w:val="Default"/>
              <w:rPr>
                <w:sz w:val="20"/>
                <w:szCs w:val="20"/>
              </w:rPr>
            </w:pPr>
            <w:r w:rsidRPr="00177AA6">
              <w:rPr>
                <w:sz w:val="20"/>
                <w:szCs w:val="20"/>
              </w:rPr>
              <w:t>Project Lead</w:t>
            </w:r>
          </w:p>
        </w:tc>
        <w:tc>
          <w:tcPr>
            <w:tcW w:w="2268" w:type="dxa"/>
          </w:tcPr>
          <w:p w14:paraId="2442E3C0" w14:textId="7E285991" w:rsidR="00533F25" w:rsidRPr="00177AA6" w:rsidRDefault="00533F25" w:rsidP="00533F25">
            <w:pPr>
              <w:pStyle w:val="Default"/>
              <w:rPr>
                <w:sz w:val="20"/>
                <w:szCs w:val="20"/>
              </w:rPr>
            </w:pPr>
            <w:r w:rsidRPr="00177AA6">
              <w:rPr>
                <w:sz w:val="20"/>
                <w:szCs w:val="20"/>
              </w:rPr>
              <w:t>Amendments after CAA Gateway Review.</w:t>
            </w:r>
          </w:p>
        </w:tc>
      </w:tr>
      <w:tr w:rsidR="004F0AFC" w:rsidRPr="00177AA6" w14:paraId="7B0E9E18" w14:textId="77777777" w:rsidTr="00995150">
        <w:trPr>
          <w:trHeight w:hRule="exact" w:val="4405"/>
        </w:trPr>
        <w:tc>
          <w:tcPr>
            <w:tcW w:w="2263" w:type="dxa"/>
            <w:tcBorders>
              <w:top w:val="single" w:sz="4" w:space="0" w:color="auto"/>
              <w:left w:val="single" w:sz="4" w:space="0" w:color="auto"/>
              <w:bottom w:val="single" w:sz="4" w:space="0" w:color="auto"/>
              <w:right w:val="single" w:sz="4" w:space="0" w:color="auto"/>
            </w:tcBorders>
          </w:tcPr>
          <w:p w14:paraId="6C4C1C48" w14:textId="4534D5CF" w:rsidR="004F0AFC" w:rsidRPr="00177AA6" w:rsidRDefault="004F0AFC" w:rsidP="0072247E">
            <w:pPr>
              <w:pStyle w:val="Default"/>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6C849BD" w14:textId="77777777" w:rsidR="00995150" w:rsidRDefault="00995150" w:rsidP="00D55D20">
            <w:pPr>
              <w:pStyle w:val="Default"/>
              <w:rPr>
                <w:sz w:val="20"/>
                <w:szCs w:val="20"/>
              </w:rPr>
            </w:pPr>
          </w:p>
          <w:p w14:paraId="145A42F7" w14:textId="1CC19A0D" w:rsidR="00D55D20" w:rsidRDefault="00D55D20" w:rsidP="00D55D20">
            <w:pPr>
              <w:pStyle w:val="Default"/>
              <w:rPr>
                <w:sz w:val="20"/>
                <w:szCs w:val="20"/>
              </w:rPr>
            </w:pPr>
            <w:r w:rsidRPr="00177AA6">
              <w:rPr>
                <w:sz w:val="20"/>
                <w:szCs w:val="20"/>
              </w:rPr>
              <w:t>Annex A</w:t>
            </w:r>
          </w:p>
          <w:p w14:paraId="4A3F95A7" w14:textId="77777777" w:rsidR="00995150" w:rsidRDefault="00995150" w:rsidP="00D55D20">
            <w:pPr>
              <w:pStyle w:val="Default"/>
              <w:rPr>
                <w:sz w:val="20"/>
                <w:szCs w:val="20"/>
              </w:rPr>
            </w:pPr>
          </w:p>
          <w:p w14:paraId="019E064D" w14:textId="0B8FDD77" w:rsidR="00D55D20" w:rsidRDefault="00D55D20" w:rsidP="00D55D20">
            <w:pPr>
              <w:pStyle w:val="Default"/>
              <w:ind w:left="172" w:hanging="172"/>
              <w:rPr>
                <w:sz w:val="20"/>
                <w:szCs w:val="20"/>
              </w:rPr>
            </w:pPr>
            <w:r>
              <w:rPr>
                <w:sz w:val="20"/>
                <w:szCs w:val="20"/>
              </w:rPr>
              <w:t>- Consolation dates altered &amp;</w:t>
            </w:r>
            <w:r w:rsidRPr="00177AA6">
              <w:rPr>
                <w:sz w:val="20"/>
                <w:szCs w:val="20"/>
              </w:rPr>
              <w:t xml:space="preserve"> Return address added to</w:t>
            </w:r>
            <w:r>
              <w:rPr>
                <w:sz w:val="20"/>
                <w:szCs w:val="20"/>
              </w:rPr>
              <w:t xml:space="preserve"> Survey.</w:t>
            </w:r>
          </w:p>
          <w:p w14:paraId="75C2C937" w14:textId="77777777" w:rsidR="00D55D20" w:rsidRDefault="00D55D20" w:rsidP="0011587E">
            <w:pPr>
              <w:pStyle w:val="Default"/>
              <w:ind w:left="172" w:hanging="172"/>
              <w:rPr>
                <w:sz w:val="20"/>
                <w:szCs w:val="20"/>
              </w:rPr>
            </w:pPr>
          </w:p>
          <w:p w14:paraId="25BD870E" w14:textId="0D809583" w:rsidR="006A21CA" w:rsidRDefault="006A21CA" w:rsidP="0011587E">
            <w:pPr>
              <w:pStyle w:val="Default"/>
              <w:ind w:left="172" w:hanging="172"/>
              <w:rPr>
                <w:sz w:val="20"/>
                <w:szCs w:val="20"/>
              </w:rPr>
            </w:pPr>
            <w:r w:rsidRPr="006A21CA">
              <w:rPr>
                <w:sz w:val="20"/>
                <w:szCs w:val="20"/>
              </w:rPr>
              <w:t>-</w:t>
            </w:r>
            <w:r>
              <w:rPr>
                <w:sz w:val="20"/>
                <w:szCs w:val="20"/>
              </w:rPr>
              <w:t xml:space="preserve"> </w:t>
            </w:r>
            <w:r w:rsidR="0011587E">
              <w:rPr>
                <w:sz w:val="20"/>
                <w:szCs w:val="20"/>
              </w:rPr>
              <w:t xml:space="preserve"> </w:t>
            </w:r>
            <w:r w:rsidR="00AB635C">
              <w:rPr>
                <w:sz w:val="20"/>
                <w:szCs w:val="20"/>
              </w:rPr>
              <w:t>Additional questions</w:t>
            </w:r>
            <w:r w:rsidR="00995150">
              <w:rPr>
                <w:sz w:val="20"/>
                <w:szCs w:val="20"/>
              </w:rPr>
              <w:t xml:space="preserve"> (11-13)</w:t>
            </w:r>
            <w:r w:rsidR="00AB635C">
              <w:rPr>
                <w:sz w:val="20"/>
                <w:szCs w:val="20"/>
              </w:rPr>
              <w:t xml:space="preserve"> on ASM procedures, LoAs and </w:t>
            </w:r>
            <w:r w:rsidR="00853F3C">
              <w:rPr>
                <w:sz w:val="20"/>
                <w:szCs w:val="20"/>
              </w:rPr>
              <w:t>operating protocols added</w:t>
            </w:r>
            <w:r w:rsidR="00BE5C23">
              <w:rPr>
                <w:sz w:val="20"/>
                <w:szCs w:val="20"/>
              </w:rPr>
              <w:t xml:space="preserve"> for further </w:t>
            </w:r>
            <w:r w:rsidR="007046FF">
              <w:rPr>
                <w:sz w:val="20"/>
                <w:szCs w:val="20"/>
              </w:rPr>
              <w:t>associated feedback.</w:t>
            </w:r>
          </w:p>
          <w:p w14:paraId="69E8599C" w14:textId="77777777" w:rsidR="006A21CA" w:rsidRDefault="006A21CA" w:rsidP="00AA60AA">
            <w:pPr>
              <w:pStyle w:val="Default"/>
              <w:rPr>
                <w:sz w:val="20"/>
                <w:szCs w:val="20"/>
              </w:rPr>
            </w:pPr>
          </w:p>
          <w:p w14:paraId="3EE5D624" w14:textId="08792E0C" w:rsidR="004F0AFC" w:rsidRPr="00177AA6" w:rsidRDefault="00AA60AA" w:rsidP="00AA60AA">
            <w:pPr>
              <w:pStyle w:val="Default"/>
              <w:rPr>
                <w:sz w:val="20"/>
                <w:szCs w:val="20"/>
              </w:rPr>
            </w:pPr>
            <w:r w:rsidRPr="00B375F7">
              <w:rPr>
                <w:sz w:val="20"/>
                <w:szCs w:val="20"/>
              </w:rPr>
              <w:t>All</w:t>
            </w:r>
            <w:r w:rsidR="00966A4D">
              <w:rPr>
                <w:sz w:val="20"/>
                <w:szCs w:val="20"/>
              </w:rPr>
              <w:t xml:space="preserve"> </w:t>
            </w:r>
            <w:r w:rsidRPr="00B375F7">
              <w:rPr>
                <w:sz w:val="20"/>
                <w:szCs w:val="20"/>
              </w:rPr>
              <w:t>– Removal of</w:t>
            </w:r>
            <w:r>
              <w:rPr>
                <w:sz w:val="20"/>
                <w:szCs w:val="20"/>
              </w:rPr>
              <w:t xml:space="preserve"> </w:t>
            </w:r>
            <w:r w:rsidR="0033779A">
              <w:rPr>
                <w:sz w:val="20"/>
                <w:szCs w:val="20"/>
              </w:rPr>
              <w:t xml:space="preserve">the </w:t>
            </w:r>
            <w:r>
              <w:rPr>
                <w:sz w:val="20"/>
                <w:szCs w:val="20"/>
              </w:rPr>
              <w:t>military parlance ‘kinetic’</w:t>
            </w:r>
            <w:r w:rsidR="00F547FE">
              <w:rPr>
                <w:sz w:val="20"/>
                <w:szCs w:val="20"/>
              </w:rPr>
              <w:t xml:space="preserve"> </w:t>
            </w:r>
            <w:r w:rsidR="00B6313E">
              <w:rPr>
                <w:sz w:val="20"/>
                <w:szCs w:val="20"/>
              </w:rPr>
              <w:t xml:space="preserve">&amp; </w:t>
            </w:r>
            <w:r w:rsidR="00F547FE">
              <w:rPr>
                <w:sz w:val="20"/>
                <w:szCs w:val="20"/>
              </w:rPr>
              <w:t>non kinetic</w:t>
            </w:r>
            <w:r w:rsidR="005020E7">
              <w:rPr>
                <w:sz w:val="20"/>
                <w:szCs w:val="20"/>
              </w:rPr>
              <w:t>’</w:t>
            </w:r>
            <w:r>
              <w:rPr>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1254F0C8" w14:textId="437DF2B1" w:rsidR="004F0AFC" w:rsidRPr="00177AA6" w:rsidRDefault="004F0AFC" w:rsidP="0072247E">
            <w:pPr>
              <w:pStyle w:val="Default"/>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FA5E9FE" w14:textId="51D4378F" w:rsidR="004F0AFC" w:rsidRPr="00177AA6" w:rsidRDefault="004F0AFC" w:rsidP="0072247E">
            <w:pPr>
              <w:pStyle w:val="Default"/>
              <w:rPr>
                <w:sz w:val="20"/>
                <w:szCs w:val="20"/>
              </w:rPr>
            </w:pPr>
          </w:p>
        </w:tc>
      </w:tr>
      <w:tr w:rsidR="00282DF6" w:rsidRPr="00177AA6" w14:paraId="0C95BA7C" w14:textId="77777777" w:rsidTr="00A91F3B">
        <w:trPr>
          <w:trHeight w:hRule="exact" w:val="3120"/>
        </w:trPr>
        <w:tc>
          <w:tcPr>
            <w:tcW w:w="2263" w:type="dxa"/>
            <w:tcBorders>
              <w:top w:val="single" w:sz="4" w:space="0" w:color="auto"/>
              <w:left w:val="single" w:sz="4" w:space="0" w:color="auto"/>
              <w:bottom w:val="single" w:sz="4" w:space="0" w:color="auto"/>
              <w:right w:val="single" w:sz="4" w:space="0" w:color="auto"/>
            </w:tcBorders>
          </w:tcPr>
          <w:p w14:paraId="6EF2B3EE" w14:textId="66AEC3B8" w:rsidR="00282DF6" w:rsidRPr="00177AA6" w:rsidRDefault="00282DF6" w:rsidP="0072247E">
            <w:pPr>
              <w:pStyle w:val="Default"/>
              <w:rPr>
                <w:sz w:val="20"/>
                <w:szCs w:val="20"/>
              </w:rPr>
            </w:pPr>
            <w:r>
              <w:rPr>
                <w:sz w:val="20"/>
                <w:szCs w:val="20"/>
              </w:rPr>
              <w:t>V2.1</w:t>
            </w:r>
          </w:p>
        </w:tc>
        <w:tc>
          <w:tcPr>
            <w:tcW w:w="2268" w:type="dxa"/>
            <w:tcBorders>
              <w:top w:val="single" w:sz="4" w:space="0" w:color="auto"/>
              <w:left w:val="single" w:sz="4" w:space="0" w:color="auto"/>
              <w:bottom w:val="single" w:sz="4" w:space="0" w:color="auto"/>
              <w:right w:val="single" w:sz="4" w:space="0" w:color="auto"/>
            </w:tcBorders>
          </w:tcPr>
          <w:p w14:paraId="1D458343" w14:textId="3131726B" w:rsidR="00282DF6" w:rsidRDefault="00710319" w:rsidP="00D55D20">
            <w:pPr>
              <w:pStyle w:val="Default"/>
              <w:rPr>
                <w:sz w:val="20"/>
                <w:szCs w:val="20"/>
              </w:rPr>
            </w:pPr>
            <w:r>
              <w:rPr>
                <w:sz w:val="20"/>
                <w:szCs w:val="20"/>
              </w:rPr>
              <w:t>4.6 Details on how to request a hard copy of any documentation</w:t>
            </w:r>
            <w:r w:rsidR="005D2409">
              <w:rPr>
                <w:sz w:val="20"/>
                <w:szCs w:val="20"/>
              </w:rPr>
              <w:t xml:space="preserve"> added, as well as email address.</w:t>
            </w:r>
          </w:p>
          <w:p w14:paraId="50FF4F2F" w14:textId="6D8D8F85" w:rsidR="00473FD2" w:rsidRDefault="00473FD2" w:rsidP="00D55D20">
            <w:pPr>
              <w:pStyle w:val="Default"/>
              <w:rPr>
                <w:sz w:val="20"/>
                <w:szCs w:val="20"/>
              </w:rPr>
            </w:pPr>
          </w:p>
          <w:p w14:paraId="6AC7CC29" w14:textId="446000B5" w:rsidR="00473FD2" w:rsidRDefault="00473FD2" w:rsidP="00D55D20">
            <w:pPr>
              <w:pStyle w:val="Default"/>
              <w:rPr>
                <w:sz w:val="20"/>
                <w:szCs w:val="20"/>
              </w:rPr>
            </w:pPr>
            <w:r>
              <w:rPr>
                <w:sz w:val="20"/>
                <w:szCs w:val="20"/>
              </w:rPr>
              <w:t>4.7 Email address added for</w:t>
            </w:r>
            <w:r w:rsidR="00A91F3B">
              <w:rPr>
                <w:sz w:val="20"/>
                <w:szCs w:val="20"/>
              </w:rPr>
              <w:t xml:space="preserve"> offline</w:t>
            </w:r>
            <w:r>
              <w:rPr>
                <w:sz w:val="20"/>
                <w:szCs w:val="20"/>
              </w:rPr>
              <w:t xml:space="preserve"> FAQ representation</w:t>
            </w:r>
            <w:r w:rsidR="00A91F3B">
              <w:rPr>
                <w:sz w:val="20"/>
                <w:szCs w:val="20"/>
              </w:rPr>
              <w:t>.</w:t>
            </w:r>
          </w:p>
          <w:p w14:paraId="5EA1F242" w14:textId="77777777" w:rsidR="005D2409" w:rsidRDefault="005D2409" w:rsidP="00D55D20">
            <w:pPr>
              <w:pStyle w:val="Default"/>
              <w:rPr>
                <w:sz w:val="20"/>
                <w:szCs w:val="20"/>
              </w:rPr>
            </w:pPr>
          </w:p>
          <w:p w14:paraId="6FEDB422" w14:textId="19F9B891" w:rsidR="005D2409" w:rsidRDefault="005D2409" w:rsidP="00D55D20">
            <w:pPr>
              <w:pStyle w:val="Default"/>
              <w:rPr>
                <w:sz w:val="20"/>
                <w:szCs w:val="20"/>
              </w:rPr>
            </w:pPr>
            <w:r>
              <w:rPr>
                <w:sz w:val="20"/>
                <w:szCs w:val="20"/>
              </w:rPr>
              <w:t>All – Date of Consultation changed to 7</w:t>
            </w:r>
            <w:r w:rsidRPr="005D2409">
              <w:rPr>
                <w:sz w:val="20"/>
                <w:szCs w:val="20"/>
                <w:vertAlign w:val="superscript"/>
              </w:rPr>
              <w:t>th</w:t>
            </w:r>
            <w:r>
              <w:rPr>
                <w:sz w:val="20"/>
                <w:szCs w:val="20"/>
              </w:rPr>
              <w:t xml:space="preserve"> December 2022.</w:t>
            </w:r>
          </w:p>
        </w:tc>
        <w:tc>
          <w:tcPr>
            <w:tcW w:w="2268" w:type="dxa"/>
            <w:tcBorders>
              <w:top w:val="single" w:sz="4" w:space="0" w:color="auto"/>
              <w:left w:val="single" w:sz="4" w:space="0" w:color="auto"/>
              <w:bottom w:val="single" w:sz="4" w:space="0" w:color="auto"/>
              <w:right w:val="single" w:sz="4" w:space="0" w:color="auto"/>
            </w:tcBorders>
          </w:tcPr>
          <w:p w14:paraId="0D24742A" w14:textId="46069E0B" w:rsidR="00282DF6" w:rsidRPr="00177AA6" w:rsidRDefault="00282DF6" w:rsidP="0072247E">
            <w:pPr>
              <w:pStyle w:val="Default"/>
              <w:rPr>
                <w:sz w:val="20"/>
                <w:szCs w:val="20"/>
              </w:rPr>
            </w:pPr>
            <w:r>
              <w:rPr>
                <w:sz w:val="20"/>
                <w:szCs w:val="20"/>
              </w:rPr>
              <w:t>Project Lead</w:t>
            </w:r>
          </w:p>
        </w:tc>
        <w:tc>
          <w:tcPr>
            <w:tcW w:w="2268" w:type="dxa"/>
            <w:tcBorders>
              <w:top w:val="single" w:sz="4" w:space="0" w:color="auto"/>
              <w:left w:val="single" w:sz="4" w:space="0" w:color="auto"/>
              <w:bottom w:val="single" w:sz="4" w:space="0" w:color="auto"/>
              <w:right w:val="single" w:sz="4" w:space="0" w:color="auto"/>
            </w:tcBorders>
          </w:tcPr>
          <w:p w14:paraId="4A8933D1" w14:textId="0054AF3A" w:rsidR="00282DF6" w:rsidRPr="00177AA6" w:rsidRDefault="00282DF6" w:rsidP="0072247E">
            <w:pPr>
              <w:pStyle w:val="Default"/>
              <w:rPr>
                <w:sz w:val="20"/>
                <w:szCs w:val="20"/>
              </w:rPr>
            </w:pPr>
            <w:r>
              <w:rPr>
                <w:sz w:val="20"/>
                <w:szCs w:val="20"/>
              </w:rPr>
              <w:t>Amendments after CAA Gateway Review.</w:t>
            </w:r>
          </w:p>
        </w:tc>
      </w:tr>
    </w:tbl>
    <w:p w14:paraId="4323E238" w14:textId="77777777" w:rsidR="007506C6" w:rsidRDefault="007506C6" w:rsidP="00340A5D">
      <w:pPr>
        <w:pStyle w:val="Default"/>
        <w:rPr>
          <w:b/>
          <w:bCs/>
          <w:sz w:val="32"/>
          <w:szCs w:val="32"/>
        </w:rPr>
      </w:pPr>
    </w:p>
    <w:p w14:paraId="6D3F3DA6" w14:textId="30114340" w:rsidR="00037BE9" w:rsidRDefault="00037BE9">
      <w:pPr>
        <w:rPr>
          <w:rFonts w:ascii="Arial" w:hAnsi="Arial" w:cs="Arial"/>
          <w:b/>
          <w:bCs/>
          <w:color w:val="000000"/>
          <w:sz w:val="32"/>
          <w:szCs w:val="32"/>
        </w:rPr>
      </w:pPr>
      <w:r>
        <w:rPr>
          <w:b/>
          <w:bCs/>
          <w:sz w:val="32"/>
          <w:szCs w:val="32"/>
        </w:rPr>
        <w:br w:type="page"/>
      </w:r>
    </w:p>
    <w:p w14:paraId="3A042BB0" w14:textId="69E9BAEF" w:rsidR="009B19B2" w:rsidRPr="006137FD" w:rsidRDefault="009B19B2" w:rsidP="00340A5D">
      <w:pPr>
        <w:pStyle w:val="Default"/>
        <w:rPr>
          <w:b/>
          <w:bCs/>
          <w:sz w:val="32"/>
          <w:szCs w:val="32"/>
        </w:rPr>
      </w:pPr>
      <w:r w:rsidRPr="009B19B2">
        <w:rPr>
          <w:b/>
          <w:bCs/>
          <w:sz w:val="32"/>
          <w:szCs w:val="32"/>
        </w:rPr>
        <w:lastRenderedPageBreak/>
        <w:t>Contents</w:t>
      </w:r>
    </w:p>
    <w:p w14:paraId="00470315" w14:textId="77777777" w:rsidR="009B19B2" w:rsidRDefault="009B19B2" w:rsidP="00340A5D">
      <w:pPr>
        <w:pStyle w:val="Default"/>
      </w:pPr>
    </w:p>
    <w:p w14:paraId="287AD14F" w14:textId="090DD9F3" w:rsidR="00855B72" w:rsidRPr="00FE5537" w:rsidRDefault="00855B72" w:rsidP="00340A5D">
      <w:pPr>
        <w:pStyle w:val="Default"/>
      </w:pPr>
      <w:r w:rsidRPr="00855B72">
        <w:rPr>
          <w:b/>
          <w:bCs/>
        </w:rPr>
        <w:t>Glossary of Terms</w:t>
      </w:r>
      <w:r w:rsidR="00FE5537">
        <w:rPr>
          <w:b/>
          <w:bCs/>
        </w:rPr>
        <w:tab/>
      </w:r>
      <w:r w:rsidR="00FE5537">
        <w:rPr>
          <w:b/>
          <w:bCs/>
        </w:rPr>
        <w:tab/>
      </w:r>
      <w:r w:rsidR="00FE5537">
        <w:rPr>
          <w:b/>
          <w:bCs/>
        </w:rPr>
        <w:tab/>
      </w:r>
      <w:r w:rsidR="00FE5537">
        <w:rPr>
          <w:b/>
          <w:bCs/>
        </w:rPr>
        <w:tab/>
      </w:r>
      <w:r w:rsidR="00FE5537">
        <w:rPr>
          <w:b/>
          <w:bCs/>
        </w:rPr>
        <w:tab/>
      </w:r>
      <w:r w:rsidR="00FE5537">
        <w:rPr>
          <w:b/>
          <w:bCs/>
        </w:rPr>
        <w:tab/>
      </w:r>
      <w:r w:rsidR="00FE5537">
        <w:rPr>
          <w:b/>
          <w:bCs/>
        </w:rPr>
        <w:tab/>
      </w:r>
      <w:r w:rsidR="00FE5537">
        <w:rPr>
          <w:b/>
          <w:bCs/>
        </w:rPr>
        <w:tab/>
      </w:r>
      <w:r w:rsidR="00FE5537">
        <w:rPr>
          <w:b/>
          <w:bCs/>
        </w:rPr>
        <w:tab/>
      </w:r>
      <w:r w:rsidR="00FE5537">
        <w:rPr>
          <w:b/>
          <w:bCs/>
        </w:rPr>
        <w:tab/>
      </w:r>
      <w:r w:rsidR="00FE5537">
        <w:t>i</w:t>
      </w:r>
      <w:r w:rsidR="00DE6B88">
        <w:t>v</w:t>
      </w:r>
    </w:p>
    <w:p w14:paraId="7CE9B75C" w14:textId="77777777" w:rsidR="00855B72" w:rsidRDefault="00855B72" w:rsidP="00340A5D">
      <w:pPr>
        <w:pStyle w:val="Default"/>
      </w:pPr>
    </w:p>
    <w:p w14:paraId="73E4508C" w14:textId="736EF779" w:rsidR="009B19B2" w:rsidRPr="00F13A49" w:rsidRDefault="009B19B2" w:rsidP="00340A5D">
      <w:pPr>
        <w:pStyle w:val="Default"/>
      </w:pPr>
      <w:r w:rsidRPr="009B19B2">
        <w:rPr>
          <w:b/>
          <w:bCs/>
        </w:rPr>
        <w:t xml:space="preserve">Introduction </w:t>
      </w:r>
      <w:r w:rsidR="00F13A49">
        <w:rPr>
          <w:b/>
          <w:bCs/>
        </w:rPr>
        <w:tab/>
      </w:r>
      <w:r w:rsidR="00F13A49">
        <w:rPr>
          <w:b/>
          <w:bCs/>
        </w:rPr>
        <w:tab/>
      </w:r>
      <w:r w:rsidR="00F13A49">
        <w:rPr>
          <w:b/>
          <w:bCs/>
        </w:rPr>
        <w:tab/>
      </w:r>
      <w:r w:rsidR="00F13A49">
        <w:rPr>
          <w:b/>
          <w:bCs/>
        </w:rPr>
        <w:tab/>
      </w:r>
      <w:r w:rsidR="00F13A49">
        <w:rPr>
          <w:b/>
          <w:bCs/>
        </w:rPr>
        <w:tab/>
      </w:r>
      <w:r w:rsidR="00F13A49">
        <w:rPr>
          <w:b/>
          <w:bCs/>
        </w:rPr>
        <w:tab/>
      </w:r>
      <w:r w:rsidR="00F13A49">
        <w:rPr>
          <w:b/>
          <w:bCs/>
        </w:rPr>
        <w:tab/>
      </w:r>
      <w:r w:rsidR="00F13A49">
        <w:rPr>
          <w:b/>
          <w:bCs/>
        </w:rPr>
        <w:tab/>
      </w:r>
      <w:r w:rsidR="00F13A49">
        <w:rPr>
          <w:b/>
          <w:bCs/>
        </w:rPr>
        <w:tab/>
      </w:r>
      <w:r w:rsidR="00F13A49">
        <w:rPr>
          <w:b/>
          <w:bCs/>
        </w:rPr>
        <w:tab/>
      </w:r>
      <w:r w:rsidR="00FE5537">
        <w:t>v</w:t>
      </w:r>
    </w:p>
    <w:p w14:paraId="3E443ED6" w14:textId="77777777" w:rsidR="009B19B2" w:rsidRDefault="009B19B2" w:rsidP="00340A5D">
      <w:pPr>
        <w:pStyle w:val="Default"/>
      </w:pPr>
    </w:p>
    <w:p w14:paraId="2CF34FD4" w14:textId="451A8B15" w:rsidR="009B19B2" w:rsidRPr="00B8518E" w:rsidRDefault="009B19B2" w:rsidP="00340A5D">
      <w:pPr>
        <w:pStyle w:val="Default"/>
      </w:pPr>
      <w:r w:rsidRPr="009B19B2">
        <w:rPr>
          <w:b/>
          <w:bCs/>
        </w:rPr>
        <w:t xml:space="preserve">Section 1 – Context </w:t>
      </w:r>
      <w:r w:rsidR="00B8518E">
        <w:tab/>
      </w:r>
      <w:r w:rsidR="00B8518E">
        <w:tab/>
      </w:r>
      <w:r w:rsidR="00B8518E">
        <w:tab/>
      </w:r>
      <w:r w:rsidR="00B8518E">
        <w:tab/>
      </w:r>
      <w:r w:rsidR="00B8518E">
        <w:tab/>
      </w:r>
      <w:r w:rsidR="00B8518E">
        <w:tab/>
      </w:r>
      <w:r w:rsidR="00B8518E">
        <w:tab/>
      </w:r>
      <w:r w:rsidR="00B8518E">
        <w:tab/>
      </w:r>
      <w:r w:rsidR="00B8518E">
        <w:tab/>
        <w:t>1</w:t>
      </w:r>
    </w:p>
    <w:p w14:paraId="746D102C" w14:textId="77777777" w:rsidR="009B19B2" w:rsidRDefault="009B19B2" w:rsidP="00340A5D">
      <w:pPr>
        <w:pStyle w:val="Default"/>
      </w:pPr>
    </w:p>
    <w:p w14:paraId="7F02D6A3" w14:textId="1133BB67" w:rsidR="009B19B2" w:rsidRDefault="009B19B2" w:rsidP="00340A5D">
      <w:pPr>
        <w:pStyle w:val="Default"/>
      </w:pPr>
      <w:r>
        <w:tab/>
      </w:r>
      <w:r w:rsidR="00A7415B">
        <w:t>Fast Jet Area (FJA) Overview</w:t>
      </w:r>
      <w:r>
        <w:t xml:space="preserve"> </w:t>
      </w:r>
      <w:r w:rsidR="00B8518E">
        <w:tab/>
      </w:r>
      <w:r w:rsidR="00B8518E">
        <w:tab/>
      </w:r>
      <w:r w:rsidR="00B8518E">
        <w:tab/>
      </w:r>
      <w:r w:rsidR="00B8518E">
        <w:tab/>
      </w:r>
      <w:r w:rsidR="00B8518E">
        <w:tab/>
      </w:r>
      <w:r w:rsidR="00B8518E">
        <w:tab/>
      </w:r>
      <w:r w:rsidR="00B8518E">
        <w:tab/>
        <w:t>1</w:t>
      </w:r>
    </w:p>
    <w:p w14:paraId="01ED501B" w14:textId="77777777" w:rsidR="009B19B2" w:rsidRDefault="009B19B2" w:rsidP="00340A5D">
      <w:pPr>
        <w:pStyle w:val="Default"/>
      </w:pPr>
    </w:p>
    <w:p w14:paraId="6CD01C37" w14:textId="09A05835" w:rsidR="009B19B2" w:rsidRDefault="009B19B2" w:rsidP="00340A5D">
      <w:pPr>
        <w:pStyle w:val="Default"/>
      </w:pPr>
      <w:r>
        <w:tab/>
        <w:t>Local Airspace</w:t>
      </w:r>
      <w:r w:rsidR="00B8518E">
        <w:tab/>
      </w:r>
      <w:r w:rsidR="00B8518E">
        <w:tab/>
      </w:r>
      <w:r w:rsidR="00B8518E">
        <w:tab/>
      </w:r>
      <w:r w:rsidR="00B8518E">
        <w:tab/>
      </w:r>
      <w:r w:rsidR="00B8518E">
        <w:tab/>
      </w:r>
      <w:r w:rsidR="00B8518E">
        <w:tab/>
      </w:r>
      <w:r w:rsidR="00B8518E">
        <w:tab/>
      </w:r>
      <w:r w:rsidR="00B8518E">
        <w:tab/>
      </w:r>
      <w:r w:rsidR="00B8518E">
        <w:tab/>
        <w:t>1</w:t>
      </w:r>
    </w:p>
    <w:p w14:paraId="0CDB6F3F" w14:textId="77777777" w:rsidR="009B19B2" w:rsidRDefault="009B19B2" w:rsidP="00340A5D">
      <w:pPr>
        <w:pStyle w:val="Default"/>
      </w:pPr>
    </w:p>
    <w:p w14:paraId="37D4E95C" w14:textId="2CD0829C" w:rsidR="009B19B2" w:rsidRDefault="009B19B2" w:rsidP="00340A5D">
      <w:pPr>
        <w:pStyle w:val="Default"/>
      </w:pPr>
      <w:r>
        <w:tab/>
      </w:r>
      <w:r w:rsidR="00C76CBB">
        <w:t>Airspace</w:t>
      </w:r>
      <w:r>
        <w:t xml:space="preserve"> Stakeholders </w:t>
      </w:r>
      <w:r w:rsidR="00B8518E">
        <w:tab/>
      </w:r>
      <w:r w:rsidR="00B8518E">
        <w:tab/>
      </w:r>
      <w:r w:rsidR="00B8518E">
        <w:tab/>
      </w:r>
      <w:r w:rsidR="00B8518E">
        <w:tab/>
      </w:r>
      <w:r w:rsidR="00B8518E">
        <w:tab/>
      </w:r>
      <w:r w:rsidR="00B8518E">
        <w:tab/>
      </w:r>
      <w:r w:rsidR="00B8518E">
        <w:tab/>
      </w:r>
      <w:r w:rsidR="00B8518E">
        <w:tab/>
        <w:t>3</w:t>
      </w:r>
    </w:p>
    <w:p w14:paraId="45961EF8" w14:textId="77777777" w:rsidR="009B19B2" w:rsidRDefault="009B19B2" w:rsidP="00340A5D">
      <w:pPr>
        <w:pStyle w:val="Default"/>
      </w:pPr>
    </w:p>
    <w:p w14:paraId="086F9097" w14:textId="37920B0E" w:rsidR="009B19B2" w:rsidRDefault="009B19B2" w:rsidP="00340A5D">
      <w:pPr>
        <w:pStyle w:val="Default"/>
      </w:pPr>
      <w:r>
        <w:tab/>
        <w:t xml:space="preserve">Why </w:t>
      </w:r>
      <w:r w:rsidR="00823CA7">
        <w:t>include</w:t>
      </w:r>
      <w:r w:rsidR="00C76CBB">
        <w:t xml:space="preserve"> the FJAs</w:t>
      </w:r>
      <w:r w:rsidR="00067A50">
        <w:t xml:space="preserve"> into the UK AIP</w:t>
      </w:r>
      <w:r>
        <w:t>?</w:t>
      </w:r>
      <w:r w:rsidR="00B8518E">
        <w:tab/>
      </w:r>
      <w:r w:rsidR="00B8518E">
        <w:tab/>
      </w:r>
      <w:r w:rsidR="00B8518E">
        <w:tab/>
      </w:r>
      <w:r w:rsidR="00B8518E">
        <w:tab/>
      </w:r>
      <w:r w:rsidR="00B8518E">
        <w:tab/>
      </w:r>
      <w:r w:rsidR="00B8518E">
        <w:tab/>
      </w:r>
      <w:r w:rsidR="005E23A0">
        <w:t>5</w:t>
      </w:r>
    </w:p>
    <w:p w14:paraId="224962D0" w14:textId="77777777" w:rsidR="009B19B2" w:rsidRDefault="009B19B2" w:rsidP="00340A5D">
      <w:pPr>
        <w:pStyle w:val="Default"/>
      </w:pPr>
    </w:p>
    <w:p w14:paraId="353B38DB" w14:textId="51EC1068" w:rsidR="009B19B2" w:rsidRPr="00B8518E" w:rsidRDefault="009B19B2" w:rsidP="00340A5D">
      <w:pPr>
        <w:pStyle w:val="Default"/>
      </w:pPr>
      <w:r w:rsidRPr="009B19B2">
        <w:rPr>
          <w:b/>
          <w:bCs/>
        </w:rPr>
        <w:t xml:space="preserve">Section 2 – Proposed Options </w:t>
      </w:r>
      <w:r w:rsidR="00B8518E">
        <w:rPr>
          <w:b/>
          <w:bCs/>
        </w:rPr>
        <w:tab/>
      </w:r>
      <w:r w:rsidR="00B8518E">
        <w:rPr>
          <w:b/>
          <w:bCs/>
        </w:rPr>
        <w:tab/>
      </w:r>
      <w:r w:rsidR="00B8518E">
        <w:rPr>
          <w:b/>
          <w:bCs/>
        </w:rPr>
        <w:tab/>
      </w:r>
      <w:r w:rsidR="00B8518E">
        <w:rPr>
          <w:b/>
          <w:bCs/>
        </w:rPr>
        <w:tab/>
      </w:r>
      <w:r w:rsidR="00B8518E">
        <w:rPr>
          <w:b/>
          <w:bCs/>
        </w:rPr>
        <w:tab/>
      </w:r>
      <w:r w:rsidR="00B8518E">
        <w:rPr>
          <w:b/>
          <w:bCs/>
        </w:rPr>
        <w:tab/>
      </w:r>
      <w:r w:rsidR="00B8518E">
        <w:rPr>
          <w:b/>
          <w:bCs/>
        </w:rPr>
        <w:tab/>
      </w:r>
      <w:r w:rsidR="00B8518E">
        <w:rPr>
          <w:b/>
          <w:bCs/>
        </w:rPr>
        <w:tab/>
      </w:r>
      <w:r w:rsidR="005E23A0">
        <w:t>8</w:t>
      </w:r>
    </w:p>
    <w:p w14:paraId="0CE3BDA1" w14:textId="77777777" w:rsidR="009B19B2" w:rsidRDefault="009B19B2" w:rsidP="00340A5D">
      <w:pPr>
        <w:pStyle w:val="Default"/>
      </w:pPr>
    </w:p>
    <w:p w14:paraId="2B382EFF" w14:textId="35949A06" w:rsidR="009B19B2" w:rsidRDefault="009B19B2" w:rsidP="00340A5D">
      <w:pPr>
        <w:pStyle w:val="Default"/>
      </w:pPr>
      <w:r>
        <w:tab/>
        <w:t xml:space="preserve">Design Principles </w:t>
      </w:r>
      <w:r w:rsidR="00B8518E">
        <w:tab/>
      </w:r>
      <w:r w:rsidR="00B8518E">
        <w:tab/>
      </w:r>
      <w:r w:rsidR="00B8518E">
        <w:tab/>
      </w:r>
      <w:r w:rsidR="00B8518E">
        <w:tab/>
      </w:r>
      <w:r w:rsidR="00B8518E">
        <w:tab/>
      </w:r>
      <w:r w:rsidR="00B8518E">
        <w:tab/>
      </w:r>
      <w:r w:rsidR="00B8518E">
        <w:tab/>
      </w:r>
      <w:r w:rsidR="00B8518E">
        <w:tab/>
      </w:r>
      <w:r w:rsidR="00B8518E">
        <w:tab/>
      </w:r>
      <w:r w:rsidR="005E23A0">
        <w:t>8</w:t>
      </w:r>
    </w:p>
    <w:p w14:paraId="4C9F622C" w14:textId="77777777" w:rsidR="009B19B2" w:rsidRDefault="009B19B2" w:rsidP="00340A5D">
      <w:pPr>
        <w:pStyle w:val="Default"/>
      </w:pPr>
    </w:p>
    <w:p w14:paraId="23910021" w14:textId="249B1622" w:rsidR="00A172F8" w:rsidRDefault="00A172F8" w:rsidP="00340A5D">
      <w:pPr>
        <w:pStyle w:val="Default"/>
      </w:pPr>
      <w:r>
        <w:tab/>
        <w:t>Conclusion</w:t>
      </w:r>
      <w:r>
        <w:tab/>
      </w:r>
      <w:r>
        <w:tab/>
      </w:r>
      <w:r w:rsidR="00F61DF3">
        <w:tab/>
      </w:r>
      <w:r w:rsidR="00F61DF3">
        <w:tab/>
      </w:r>
      <w:r w:rsidR="00F61DF3">
        <w:tab/>
      </w:r>
      <w:r>
        <w:tab/>
      </w:r>
      <w:r>
        <w:tab/>
      </w:r>
      <w:r>
        <w:tab/>
      </w:r>
      <w:r>
        <w:tab/>
      </w:r>
      <w:r>
        <w:tab/>
      </w:r>
      <w:r w:rsidR="005E23A0">
        <w:t>9</w:t>
      </w:r>
    </w:p>
    <w:p w14:paraId="0E4DE4D0" w14:textId="77777777" w:rsidR="00A172F8" w:rsidRDefault="00A172F8" w:rsidP="00340A5D">
      <w:pPr>
        <w:pStyle w:val="Default"/>
      </w:pPr>
    </w:p>
    <w:p w14:paraId="0914ED65" w14:textId="3C7413EE" w:rsidR="009B19B2" w:rsidRDefault="009B19B2" w:rsidP="00340A5D">
      <w:pPr>
        <w:pStyle w:val="Default"/>
      </w:pPr>
      <w:r>
        <w:tab/>
        <w:t xml:space="preserve">Operating Principles </w:t>
      </w:r>
      <w:r w:rsidR="00B8518E">
        <w:tab/>
      </w:r>
      <w:r w:rsidR="00B8518E">
        <w:tab/>
      </w:r>
      <w:r w:rsidR="00B8518E">
        <w:tab/>
      </w:r>
      <w:r w:rsidR="00B8518E">
        <w:tab/>
      </w:r>
      <w:r w:rsidR="00B8518E">
        <w:tab/>
      </w:r>
      <w:r w:rsidR="00B8518E">
        <w:tab/>
      </w:r>
      <w:r w:rsidR="00B8518E">
        <w:tab/>
      </w:r>
      <w:r w:rsidR="00B8518E">
        <w:tab/>
      </w:r>
      <w:r w:rsidR="005E23A0">
        <w:t>9</w:t>
      </w:r>
    </w:p>
    <w:p w14:paraId="7DB71227" w14:textId="77777777" w:rsidR="009B19B2" w:rsidRDefault="009B19B2" w:rsidP="00340A5D">
      <w:pPr>
        <w:pStyle w:val="Default"/>
      </w:pPr>
    </w:p>
    <w:p w14:paraId="05759CEF" w14:textId="02DF58A7" w:rsidR="009B19B2" w:rsidRPr="00B8518E" w:rsidRDefault="009B19B2" w:rsidP="00340A5D">
      <w:pPr>
        <w:pStyle w:val="Default"/>
      </w:pPr>
      <w:r w:rsidRPr="009B19B2">
        <w:rPr>
          <w:b/>
          <w:bCs/>
        </w:rPr>
        <w:t xml:space="preserve">Section 3 – Effect of Proposed Options </w:t>
      </w:r>
      <w:r w:rsidR="00B8518E">
        <w:tab/>
      </w:r>
      <w:r w:rsidR="00B8518E">
        <w:tab/>
      </w:r>
      <w:r w:rsidR="00B8518E">
        <w:tab/>
      </w:r>
      <w:r w:rsidR="00B8518E">
        <w:tab/>
      </w:r>
      <w:r w:rsidR="00B8518E">
        <w:tab/>
      </w:r>
      <w:r w:rsidR="00B8518E">
        <w:tab/>
      </w:r>
      <w:r w:rsidR="00A172F8">
        <w:t>1</w:t>
      </w:r>
      <w:r w:rsidR="005E23A0">
        <w:t>1</w:t>
      </w:r>
    </w:p>
    <w:p w14:paraId="45FF3F8C" w14:textId="77777777" w:rsidR="006604DC" w:rsidRPr="006604DC" w:rsidRDefault="006604DC" w:rsidP="00340A5D">
      <w:pPr>
        <w:pStyle w:val="Default"/>
      </w:pPr>
    </w:p>
    <w:p w14:paraId="64031DA1" w14:textId="5E32CD10" w:rsidR="006604DC" w:rsidRPr="006604DC" w:rsidRDefault="006604DC" w:rsidP="00340A5D">
      <w:pPr>
        <w:pStyle w:val="Default"/>
      </w:pPr>
      <w:r w:rsidRPr="006604DC">
        <w:tab/>
        <w:t>Air Traffic Sampling</w:t>
      </w:r>
      <w:r w:rsidR="00B8518E">
        <w:tab/>
      </w:r>
      <w:r w:rsidR="00B8518E">
        <w:tab/>
      </w:r>
      <w:r w:rsidR="00B8518E">
        <w:tab/>
      </w:r>
      <w:r w:rsidR="00B8518E">
        <w:tab/>
      </w:r>
      <w:r w:rsidR="00B8518E">
        <w:tab/>
      </w:r>
      <w:r w:rsidR="00B8518E">
        <w:tab/>
      </w:r>
      <w:r w:rsidR="00B8518E">
        <w:tab/>
      </w:r>
      <w:r w:rsidR="00B8518E">
        <w:tab/>
      </w:r>
      <w:r w:rsidR="00B8518E">
        <w:tab/>
      </w:r>
      <w:r w:rsidR="00A172F8">
        <w:t>1</w:t>
      </w:r>
      <w:r w:rsidR="005E23A0">
        <w:t>1</w:t>
      </w:r>
    </w:p>
    <w:p w14:paraId="337A2D20" w14:textId="77777777" w:rsidR="009B19B2" w:rsidRDefault="009B19B2" w:rsidP="00340A5D">
      <w:pPr>
        <w:pStyle w:val="Default"/>
      </w:pPr>
    </w:p>
    <w:p w14:paraId="25C0CAB0" w14:textId="4F064E8C" w:rsidR="009B19B2" w:rsidRDefault="009B19B2" w:rsidP="00340A5D">
      <w:pPr>
        <w:pStyle w:val="Default"/>
      </w:pPr>
      <w:r>
        <w:tab/>
        <w:t>Effect on aviation</w:t>
      </w:r>
      <w:r w:rsidR="007E093B">
        <w:tab/>
      </w:r>
      <w:r w:rsidR="007E093B">
        <w:tab/>
      </w:r>
      <w:r w:rsidR="007E093B">
        <w:tab/>
      </w:r>
      <w:r w:rsidR="007E093B">
        <w:tab/>
      </w:r>
      <w:r w:rsidR="007E093B">
        <w:tab/>
      </w:r>
      <w:r w:rsidR="007E093B">
        <w:tab/>
      </w:r>
      <w:r w:rsidR="007E093B">
        <w:tab/>
      </w:r>
      <w:r w:rsidR="007E093B">
        <w:tab/>
      </w:r>
      <w:r w:rsidR="007E093B">
        <w:tab/>
        <w:t>1</w:t>
      </w:r>
      <w:r w:rsidR="00A172F8">
        <w:t>1</w:t>
      </w:r>
    </w:p>
    <w:p w14:paraId="5214B373" w14:textId="77777777" w:rsidR="00CE3293" w:rsidRDefault="00CE3293" w:rsidP="00340A5D">
      <w:pPr>
        <w:pStyle w:val="Default"/>
      </w:pPr>
    </w:p>
    <w:p w14:paraId="324FF9D1" w14:textId="2050AD4B" w:rsidR="00CE3293" w:rsidRDefault="00CE3293" w:rsidP="00340A5D">
      <w:pPr>
        <w:pStyle w:val="Default"/>
      </w:pPr>
      <w:r>
        <w:tab/>
        <w:t>Environmental Impact</w:t>
      </w:r>
      <w:r w:rsidR="007E093B">
        <w:tab/>
      </w:r>
      <w:r w:rsidR="007E093B">
        <w:tab/>
      </w:r>
      <w:r w:rsidR="007E093B">
        <w:tab/>
      </w:r>
      <w:r w:rsidR="007E093B">
        <w:tab/>
      </w:r>
      <w:r w:rsidR="007E093B">
        <w:tab/>
      </w:r>
      <w:r w:rsidR="007E093B">
        <w:tab/>
      </w:r>
      <w:r w:rsidR="007E093B">
        <w:tab/>
      </w:r>
      <w:r w:rsidR="007E093B">
        <w:tab/>
        <w:t>1</w:t>
      </w:r>
      <w:r w:rsidR="005E23A0">
        <w:t>3</w:t>
      </w:r>
    </w:p>
    <w:p w14:paraId="767E5FB5" w14:textId="77777777" w:rsidR="009B19B2" w:rsidRDefault="009B19B2" w:rsidP="00340A5D">
      <w:pPr>
        <w:pStyle w:val="Default"/>
      </w:pPr>
    </w:p>
    <w:p w14:paraId="4B58024C" w14:textId="079635D1" w:rsidR="009B19B2" w:rsidRDefault="009B19B2" w:rsidP="00340A5D">
      <w:pPr>
        <w:pStyle w:val="Default"/>
      </w:pPr>
      <w:r>
        <w:tab/>
        <w:t>Reversal statement</w:t>
      </w:r>
      <w:r w:rsidR="0008138E">
        <w:tab/>
      </w:r>
      <w:r w:rsidR="0008138E">
        <w:tab/>
      </w:r>
      <w:r w:rsidR="007E093B">
        <w:tab/>
      </w:r>
      <w:r w:rsidR="007E093B">
        <w:tab/>
      </w:r>
      <w:r w:rsidR="007E093B">
        <w:tab/>
      </w:r>
      <w:r w:rsidR="007E093B">
        <w:tab/>
      </w:r>
      <w:r w:rsidR="007E093B">
        <w:tab/>
      </w:r>
      <w:r w:rsidR="007E093B">
        <w:tab/>
      </w:r>
      <w:r w:rsidR="007E093B">
        <w:tab/>
        <w:t>1</w:t>
      </w:r>
      <w:r w:rsidR="005E23A0">
        <w:t>7</w:t>
      </w:r>
    </w:p>
    <w:p w14:paraId="2DA75044" w14:textId="77777777" w:rsidR="009B19B2" w:rsidRDefault="009B19B2" w:rsidP="00340A5D">
      <w:pPr>
        <w:pStyle w:val="Default"/>
      </w:pPr>
    </w:p>
    <w:p w14:paraId="01025E21" w14:textId="66815F41" w:rsidR="009B19B2" w:rsidRPr="007D2684" w:rsidRDefault="009B19B2" w:rsidP="00340A5D">
      <w:pPr>
        <w:pStyle w:val="Default"/>
      </w:pPr>
      <w:r w:rsidRPr="009B19B2">
        <w:rPr>
          <w:b/>
          <w:bCs/>
        </w:rPr>
        <w:t xml:space="preserve">Section 4 – Consultation Process </w:t>
      </w:r>
      <w:r w:rsidR="007D2684">
        <w:rPr>
          <w:b/>
          <w:bCs/>
        </w:rPr>
        <w:tab/>
      </w:r>
      <w:r w:rsidR="007D2684">
        <w:rPr>
          <w:b/>
          <w:bCs/>
        </w:rPr>
        <w:tab/>
      </w:r>
      <w:r w:rsidR="007D2684">
        <w:rPr>
          <w:b/>
          <w:bCs/>
        </w:rPr>
        <w:tab/>
      </w:r>
      <w:r w:rsidR="007D2684">
        <w:rPr>
          <w:b/>
          <w:bCs/>
        </w:rPr>
        <w:tab/>
      </w:r>
      <w:r w:rsidR="007D2684">
        <w:rPr>
          <w:b/>
          <w:bCs/>
        </w:rPr>
        <w:tab/>
      </w:r>
      <w:r w:rsidR="007D2684">
        <w:rPr>
          <w:b/>
          <w:bCs/>
        </w:rPr>
        <w:tab/>
      </w:r>
      <w:r w:rsidR="007D2684">
        <w:rPr>
          <w:b/>
          <w:bCs/>
        </w:rPr>
        <w:tab/>
      </w:r>
      <w:r w:rsidR="007D2684">
        <w:t>1</w:t>
      </w:r>
      <w:r w:rsidR="005E23A0">
        <w:t>8</w:t>
      </w:r>
    </w:p>
    <w:p w14:paraId="396D1B3E" w14:textId="77777777" w:rsidR="009B19B2" w:rsidRDefault="009B19B2" w:rsidP="00340A5D">
      <w:pPr>
        <w:pStyle w:val="Default"/>
      </w:pPr>
    </w:p>
    <w:p w14:paraId="2E4E3469" w14:textId="2ED7EA44" w:rsidR="00340A5D" w:rsidRDefault="00AA2A90" w:rsidP="00340A5D">
      <w:pPr>
        <w:pStyle w:val="Default"/>
      </w:pPr>
      <w:r>
        <w:rPr>
          <w:b/>
          <w:bCs/>
        </w:rPr>
        <w:tab/>
      </w:r>
      <w:r>
        <w:t>Consultation Duration</w:t>
      </w:r>
      <w:r w:rsidR="007D2684">
        <w:tab/>
      </w:r>
      <w:r w:rsidR="007D2684">
        <w:tab/>
      </w:r>
      <w:r w:rsidR="007D2684">
        <w:tab/>
      </w:r>
      <w:r w:rsidR="007D2684">
        <w:tab/>
      </w:r>
      <w:r w:rsidR="007D2684">
        <w:tab/>
      </w:r>
      <w:r w:rsidR="007D2684">
        <w:tab/>
      </w:r>
      <w:r w:rsidR="007D2684">
        <w:tab/>
      </w:r>
      <w:r w:rsidR="007D2684">
        <w:tab/>
        <w:t>1</w:t>
      </w:r>
      <w:r w:rsidR="005E23A0">
        <w:t>8</w:t>
      </w:r>
    </w:p>
    <w:p w14:paraId="7033D018" w14:textId="77777777" w:rsidR="00AA2A90" w:rsidRDefault="00AA2A90" w:rsidP="00340A5D">
      <w:pPr>
        <w:pStyle w:val="Default"/>
      </w:pPr>
    </w:p>
    <w:p w14:paraId="70DA6DE9" w14:textId="23E31B0F" w:rsidR="00AA2A90" w:rsidRDefault="00AA2A90" w:rsidP="00340A5D">
      <w:pPr>
        <w:pStyle w:val="Default"/>
      </w:pPr>
      <w:r>
        <w:tab/>
      </w:r>
      <w:r w:rsidR="008A510C">
        <w:t>Purpose</w:t>
      </w:r>
      <w:r w:rsidR="007D2684">
        <w:tab/>
      </w:r>
      <w:r w:rsidR="007D2684">
        <w:tab/>
      </w:r>
      <w:r w:rsidR="007D2684">
        <w:tab/>
      </w:r>
      <w:r w:rsidR="007D2684">
        <w:tab/>
      </w:r>
      <w:r w:rsidR="007D2684">
        <w:tab/>
      </w:r>
      <w:r w:rsidR="007D2684">
        <w:tab/>
      </w:r>
      <w:r w:rsidR="007D2684">
        <w:tab/>
      </w:r>
      <w:r w:rsidR="007D2684">
        <w:tab/>
      </w:r>
      <w:r w:rsidR="007D2684">
        <w:tab/>
      </w:r>
      <w:r w:rsidR="007D2684">
        <w:tab/>
        <w:t>1</w:t>
      </w:r>
      <w:r w:rsidR="005E23A0">
        <w:t>8</w:t>
      </w:r>
    </w:p>
    <w:p w14:paraId="597D0FD0" w14:textId="77777777" w:rsidR="008A510C" w:rsidRDefault="008A510C" w:rsidP="00340A5D">
      <w:pPr>
        <w:pStyle w:val="Default"/>
      </w:pPr>
    </w:p>
    <w:p w14:paraId="4C6C29F5" w14:textId="253F4D78" w:rsidR="008A510C" w:rsidRDefault="008A510C" w:rsidP="00340A5D">
      <w:pPr>
        <w:pStyle w:val="Default"/>
      </w:pPr>
      <w:r>
        <w:tab/>
        <w:t>How to respond</w:t>
      </w:r>
      <w:r w:rsidR="007D2684">
        <w:tab/>
      </w:r>
      <w:r w:rsidR="007D2684">
        <w:tab/>
      </w:r>
      <w:r w:rsidR="007D2684">
        <w:tab/>
      </w:r>
      <w:r w:rsidR="007D2684">
        <w:tab/>
      </w:r>
      <w:r w:rsidR="007D2684">
        <w:tab/>
      </w:r>
      <w:r w:rsidR="007D2684">
        <w:tab/>
      </w:r>
      <w:r w:rsidR="007D2684">
        <w:tab/>
      </w:r>
      <w:r w:rsidR="007D2684">
        <w:tab/>
      </w:r>
      <w:r w:rsidR="007D2684">
        <w:tab/>
        <w:t>1</w:t>
      </w:r>
      <w:r w:rsidR="005E23A0">
        <w:t>9</w:t>
      </w:r>
    </w:p>
    <w:p w14:paraId="3CD8B30B" w14:textId="77777777" w:rsidR="008A510C" w:rsidRDefault="008A510C" w:rsidP="00340A5D">
      <w:pPr>
        <w:pStyle w:val="Default"/>
      </w:pPr>
    </w:p>
    <w:p w14:paraId="65713318" w14:textId="410E29EA" w:rsidR="008A510C" w:rsidRPr="00AA2A90" w:rsidRDefault="008A510C" w:rsidP="00340A5D">
      <w:pPr>
        <w:pStyle w:val="Default"/>
      </w:pPr>
      <w:r>
        <w:tab/>
        <w:t>Next Steps</w:t>
      </w:r>
      <w:r w:rsidR="007D2684">
        <w:tab/>
      </w:r>
      <w:r w:rsidR="007D2684">
        <w:tab/>
      </w:r>
      <w:r w:rsidR="007D2684">
        <w:tab/>
      </w:r>
      <w:r w:rsidR="007D2684">
        <w:tab/>
      </w:r>
      <w:r w:rsidR="007D2684">
        <w:tab/>
      </w:r>
      <w:r w:rsidR="007D2684">
        <w:tab/>
      </w:r>
      <w:r w:rsidR="007D2684">
        <w:tab/>
      </w:r>
      <w:r w:rsidR="007D2684">
        <w:tab/>
      </w:r>
      <w:r w:rsidR="007D2684">
        <w:tab/>
      </w:r>
      <w:r w:rsidR="007D2684">
        <w:tab/>
        <w:t>1</w:t>
      </w:r>
      <w:r w:rsidR="005E23A0">
        <w:t>9</w:t>
      </w:r>
    </w:p>
    <w:p w14:paraId="33010720" w14:textId="5D455B79" w:rsidR="00340A5D" w:rsidRDefault="00340A5D" w:rsidP="00340A5D">
      <w:pPr>
        <w:pStyle w:val="Default"/>
        <w:rPr>
          <w:b/>
          <w:bCs/>
        </w:rPr>
      </w:pPr>
    </w:p>
    <w:p w14:paraId="09A2B064" w14:textId="7936BDF4" w:rsidR="007F4E3A" w:rsidRDefault="007F4E3A" w:rsidP="00340A5D">
      <w:pPr>
        <w:pStyle w:val="Default"/>
        <w:rPr>
          <w:b/>
          <w:bCs/>
        </w:rPr>
      </w:pPr>
      <w:r>
        <w:rPr>
          <w:b/>
          <w:bCs/>
        </w:rPr>
        <w:t>Annexes</w:t>
      </w:r>
    </w:p>
    <w:p w14:paraId="6FA4AA21" w14:textId="77777777" w:rsidR="007F4E3A" w:rsidRDefault="007F4E3A" w:rsidP="00340A5D">
      <w:pPr>
        <w:pStyle w:val="Default"/>
        <w:rPr>
          <w:b/>
          <w:bCs/>
        </w:rPr>
      </w:pPr>
    </w:p>
    <w:p w14:paraId="26039F02" w14:textId="42495D0B" w:rsidR="007F4E3A" w:rsidRPr="007F4E3A" w:rsidRDefault="007F4E3A" w:rsidP="00340A5D">
      <w:pPr>
        <w:pStyle w:val="Default"/>
      </w:pPr>
      <w:r>
        <w:tab/>
      </w:r>
      <w:r w:rsidR="0000210C">
        <w:t>A</w:t>
      </w:r>
      <w:r w:rsidR="0000210C">
        <w:tab/>
      </w:r>
      <w:r w:rsidR="006C6A33">
        <w:t>Consultation Feedback Form</w:t>
      </w:r>
    </w:p>
    <w:p w14:paraId="69B015A6" w14:textId="77777777" w:rsidR="00340A5D" w:rsidRDefault="00340A5D" w:rsidP="00340A5D">
      <w:pPr>
        <w:pStyle w:val="Default"/>
        <w:jc w:val="center"/>
        <w:rPr>
          <w:b/>
          <w:bCs/>
          <w:sz w:val="32"/>
          <w:szCs w:val="32"/>
        </w:rPr>
      </w:pPr>
    </w:p>
    <w:p w14:paraId="396BF1DC" w14:textId="2127E370" w:rsidR="00310407" w:rsidRDefault="00310407">
      <w:pPr>
        <w:rPr>
          <w:rFonts w:ascii="Arial" w:hAnsi="Arial" w:cs="Arial"/>
          <w:b/>
          <w:bCs/>
          <w:color w:val="000000"/>
          <w:sz w:val="32"/>
          <w:szCs w:val="32"/>
        </w:rPr>
      </w:pPr>
      <w:r>
        <w:rPr>
          <w:rFonts w:ascii="Arial" w:hAnsi="Arial" w:cs="Arial"/>
          <w:b/>
          <w:bCs/>
          <w:color w:val="000000"/>
          <w:sz w:val="32"/>
          <w:szCs w:val="32"/>
        </w:rPr>
        <w:br w:type="page"/>
      </w:r>
    </w:p>
    <w:p w14:paraId="7B6D7354" w14:textId="459D8032" w:rsidR="008C3150" w:rsidRDefault="008C3150" w:rsidP="00383918">
      <w:pPr>
        <w:pStyle w:val="Default"/>
        <w:rPr>
          <w:b/>
          <w:bCs/>
          <w:sz w:val="32"/>
          <w:szCs w:val="32"/>
        </w:rPr>
      </w:pPr>
      <w:r>
        <w:rPr>
          <w:b/>
          <w:bCs/>
          <w:sz w:val="32"/>
          <w:szCs w:val="32"/>
        </w:rPr>
        <w:lastRenderedPageBreak/>
        <w:t>Glossary of terms</w:t>
      </w:r>
    </w:p>
    <w:p w14:paraId="69790FB4" w14:textId="77777777" w:rsidR="008C3150" w:rsidRPr="00B06AE4" w:rsidRDefault="008C3150" w:rsidP="00383918">
      <w:pPr>
        <w:pStyle w:val="Default"/>
        <w:rPr>
          <w:b/>
          <w:bCs/>
        </w:rPr>
      </w:pPr>
    </w:p>
    <w:tbl>
      <w:tblPr>
        <w:tblStyle w:val="TableGrid"/>
        <w:tblW w:w="0" w:type="auto"/>
        <w:tblLook w:val="04A0" w:firstRow="1" w:lastRow="0" w:firstColumn="1" w:lastColumn="0" w:noHBand="0" w:noVBand="1"/>
      </w:tblPr>
      <w:tblGrid>
        <w:gridCol w:w="1555"/>
        <w:gridCol w:w="5670"/>
      </w:tblGrid>
      <w:tr w:rsidR="00B06AE4" w14:paraId="41CF9B71" w14:textId="77777777" w:rsidTr="00FE5537">
        <w:tc>
          <w:tcPr>
            <w:tcW w:w="1555" w:type="dxa"/>
          </w:tcPr>
          <w:p w14:paraId="5909DD0F" w14:textId="1C50E655" w:rsidR="00B06AE4" w:rsidRPr="00B06AE4" w:rsidRDefault="00B06AE4" w:rsidP="00383918">
            <w:pPr>
              <w:pStyle w:val="Default"/>
            </w:pPr>
            <w:r>
              <w:t>ASACS</w:t>
            </w:r>
          </w:p>
        </w:tc>
        <w:tc>
          <w:tcPr>
            <w:tcW w:w="5670" w:type="dxa"/>
          </w:tcPr>
          <w:p w14:paraId="6A726668" w14:textId="7BB34772" w:rsidR="00B06AE4" w:rsidRPr="00B06AE4" w:rsidRDefault="00B06AE4" w:rsidP="00383918">
            <w:pPr>
              <w:pStyle w:val="Default"/>
            </w:pPr>
            <w:r>
              <w:t xml:space="preserve">Air </w:t>
            </w:r>
            <w:r w:rsidR="00923A9F">
              <w:t>Surveillance And Control System</w:t>
            </w:r>
          </w:p>
        </w:tc>
      </w:tr>
      <w:tr w:rsidR="00B06AE4" w14:paraId="58109868" w14:textId="77777777" w:rsidTr="00FE5537">
        <w:tc>
          <w:tcPr>
            <w:tcW w:w="1555" w:type="dxa"/>
          </w:tcPr>
          <w:p w14:paraId="548B1AF6" w14:textId="2EB22E13" w:rsidR="00B06AE4" w:rsidRPr="00FD6C6B" w:rsidRDefault="00FD6C6B" w:rsidP="00383918">
            <w:pPr>
              <w:pStyle w:val="Default"/>
            </w:pPr>
            <w:r>
              <w:t>ACP</w:t>
            </w:r>
          </w:p>
        </w:tc>
        <w:tc>
          <w:tcPr>
            <w:tcW w:w="5670" w:type="dxa"/>
          </w:tcPr>
          <w:p w14:paraId="77963232" w14:textId="76996E07" w:rsidR="00B06AE4" w:rsidRPr="00FD6C6B" w:rsidRDefault="00FD6C6B" w:rsidP="00383918">
            <w:pPr>
              <w:pStyle w:val="Default"/>
            </w:pPr>
            <w:r>
              <w:t>Airspace Control P</w:t>
            </w:r>
            <w:r w:rsidR="00575F84">
              <w:t>roposal</w:t>
            </w:r>
          </w:p>
        </w:tc>
      </w:tr>
      <w:tr w:rsidR="00B06AE4" w14:paraId="45E4E83B" w14:textId="77777777" w:rsidTr="00FE5537">
        <w:tc>
          <w:tcPr>
            <w:tcW w:w="1555" w:type="dxa"/>
          </w:tcPr>
          <w:p w14:paraId="47310453" w14:textId="1692B702" w:rsidR="00B06AE4" w:rsidRPr="00FD6C6B" w:rsidRDefault="009241A9" w:rsidP="00383918">
            <w:pPr>
              <w:pStyle w:val="Default"/>
            </w:pPr>
            <w:r>
              <w:t>AIP</w:t>
            </w:r>
          </w:p>
        </w:tc>
        <w:tc>
          <w:tcPr>
            <w:tcW w:w="5670" w:type="dxa"/>
          </w:tcPr>
          <w:p w14:paraId="3E7FBF91" w14:textId="71811EB2" w:rsidR="00B06AE4" w:rsidRPr="00FD6C6B" w:rsidRDefault="009241A9" w:rsidP="00383918">
            <w:pPr>
              <w:pStyle w:val="Default"/>
            </w:pPr>
            <w:r>
              <w:t>Aeronautical Information Publication</w:t>
            </w:r>
          </w:p>
        </w:tc>
      </w:tr>
      <w:tr w:rsidR="00B06AE4" w14:paraId="260147E4" w14:textId="77777777" w:rsidTr="00FE5537">
        <w:tc>
          <w:tcPr>
            <w:tcW w:w="1555" w:type="dxa"/>
          </w:tcPr>
          <w:p w14:paraId="79ADEF01" w14:textId="7830AB73" w:rsidR="00B06AE4" w:rsidRPr="00FD6C6B" w:rsidRDefault="009241A9" w:rsidP="00383918">
            <w:pPr>
              <w:pStyle w:val="Default"/>
            </w:pPr>
            <w:r>
              <w:t>AIRAC</w:t>
            </w:r>
          </w:p>
        </w:tc>
        <w:tc>
          <w:tcPr>
            <w:tcW w:w="5670" w:type="dxa"/>
          </w:tcPr>
          <w:p w14:paraId="20B6F5D2" w14:textId="28A9B5AA" w:rsidR="00B06AE4" w:rsidRPr="00FD6C6B" w:rsidRDefault="00A67ED6" w:rsidP="00383918">
            <w:pPr>
              <w:pStyle w:val="Default"/>
            </w:pPr>
            <w:r>
              <w:t>Aeronautical Information Regulation and Control</w:t>
            </w:r>
          </w:p>
        </w:tc>
      </w:tr>
      <w:tr w:rsidR="00B06AE4" w14:paraId="3EA1A4D5" w14:textId="77777777" w:rsidTr="00FE5537">
        <w:tc>
          <w:tcPr>
            <w:tcW w:w="1555" w:type="dxa"/>
          </w:tcPr>
          <w:p w14:paraId="1A2FBE10" w14:textId="4088247A" w:rsidR="00B06AE4" w:rsidRPr="00FD6C6B" w:rsidRDefault="008D5E90" w:rsidP="00383918">
            <w:pPr>
              <w:pStyle w:val="Default"/>
            </w:pPr>
            <w:r>
              <w:t>CAA</w:t>
            </w:r>
          </w:p>
        </w:tc>
        <w:tc>
          <w:tcPr>
            <w:tcW w:w="5670" w:type="dxa"/>
          </w:tcPr>
          <w:p w14:paraId="349B232F" w14:textId="064C7D88" w:rsidR="00B06AE4" w:rsidRPr="00FD6C6B" w:rsidRDefault="008D5E90" w:rsidP="00383918">
            <w:pPr>
              <w:pStyle w:val="Default"/>
            </w:pPr>
            <w:r>
              <w:t>Civilian Aviation Authority</w:t>
            </w:r>
          </w:p>
        </w:tc>
      </w:tr>
      <w:tr w:rsidR="00925EA8" w14:paraId="0C287F57" w14:textId="77777777" w:rsidTr="00FE5537">
        <w:tc>
          <w:tcPr>
            <w:tcW w:w="1555" w:type="dxa"/>
          </w:tcPr>
          <w:p w14:paraId="7292B45F" w14:textId="5B8D52FD" w:rsidR="00925EA8" w:rsidRDefault="00925EA8" w:rsidP="00383918">
            <w:pPr>
              <w:pStyle w:val="Default"/>
            </w:pPr>
            <w:r>
              <w:t>CAP</w:t>
            </w:r>
          </w:p>
        </w:tc>
        <w:tc>
          <w:tcPr>
            <w:tcW w:w="5670" w:type="dxa"/>
          </w:tcPr>
          <w:p w14:paraId="011E8D89" w14:textId="1D1048A8" w:rsidR="00925EA8" w:rsidRDefault="00925EA8" w:rsidP="00383918">
            <w:pPr>
              <w:pStyle w:val="Default"/>
            </w:pPr>
            <w:r>
              <w:t>Civilian Aviation Publication</w:t>
            </w:r>
          </w:p>
        </w:tc>
      </w:tr>
      <w:tr w:rsidR="009F0B73" w14:paraId="43956B03" w14:textId="77777777" w:rsidTr="00FE5537">
        <w:tc>
          <w:tcPr>
            <w:tcW w:w="1555" w:type="dxa"/>
          </w:tcPr>
          <w:p w14:paraId="1BB850AE" w14:textId="043A6B26" w:rsidR="009F0B73" w:rsidRDefault="009F0B73" w:rsidP="00383918">
            <w:pPr>
              <w:pStyle w:val="Default"/>
            </w:pPr>
            <w:r>
              <w:t>DAATM</w:t>
            </w:r>
          </w:p>
        </w:tc>
        <w:tc>
          <w:tcPr>
            <w:tcW w:w="5670" w:type="dxa"/>
          </w:tcPr>
          <w:p w14:paraId="08FBEBE5" w14:textId="06F1A630" w:rsidR="009F0B73" w:rsidRDefault="009F0B73" w:rsidP="00383918">
            <w:pPr>
              <w:pStyle w:val="Default"/>
            </w:pPr>
            <w:r>
              <w:t>Defence Airspace and Air Traffic Management</w:t>
            </w:r>
          </w:p>
        </w:tc>
      </w:tr>
      <w:tr w:rsidR="00925EA8" w14:paraId="35B22023" w14:textId="77777777" w:rsidTr="00FE5537">
        <w:tc>
          <w:tcPr>
            <w:tcW w:w="1555" w:type="dxa"/>
          </w:tcPr>
          <w:p w14:paraId="6B2E6E26" w14:textId="0F7945CB" w:rsidR="00925EA8" w:rsidRDefault="00925EA8" w:rsidP="00383918">
            <w:pPr>
              <w:pStyle w:val="Default"/>
            </w:pPr>
            <w:r>
              <w:t>FBZ</w:t>
            </w:r>
          </w:p>
        </w:tc>
        <w:tc>
          <w:tcPr>
            <w:tcW w:w="5670" w:type="dxa"/>
          </w:tcPr>
          <w:p w14:paraId="6F449918" w14:textId="5037C6BC" w:rsidR="00925EA8" w:rsidRDefault="00925EA8" w:rsidP="00383918">
            <w:pPr>
              <w:pStyle w:val="Default"/>
            </w:pPr>
            <w:r>
              <w:t>Flight Buffer Zone</w:t>
            </w:r>
          </w:p>
        </w:tc>
      </w:tr>
      <w:tr w:rsidR="00540FA3" w14:paraId="0DDF42CC" w14:textId="77777777" w:rsidTr="00FE5537">
        <w:tc>
          <w:tcPr>
            <w:tcW w:w="1555" w:type="dxa"/>
          </w:tcPr>
          <w:p w14:paraId="03F7D57A" w14:textId="0128429F" w:rsidR="00540FA3" w:rsidRDefault="00540FA3" w:rsidP="00383918">
            <w:pPr>
              <w:pStyle w:val="Default"/>
            </w:pPr>
            <w:r>
              <w:t>FGEN</w:t>
            </w:r>
          </w:p>
        </w:tc>
        <w:tc>
          <w:tcPr>
            <w:tcW w:w="5670" w:type="dxa"/>
          </w:tcPr>
          <w:p w14:paraId="55C551C8" w14:textId="4495B8BC" w:rsidR="00540FA3" w:rsidRDefault="00540FA3" w:rsidP="00383918">
            <w:pPr>
              <w:pStyle w:val="Default"/>
            </w:pPr>
            <w:r>
              <w:t>Force Generation</w:t>
            </w:r>
          </w:p>
        </w:tc>
      </w:tr>
      <w:tr w:rsidR="00FE5537" w14:paraId="0F7D3120" w14:textId="77777777" w:rsidTr="00FE5537">
        <w:tc>
          <w:tcPr>
            <w:tcW w:w="1555" w:type="dxa"/>
          </w:tcPr>
          <w:p w14:paraId="6259FBA9" w14:textId="4DB8F493" w:rsidR="00FE5537" w:rsidRDefault="00FE5537" w:rsidP="00FE5537">
            <w:pPr>
              <w:pStyle w:val="Default"/>
            </w:pPr>
            <w:r>
              <w:t>FIR</w:t>
            </w:r>
          </w:p>
        </w:tc>
        <w:tc>
          <w:tcPr>
            <w:tcW w:w="5670" w:type="dxa"/>
          </w:tcPr>
          <w:p w14:paraId="3118623B" w14:textId="4B8B92BA" w:rsidR="00FE5537" w:rsidRDefault="00FE5537" w:rsidP="00FE5537">
            <w:pPr>
              <w:pStyle w:val="Default"/>
            </w:pPr>
            <w:r>
              <w:t>Flight Information Region</w:t>
            </w:r>
          </w:p>
        </w:tc>
      </w:tr>
      <w:tr w:rsidR="00FE5537" w14:paraId="298E7719" w14:textId="77777777" w:rsidTr="00FE5537">
        <w:tc>
          <w:tcPr>
            <w:tcW w:w="1555" w:type="dxa"/>
          </w:tcPr>
          <w:p w14:paraId="2C336568" w14:textId="7B2B0C54" w:rsidR="00FE5537" w:rsidRDefault="00FE5537" w:rsidP="00FE5537">
            <w:pPr>
              <w:pStyle w:val="Default"/>
            </w:pPr>
            <w:r>
              <w:t>FJA</w:t>
            </w:r>
          </w:p>
        </w:tc>
        <w:tc>
          <w:tcPr>
            <w:tcW w:w="5670" w:type="dxa"/>
          </w:tcPr>
          <w:p w14:paraId="4AC603D9" w14:textId="3D84F2DE" w:rsidR="00FE5537" w:rsidRDefault="00FE5537" w:rsidP="00FE5537">
            <w:pPr>
              <w:pStyle w:val="Default"/>
            </w:pPr>
            <w:r>
              <w:t>Fast Jet Area</w:t>
            </w:r>
          </w:p>
        </w:tc>
      </w:tr>
      <w:tr w:rsidR="00FE5537" w14:paraId="58244DFA" w14:textId="77777777" w:rsidTr="00FE5537">
        <w:tc>
          <w:tcPr>
            <w:tcW w:w="1555" w:type="dxa"/>
          </w:tcPr>
          <w:p w14:paraId="5B756081" w14:textId="4488D5EB" w:rsidR="00FE5537" w:rsidRDefault="00FE5537" w:rsidP="00FE5537">
            <w:pPr>
              <w:pStyle w:val="Default"/>
            </w:pPr>
            <w:r>
              <w:t>FL</w:t>
            </w:r>
          </w:p>
        </w:tc>
        <w:tc>
          <w:tcPr>
            <w:tcW w:w="5670" w:type="dxa"/>
          </w:tcPr>
          <w:p w14:paraId="41042C4D" w14:textId="508364DF" w:rsidR="00FE5537" w:rsidRDefault="00FE5537" w:rsidP="00FE5537">
            <w:pPr>
              <w:pStyle w:val="Default"/>
            </w:pPr>
            <w:r>
              <w:t>Flight Level</w:t>
            </w:r>
          </w:p>
        </w:tc>
      </w:tr>
      <w:tr w:rsidR="00FE5537" w14:paraId="5629503F" w14:textId="77777777" w:rsidTr="00FE5537">
        <w:tc>
          <w:tcPr>
            <w:tcW w:w="1555" w:type="dxa"/>
          </w:tcPr>
          <w:p w14:paraId="1250B7F5" w14:textId="08588395" w:rsidR="00FE5537" w:rsidRDefault="00FE5537" w:rsidP="00FE5537">
            <w:pPr>
              <w:pStyle w:val="Default"/>
            </w:pPr>
            <w:r>
              <w:t>FRA</w:t>
            </w:r>
          </w:p>
        </w:tc>
        <w:tc>
          <w:tcPr>
            <w:tcW w:w="5670" w:type="dxa"/>
          </w:tcPr>
          <w:p w14:paraId="3DADF8A9" w14:textId="553B052E" w:rsidR="00FE5537" w:rsidRDefault="00FE5537" w:rsidP="00FE5537">
            <w:pPr>
              <w:pStyle w:val="Default"/>
            </w:pPr>
            <w:r>
              <w:t>Free Route Airspace</w:t>
            </w:r>
          </w:p>
        </w:tc>
      </w:tr>
      <w:tr w:rsidR="00FE5537" w14:paraId="536A0769" w14:textId="77777777" w:rsidTr="00FE5537">
        <w:tc>
          <w:tcPr>
            <w:tcW w:w="1555" w:type="dxa"/>
          </w:tcPr>
          <w:p w14:paraId="5DF8780A" w14:textId="54562E70" w:rsidR="00FE5537" w:rsidRDefault="00FE5537" w:rsidP="00FE5537">
            <w:pPr>
              <w:pStyle w:val="Default"/>
            </w:pPr>
            <w:r>
              <w:t>FUA</w:t>
            </w:r>
          </w:p>
        </w:tc>
        <w:tc>
          <w:tcPr>
            <w:tcW w:w="5670" w:type="dxa"/>
          </w:tcPr>
          <w:p w14:paraId="20220016" w14:textId="7DE2C745" w:rsidR="00FE5537" w:rsidRDefault="00FE5537" w:rsidP="00FE5537">
            <w:pPr>
              <w:pStyle w:val="Default"/>
            </w:pPr>
            <w:r>
              <w:t>Flexible Use of Airspace</w:t>
            </w:r>
          </w:p>
        </w:tc>
      </w:tr>
      <w:tr w:rsidR="00FE5537" w14:paraId="009C2D64" w14:textId="77777777" w:rsidTr="00FE5537">
        <w:tc>
          <w:tcPr>
            <w:tcW w:w="1555" w:type="dxa"/>
          </w:tcPr>
          <w:p w14:paraId="407610DC" w14:textId="1DF8CFF0" w:rsidR="00FE5537" w:rsidRDefault="00FE5537" w:rsidP="00FE5537">
            <w:pPr>
              <w:pStyle w:val="Default"/>
            </w:pPr>
            <w:r>
              <w:t>GAT</w:t>
            </w:r>
          </w:p>
        </w:tc>
        <w:tc>
          <w:tcPr>
            <w:tcW w:w="5670" w:type="dxa"/>
          </w:tcPr>
          <w:p w14:paraId="0C71B0E6" w14:textId="2B606F65" w:rsidR="00FE5537" w:rsidRDefault="00FE5537" w:rsidP="00FE5537">
            <w:pPr>
              <w:pStyle w:val="Default"/>
            </w:pPr>
            <w:r>
              <w:t>General Air Traffic</w:t>
            </w:r>
          </w:p>
        </w:tc>
      </w:tr>
      <w:tr w:rsidR="00FE5537" w14:paraId="43B995B1" w14:textId="77777777" w:rsidTr="00FE5537">
        <w:tc>
          <w:tcPr>
            <w:tcW w:w="1555" w:type="dxa"/>
          </w:tcPr>
          <w:p w14:paraId="741C2796" w14:textId="71D5C32F" w:rsidR="00FE5537" w:rsidRDefault="00FE5537" w:rsidP="00FE5537">
            <w:pPr>
              <w:pStyle w:val="Default"/>
            </w:pPr>
            <w:r>
              <w:t>JTEPS</w:t>
            </w:r>
          </w:p>
        </w:tc>
        <w:tc>
          <w:tcPr>
            <w:tcW w:w="5670" w:type="dxa"/>
          </w:tcPr>
          <w:p w14:paraId="77278F83" w14:textId="09055476" w:rsidR="00FE5537" w:rsidRDefault="00FE5537" w:rsidP="00FE5537">
            <w:pPr>
              <w:pStyle w:val="Default"/>
            </w:pPr>
            <w:r>
              <w:t>Joint Training Exercise Plans Staff</w:t>
            </w:r>
          </w:p>
        </w:tc>
      </w:tr>
      <w:tr w:rsidR="00FE5537" w14:paraId="38429406" w14:textId="77777777" w:rsidTr="00FE5537">
        <w:tc>
          <w:tcPr>
            <w:tcW w:w="1555" w:type="dxa"/>
          </w:tcPr>
          <w:p w14:paraId="2B82EA16" w14:textId="5330C7AE" w:rsidR="00FE5537" w:rsidRDefault="00FE5537" w:rsidP="00FE5537">
            <w:pPr>
              <w:pStyle w:val="Default"/>
            </w:pPr>
            <w:r>
              <w:t>JW</w:t>
            </w:r>
          </w:p>
        </w:tc>
        <w:tc>
          <w:tcPr>
            <w:tcW w:w="5670" w:type="dxa"/>
          </w:tcPr>
          <w:p w14:paraId="585B0E5B" w14:textId="116942C5" w:rsidR="00FE5537" w:rsidRDefault="00FE5537" w:rsidP="00FE5537">
            <w:pPr>
              <w:pStyle w:val="Default"/>
            </w:pPr>
            <w:r>
              <w:t>Joint Warrior</w:t>
            </w:r>
          </w:p>
        </w:tc>
      </w:tr>
      <w:tr w:rsidR="00FE5537" w14:paraId="5D846B0A" w14:textId="77777777" w:rsidTr="00FE5537">
        <w:tc>
          <w:tcPr>
            <w:tcW w:w="1555" w:type="dxa"/>
          </w:tcPr>
          <w:p w14:paraId="52F82C7E" w14:textId="3801BE99" w:rsidR="00FE5537" w:rsidRDefault="00FE5537" w:rsidP="00FE5537">
            <w:pPr>
              <w:pStyle w:val="Default"/>
            </w:pPr>
            <w:r>
              <w:t>LoA</w:t>
            </w:r>
          </w:p>
        </w:tc>
        <w:tc>
          <w:tcPr>
            <w:tcW w:w="5670" w:type="dxa"/>
          </w:tcPr>
          <w:p w14:paraId="15CFBCA3" w14:textId="68EE0558" w:rsidR="00FE5537" w:rsidRDefault="00FE5537" w:rsidP="00FE5537">
            <w:pPr>
              <w:pStyle w:val="Default"/>
            </w:pPr>
            <w:r>
              <w:t>Letter of Agreement</w:t>
            </w:r>
          </w:p>
        </w:tc>
      </w:tr>
      <w:tr w:rsidR="00FE5537" w14:paraId="3E3932ED" w14:textId="77777777" w:rsidTr="00FE5537">
        <w:tc>
          <w:tcPr>
            <w:tcW w:w="1555" w:type="dxa"/>
          </w:tcPr>
          <w:p w14:paraId="24EA56D4" w14:textId="7EB01D92" w:rsidR="00FE5537" w:rsidRDefault="00FE5537" w:rsidP="00FE5537">
            <w:pPr>
              <w:pStyle w:val="Default"/>
            </w:pPr>
            <w:r>
              <w:t>NATO</w:t>
            </w:r>
          </w:p>
        </w:tc>
        <w:tc>
          <w:tcPr>
            <w:tcW w:w="5670" w:type="dxa"/>
          </w:tcPr>
          <w:p w14:paraId="4D11C82D" w14:textId="5966AFE4" w:rsidR="00FE5537" w:rsidRDefault="00FE5537" w:rsidP="00FE5537">
            <w:pPr>
              <w:pStyle w:val="Default"/>
            </w:pPr>
            <w:r>
              <w:t>North Atlantic Treaty Organisation</w:t>
            </w:r>
          </w:p>
        </w:tc>
      </w:tr>
      <w:tr w:rsidR="00FE5537" w14:paraId="35D51B1A" w14:textId="77777777" w:rsidTr="00FE5537">
        <w:tc>
          <w:tcPr>
            <w:tcW w:w="1555" w:type="dxa"/>
          </w:tcPr>
          <w:p w14:paraId="055249DF" w14:textId="51A69661" w:rsidR="00FE5537" w:rsidRDefault="00FE5537" w:rsidP="00FE5537">
            <w:pPr>
              <w:pStyle w:val="Default"/>
            </w:pPr>
            <w:r>
              <w:t>NATS</w:t>
            </w:r>
          </w:p>
        </w:tc>
        <w:tc>
          <w:tcPr>
            <w:tcW w:w="5670" w:type="dxa"/>
          </w:tcPr>
          <w:p w14:paraId="40E89627" w14:textId="6EB82C83" w:rsidR="00FE5537" w:rsidRDefault="00FE5537" w:rsidP="00FE5537">
            <w:pPr>
              <w:pStyle w:val="Default"/>
            </w:pPr>
            <w:r>
              <w:t>National Air Traffic Services</w:t>
            </w:r>
          </w:p>
        </w:tc>
      </w:tr>
      <w:tr w:rsidR="00FE5537" w14:paraId="7534371C" w14:textId="77777777" w:rsidTr="00FE5537">
        <w:tc>
          <w:tcPr>
            <w:tcW w:w="1555" w:type="dxa"/>
          </w:tcPr>
          <w:p w14:paraId="093D6283" w14:textId="17248749" w:rsidR="00FE5537" w:rsidRDefault="00FE5537" w:rsidP="00FE5537">
            <w:pPr>
              <w:pStyle w:val="Default"/>
            </w:pPr>
            <w:r>
              <w:t>NM</w:t>
            </w:r>
          </w:p>
        </w:tc>
        <w:tc>
          <w:tcPr>
            <w:tcW w:w="5670" w:type="dxa"/>
          </w:tcPr>
          <w:p w14:paraId="12F8FDFB" w14:textId="2A03A23E" w:rsidR="00FE5537" w:rsidRDefault="00FE5537" w:rsidP="00FE5537">
            <w:pPr>
              <w:pStyle w:val="Default"/>
            </w:pPr>
            <w:r>
              <w:t>Nautical Mile</w:t>
            </w:r>
          </w:p>
        </w:tc>
      </w:tr>
      <w:tr w:rsidR="00FE5537" w14:paraId="2E86D42F" w14:textId="77777777" w:rsidTr="00FE5537">
        <w:tc>
          <w:tcPr>
            <w:tcW w:w="1555" w:type="dxa"/>
          </w:tcPr>
          <w:p w14:paraId="1E4D735D" w14:textId="18E2E488" w:rsidR="00FE5537" w:rsidRDefault="00FE5537" w:rsidP="00FE5537">
            <w:pPr>
              <w:pStyle w:val="Default"/>
            </w:pPr>
            <w:r>
              <w:t>NOTAM</w:t>
            </w:r>
          </w:p>
        </w:tc>
        <w:tc>
          <w:tcPr>
            <w:tcW w:w="5670" w:type="dxa"/>
          </w:tcPr>
          <w:p w14:paraId="1C4F6FF5" w14:textId="289976BE" w:rsidR="00FE5537" w:rsidRDefault="00FE5537" w:rsidP="00FE5537">
            <w:pPr>
              <w:pStyle w:val="Default"/>
            </w:pPr>
            <w:r>
              <w:t>Notice To Airmen</w:t>
            </w:r>
          </w:p>
        </w:tc>
      </w:tr>
      <w:tr w:rsidR="00FE5537" w14:paraId="2D84FC11" w14:textId="77777777" w:rsidTr="00FE5537">
        <w:tc>
          <w:tcPr>
            <w:tcW w:w="1555" w:type="dxa"/>
          </w:tcPr>
          <w:p w14:paraId="7C606AC4" w14:textId="075C5FA7" w:rsidR="00FE5537" w:rsidRDefault="00FE5537" w:rsidP="00FE5537">
            <w:pPr>
              <w:pStyle w:val="Default"/>
            </w:pPr>
            <w:r>
              <w:t>MAA</w:t>
            </w:r>
          </w:p>
        </w:tc>
        <w:tc>
          <w:tcPr>
            <w:tcW w:w="5670" w:type="dxa"/>
          </w:tcPr>
          <w:p w14:paraId="19ECD3C5" w14:textId="4A004A0F" w:rsidR="00FE5537" w:rsidRDefault="00FE5537" w:rsidP="00FE5537">
            <w:pPr>
              <w:pStyle w:val="Default"/>
            </w:pPr>
            <w:r>
              <w:t>Military Aviation Authority</w:t>
            </w:r>
          </w:p>
        </w:tc>
      </w:tr>
      <w:tr w:rsidR="00FE5537" w14:paraId="698B46D4" w14:textId="77777777" w:rsidTr="00FE5537">
        <w:tc>
          <w:tcPr>
            <w:tcW w:w="1555" w:type="dxa"/>
          </w:tcPr>
          <w:p w14:paraId="41006ACF" w14:textId="0683752C" w:rsidR="00FE5537" w:rsidRDefault="00FE5537" w:rsidP="00FE5537">
            <w:pPr>
              <w:pStyle w:val="Default"/>
            </w:pPr>
            <w:r>
              <w:t>MAMC</w:t>
            </w:r>
          </w:p>
        </w:tc>
        <w:tc>
          <w:tcPr>
            <w:tcW w:w="5670" w:type="dxa"/>
          </w:tcPr>
          <w:p w14:paraId="480E5979" w14:textId="29CE37D6" w:rsidR="00FE5537" w:rsidRDefault="00FE5537" w:rsidP="00FE5537">
            <w:pPr>
              <w:pStyle w:val="Default"/>
            </w:pPr>
            <w:r>
              <w:t>Military Airspace Management Cell</w:t>
            </w:r>
          </w:p>
        </w:tc>
      </w:tr>
      <w:tr w:rsidR="00FE5537" w14:paraId="56726219" w14:textId="77777777" w:rsidTr="00FE5537">
        <w:tc>
          <w:tcPr>
            <w:tcW w:w="1555" w:type="dxa"/>
          </w:tcPr>
          <w:p w14:paraId="76673AE0" w14:textId="76ACA4EA" w:rsidR="00FE5537" w:rsidRDefault="00FE5537" w:rsidP="00FE5537">
            <w:pPr>
              <w:pStyle w:val="Default"/>
            </w:pPr>
            <w:r>
              <w:t>MDA</w:t>
            </w:r>
          </w:p>
        </w:tc>
        <w:tc>
          <w:tcPr>
            <w:tcW w:w="5670" w:type="dxa"/>
          </w:tcPr>
          <w:p w14:paraId="714A9CE8" w14:textId="583F8A03" w:rsidR="00FE5537" w:rsidRDefault="00FE5537" w:rsidP="00FE5537">
            <w:pPr>
              <w:pStyle w:val="Default"/>
            </w:pPr>
            <w:r>
              <w:t>Managed Danger Area</w:t>
            </w:r>
          </w:p>
        </w:tc>
      </w:tr>
      <w:tr w:rsidR="00FE5537" w14:paraId="2CCEC3AD" w14:textId="77777777" w:rsidTr="00FE5537">
        <w:tc>
          <w:tcPr>
            <w:tcW w:w="1555" w:type="dxa"/>
          </w:tcPr>
          <w:p w14:paraId="4370C360" w14:textId="7DB07D04" w:rsidR="00FE5537" w:rsidRDefault="00FE5537" w:rsidP="00FE5537">
            <w:pPr>
              <w:pStyle w:val="Default"/>
            </w:pPr>
            <w:r>
              <w:t>MoD</w:t>
            </w:r>
          </w:p>
        </w:tc>
        <w:tc>
          <w:tcPr>
            <w:tcW w:w="5670" w:type="dxa"/>
          </w:tcPr>
          <w:p w14:paraId="58040208" w14:textId="789DDD26" w:rsidR="00FE5537" w:rsidRDefault="00FE5537" w:rsidP="00FE5537">
            <w:pPr>
              <w:pStyle w:val="Default"/>
            </w:pPr>
            <w:r>
              <w:t>Ministry of Defence</w:t>
            </w:r>
          </w:p>
        </w:tc>
      </w:tr>
      <w:tr w:rsidR="00FE5537" w14:paraId="3F05BEC8" w14:textId="77777777" w:rsidTr="00FE5537">
        <w:tc>
          <w:tcPr>
            <w:tcW w:w="1555" w:type="dxa"/>
          </w:tcPr>
          <w:p w14:paraId="4651F4A2" w14:textId="058FE9D8" w:rsidR="00FE5537" w:rsidRDefault="00FE5537" w:rsidP="00FE5537">
            <w:pPr>
              <w:pStyle w:val="Default"/>
            </w:pPr>
            <w:r>
              <w:t>SoN</w:t>
            </w:r>
          </w:p>
        </w:tc>
        <w:tc>
          <w:tcPr>
            <w:tcW w:w="5670" w:type="dxa"/>
          </w:tcPr>
          <w:p w14:paraId="5122CC55" w14:textId="08D66694" w:rsidR="00FE5537" w:rsidRDefault="00FE5537" w:rsidP="00FE5537">
            <w:pPr>
              <w:pStyle w:val="Default"/>
            </w:pPr>
            <w:r>
              <w:t>Statement of Need</w:t>
            </w:r>
          </w:p>
        </w:tc>
      </w:tr>
      <w:tr w:rsidR="00FE5537" w14:paraId="370C09CD" w14:textId="77777777" w:rsidTr="00FE5537">
        <w:tc>
          <w:tcPr>
            <w:tcW w:w="1555" w:type="dxa"/>
          </w:tcPr>
          <w:p w14:paraId="1C300A7E" w14:textId="19D010DA" w:rsidR="00FE5537" w:rsidRDefault="00FE5537" w:rsidP="00FE5537">
            <w:pPr>
              <w:pStyle w:val="Default"/>
            </w:pPr>
            <w:r>
              <w:t>STRATFOR</w:t>
            </w:r>
          </w:p>
        </w:tc>
        <w:tc>
          <w:tcPr>
            <w:tcW w:w="5670" w:type="dxa"/>
          </w:tcPr>
          <w:p w14:paraId="7A0F4662" w14:textId="393E6C7E" w:rsidR="00FE5537" w:rsidRDefault="00FE5537" w:rsidP="00FE5537">
            <w:pPr>
              <w:pStyle w:val="Default"/>
            </w:pPr>
            <w:r>
              <w:t>Strategic Forecast</w:t>
            </w:r>
          </w:p>
        </w:tc>
      </w:tr>
      <w:tr w:rsidR="00FE5537" w14:paraId="4022D5DE" w14:textId="77777777" w:rsidTr="00FE5537">
        <w:tc>
          <w:tcPr>
            <w:tcW w:w="1555" w:type="dxa"/>
          </w:tcPr>
          <w:p w14:paraId="0B325424" w14:textId="2AC75D8A" w:rsidR="00FE5537" w:rsidRDefault="00FE5537" w:rsidP="00FE5537">
            <w:pPr>
              <w:pStyle w:val="Default"/>
            </w:pPr>
            <w:r>
              <w:t>SUA</w:t>
            </w:r>
          </w:p>
        </w:tc>
        <w:tc>
          <w:tcPr>
            <w:tcW w:w="5670" w:type="dxa"/>
          </w:tcPr>
          <w:p w14:paraId="24D2A579" w14:textId="162166C3" w:rsidR="00FE5537" w:rsidRDefault="00FE5537" w:rsidP="00FE5537">
            <w:pPr>
              <w:pStyle w:val="Default"/>
            </w:pPr>
            <w:r>
              <w:t>Special Use Airspace</w:t>
            </w:r>
          </w:p>
        </w:tc>
      </w:tr>
      <w:tr w:rsidR="00FE5537" w14:paraId="3E344BBE" w14:textId="77777777" w:rsidTr="00FE5537">
        <w:tc>
          <w:tcPr>
            <w:tcW w:w="1555" w:type="dxa"/>
          </w:tcPr>
          <w:p w14:paraId="01A5658D" w14:textId="24278BAC" w:rsidR="00FE5537" w:rsidRDefault="00FE5537" w:rsidP="00FE5537">
            <w:pPr>
              <w:pStyle w:val="Default"/>
            </w:pPr>
            <w:r>
              <w:t>TFR</w:t>
            </w:r>
          </w:p>
        </w:tc>
        <w:tc>
          <w:tcPr>
            <w:tcW w:w="5670" w:type="dxa"/>
          </w:tcPr>
          <w:p w14:paraId="41358B78" w14:textId="26E7CF9A" w:rsidR="00FE5537" w:rsidRDefault="00FE5537" w:rsidP="00FE5537">
            <w:pPr>
              <w:pStyle w:val="Default"/>
            </w:pPr>
            <w:r>
              <w:t>Traffic Filter Region</w:t>
            </w:r>
          </w:p>
        </w:tc>
      </w:tr>
      <w:tr w:rsidR="00FE5537" w14:paraId="20820B31" w14:textId="77777777" w:rsidTr="00FE5537">
        <w:tc>
          <w:tcPr>
            <w:tcW w:w="1555" w:type="dxa"/>
          </w:tcPr>
          <w:p w14:paraId="6D1FF7BB" w14:textId="2D1AC870" w:rsidR="00FE5537" w:rsidRDefault="00FE5537" w:rsidP="00FE5537">
            <w:pPr>
              <w:pStyle w:val="Default"/>
            </w:pPr>
            <w:r>
              <w:t>UIR</w:t>
            </w:r>
          </w:p>
        </w:tc>
        <w:tc>
          <w:tcPr>
            <w:tcW w:w="5670" w:type="dxa"/>
          </w:tcPr>
          <w:p w14:paraId="7E6FC268" w14:textId="040262CB" w:rsidR="00FE5537" w:rsidRDefault="00FE5537" w:rsidP="00FE5537">
            <w:pPr>
              <w:pStyle w:val="Default"/>
            </w:pPr>
            <w:r>
              <w:t>Upper Information Region</w:t>
            </w:r>
          </w:p>
        </w:tc>
      </w:tr>
      <w:tr w:rsidR="00FE5537" w14:paraId="0DFFEE2A" w14:textId="77777777" w:rsidTr="00FE5537">
        <w:tc>
          <w:tcPr>
            <w:tcW w:w="1555" w:type="dxa"/>
          </w:tcPr>
          <w:p w14:paraId="69D25198" w14:textId="280B3029" w:rsidR="00FE5537" w:rsidRDefault="00FE5537" w:rsidP="00FE5537">
            <w:pPr>
              <w:pStyle w:val="Default"/>
            </w:pPr>
            <w:r>
              <w:t>UTC</w:t>
            </w:r>
          </w:p>
        </w:tc>
        <w:tc>
          <w:tcPr>
            <w:tcW w:w="5670" w:type="dxa"/>
          </w:tcPr>
          <w:p w14:paraId="44911C85" w14:textId="5FE99D6C" w:rsidR="00FE5537" w:rsidRDefault="00FE5537" w:rsidP="00FE5537">
            <w:pPr>
              <w:pStyle w:val="Default"/>
            </w:pPr>
            <w:r>
              <w:t>Universal Time Coordinated</w:t>
            </w:r>
          </w:p>
        </w:tc>
      </w:tr>
    </w:tbl>
    <w:p w14:paraId="43C28E50" w14:textId="77777777" w:rsidR="008C3150" w:rsidRDefault="008C3150" w:rsidP="00383918">
      <w:pPr>
        <w:pStyle w:val="Default"/>
        <w:rPr>
          <w:b/>
          <w:bCs/>
        </w:rPr>
      </w:pPr>
    </w:p>
    <w:p w14:paraId="654728E9" w14:textId="75F95938" w:rsidR="00B06AE4" w:rsidRDefault="00B06AE4">
      <w:pPr>
        <w:rPr>
          <w:rFonts w:ascii="Arial" w:hAnsi="Arial" w:cs="Arial"/>
          <w:b/>
          <w:bCs/>
          <w:color w:val="000000"/>
          <w:sz w:val="24"/>
          <w:szCs w:val="24"/>
        </w:rPr>
      </w:pPr>
      <w:r>
        <w:rPr>
          <w:b/>
          <w:bCs/>
        </w:rPr>
        <w:br w:type="page"/>
      </w:r>
    </w:p>
    <w:p w14:paraId="7D2A65BA" w14:textId="27C2E8E5" w:rsidR="00340A5D" w:rsidRDefault="00340A5D" w:rsidP="00383918">
      <w:pPr>
        <w:pStyle w:val="Default"/>
        <w:rPr>
          <w:b/>
          <w:bCs/>
          <w:sz w:val="32"/>
          <w:szCs w:val="32"/>
        </w:rPr>
      </w:pPr>
      <w:r>
        <w:rPr>
          <w:b/>
          <w:bCs/>
          <w:sz w:val="32"/>
          <w:szCs w:val="32"/>
        </w:rPr>
        <w:lastRenderedPageBreak/>
        <w:t xml:space="preserve">Introduction </w:t>
      </w:r>
    </w:p>
    <w:p w14:paraId="19585F76" w14:textId="77777777" w:rsidR="00383918" w:rsidRDefault="00383918" w:rsidP="00383918">
      <w:pPr>
        <w:pStyle w:val="Default"/>
        <w:rPr>
          <w:b/>
          <w:bCs/>
          <w:sz w:val="32"/>
          <w:szCs w:val="32"/>
        </w:rPr>
      </w:pPr>
    </w:p>
    <w:p w14:paraId="76EE2E6B" w14:textId="290D8254" w:rsidR="009B19B2" w:rsidRDefault="009B19B2" w:rsidP="00712008">
      <w:pPr>
        <w:pStyle w:val="Default"/>
      </w:pPr>
      <w:r>
        <w:t xml:space="preserve">0.1 </w:t>
      </w:r>
      <w:r w:rsidR="002725A6">
        <w:tab/>
      </w:r>
      <w:r>
        <w:t xml:space="preserve">This document forms part of Stage 3 of the Airspace Change Proposal ACP-2020-092 and has been prepared in accordance with Civil Aviation Publication (CAP) 1616. </w:t>
      </w:r>
    </w:p>
    <w:p w14:paraId="4D466088" w14:textId="77777777" w:rsidR="009B19B2" w:rsidRDefault="009B19B2" w:rsidP="00712008">
      <w:pPr>
        <w:pStyle w:val="Default"/>
      </w:pPr>
    </w:p>
    <w:p w14:paraId="25347B43" w14:textId="6DCB5707" w:rsidR="009B19B2" w:rsidRDefault="009B19B2" w:rsidP="00712008">
      <w:pPr>
        <w:pStyle w:val="Default"/>
      </w:pPr>
      <w:r>
        <w:t xml:space="preserve">0.2 </w:t>
      </w:r>
      <w:r w:rsidR="002725A6">
        <w:tab/>
      </w:r>
      <w:r>
        <w:t xml:space="preserve">The aim of this document is to provide </w:t>
      </w:r>
      <w:r w:rsidR="00EA752A">
        <w:t>S</w:t>
      </w:r>
      <w:r>
        <w:t>takeholders with the</w:t>
      </w:r>
      <w:r w:rsidR="00240AAF">
        <w:t xml:space="preserve"> </w:t>
      </w:r>
      <w:r>
        <w:t>information that they require in order to fully understand the M</w:t>
      </w:r>
      <w:r w:rsidR="00925EA8">
        <w:t>o</w:t>
      </w:r>
      <w:r>
        <w:t xml:space="preserve">D’s proposal to </w:t>
      </w:r>
      <w:r w:rsidR="00240AAF">
        <w:t>include</w:t>
      </w:r>
      <w:r>
        <w:t xml:space="preserve"> the Fast Jet Areas (FJA) into </w:t>
      </w:r>
      <w:r w:rsidR="00221F3A">
        <w:t xml:space="preserve">the </w:t>
      </w:r>
      <w:r>
        <w:t xml:space="preserve">UK </w:t>
      </w:r>
      <w:r w:rsidR="00221F3A">
        <w:t>AIP</w:t>
      </w:r>
      <w:r>
        <w:t xml:space="preserve">. This document will allow all Stakeholders to provide feedback on the airspace options as part of consultation. </w:t>
      </w:r>
    </w:p>
    <w:p w14:paraId="0CC27CA0" w14:textId="77777777" w:rsidR="009B19B2" w:rsidRDefault="009B19B2" w:rsidP="00712008">
      <w:pPr>
        <w:pStyle w:val="Default"/>
      </w:pPr>
    </w:p>
    <w:p w14:paraId="0A5DD859" w14:textId="3C5F6728" w:rsidR="009B19B2" w:rsidRDefault="009B19B2" w:rsidP="00712008">
      <w:pPr>
        <w:pStyle w:val="Default"/>
      </w:pPr>
      <w:r>
        <w:t xml:space="preserve">0.3 </w:t>
      </w:r>
      <w:r w:rsidR="002725A6">
        <w:tab/>
      </w:r>
      <w:r>
        <w:t xml:space="preserve">The scope of this consultation is limited to the implementation of the </w:t>
      </w:r>
      <w:r w:rsidR="00240AAF">
        <w:t>inclusion</w:t>
      </w:r>
      <w:r>
        <w:t xml:space="preserve"> of FJA North and South for use during Exercise Joint Warrior</w:t>
      </w:r>
      <w:r w:rsidR="4F0A8A67">
        <w:t xml:space="preserve"> (JW)</w:t>
      </w:r>
      <w:r>
        <w:t xml:space="preserve">. </w:t>
      </w:r>
    </w:p>
    <w:p w14:paraId="681D3157" w14:textId="77777777" w:rsidR="009B19B2" w:rsidRDefault="009B19B2" w:rsidP="00712008">
      <w:pPr>
        <w:pStyle w:val="Default"/>
      </w:pPr>
    </w:p>
    <w:p w14:paraId="281322C9" w14:textId="2E2DD0DE" w:rsidR="009B19B2" w:rsidRDefault="009B19B2" w:rsidP="00712008">
      <w:pPr>
        <w:pStyle w:val="Default"/>
      </w:pPr>
      <w:r>
        <w:t xml:space="preserve">0.4 </w:t>
      </w:r>
      <w:r w:rsidR="002725A6">
        <w:tab/>
      </w:r>
      <w:r>
        <w:t>This document provides context to the proposal, including background to the airspace usage and why the M</w:t>
      </w:r>
      <w:r w:rsidR="007755FF">
        <w:t>o</w:t>
      </w:r>
      <w:r>
        <w:t xml:space="preserve">D is seeking to re-introduce it into UK Airspace. </w:t>
      </w:r>
    </w:p>
    <w:p w14:paraId="4AAEEDA9" w14:textId="77777777" w:rsidR="009B19B2" w:rsidRDefault="009B19B2" w:rsidP="00712008">
      <w:pPr>
        <w:pStyle w:val="Default"/>
      </w:pPr>
    </w:p>
    <w:p w14:paraId="7B9D4A6F" w14:textId="7ABA995B" w:rsidR="009B19B2" w:rsidRDefault="009B19B2" w:rsidP="00712008">
      <w:pPr>
        <w:pStyle w:val="Default"/>
      </w:pPr>
      <w:r>
        <w:t xml:space="preserve">0.5 </w:t>
      </w:r>
      <w:r w:rsidR="002725A6">
        <w:tab/>
      </w:r>
      <w:r>
        <w:t xml:space="preserve">Statement of Need (SoN). The Statement of Need was submitted to the CAA at Stage 1. It read as follows: </w:t>
      </w:r>
    </w:p>
    <w:p w14:paraId="3C54A059" w14:textId="77777777" w:rsidR="009B19B2" w:rsidRDefault="009B19B2" w:rsidP="00712008">
      <w:pPr>
        <w:pStyle w:val="Default"/>
      </w:pPr>
    </w:p>
    <w:p w14:paraId="27952EFC" w14:textId="3B8B1051" w:rsidR="009B19B2" w:rsidRPr="00936310" w:rsidRDefault="009B19B2" w:rsidP="00712008">
      <w:pPr>
        <w:pStyle w:val="Default"/>
        <w:rPr>
          <w:i/>
          <w:iCs/>
        </w:rPr>
      </w:pPr>
      <w:r w:rsidRPr="00936310">
        <w:rPr>
          <w:i/>
          <w:iCs/>
        </w:rPr>
        <w:t xml:space="preserve">In order to meet the complex training objectives of Defence during Ex </w:t>
      </w:r>
      <w:r w:rsidRPr="2B3E6093">
        <w:rPr>
          <w:i/>
          <w:iCs/>
        </w:rPr>
        <w:t>JW</w:t>
      </w:r>
      <w:r w:rsidR="7093E439" w:rsidRPr="2B3E6093">
        <w:rPr>
          <w:i/>
          <w:iCs/>
        </w:rPr>
        <w:t>s</w:t>
      </w:r>
      <w:r w:rsidRPr="00936310">
        <w:rPr>
          <w:i/>
          <w:iCs/>
        </w:rPr>
        <w:t xml:space="preserve">, a large scale multi-national military exercise, segregated airspace is required that: </w:t>
      </w:r>
    </w:p>
    <w:p w14:paraId="088AB2A6" w14:textId="77777777" w:rsidR="009B19B2" w:rsidRDefault="009B19B2" w:rsidP="00712008">
      <w:pPr>
        <w:pStyle w:val="Default"/>
      </w:pPr>
    </w:p>
    <w:p w14:paraId="3466DBAC" w14:textId="77777777" w:rsidR="00A7415B" w:rsidRPr="00A7415B" w:rsidRDefault="009B19B2" w:rsidP="00936310">
      <w:pPr>
        <w:pStyle w:val="Default"/>
        <w:numPr>
          <w:ilvl w:val="0"/>
          <w:numId w:val="14"/>
        </w:numPr>
        <w:rPr>
          <w:i/>
          <w:iCs/>
        </w:rPr>
      </w:pPr>
      <w:r w:rsidRPr="00A7415B">
        <w:rPr>
          <w:i/>
          <w:iCs/>
        </w:rPr>
        <w:t xml:space="preserve">Is within reach of Navy Forces, more specifically a Carrier Strike Group (with embarked 5th generation air systems) operating within Deep Water, which through the development of the scenario is likely to span hundreds of miles. </w:t>
      </w:r>
    </w:p>
    <w:p w14:paraId="28EB8786" w14:textId="77777777" w:rsidR="00A7415B" w:rsidRPr="00A7415B" w:rsidRDefault="00A7415B" w:rsidP="00712008">
      <w:pPr>
        <w:pStyle w:val="Default"/>
        <w:rPr>
          <w:i/>
          <w:iCs/>
        </w:rPr>
      </w:pPr>
    </w:p>
    <w:p w14:paraId="3639DACE" w14:textId="77777777" w:rsidR="00A7415B" w:rsidRPr="00A7415B" w:rsidRDefault="009B19B2" w:rsidP="00A7415B">
      <w:pPr>
        <w:pStyle w:val="Default"/>
        <w:numPr>
          <w:ilvl w:val="0"/>
          <w:numId w:val="9"/>
        </w:numPr>
        <w:rPr>
          <w:i/>
          <w:iCs/>
        </w:rPr>
      </w:pPr>
      <w:r w:rsidRPr="00A7415B">
        <w:rPr>
          <w:i/>
          <w:iCs/>
        </w:rPr>
        <w:t>Provides a sufficient mixture of overland and overseas areas which offers exercise planners flexibility to create more complex scenarios across both environments, for necessary littoral operations.</w:t>
      </w:r>
    </w:p>
    <w:p w14:paraId="6577AEDF" w14:textId="77777777" w:rsidR="00A7415B" w:rsidRPr="00A7415B" w:rsidRDefault="00A7415B" w:rsidP="00712008">
      <w:pPr>
        <w:pStyle w:val="Default"/>
        <w:rPr>
          <w:i/>
          <w:iCs/>
        </w:rPr>
      </w:pPr>
    </w:p>
    <w:p w14:paraId="3D7A408D" w14:textId="52B539DC" w:rsidR="00A7415B" w:rsidRPr="00A7415B" w:rsidRDefault="009B19B2" w:rsidP="00A7415B">
      <w:pPr>
        <w:pStyle w:val="Default"/>
        <w:numPr>
          <w:ilvl w:val="0"/>
          <w:numId w:val="9"/>
        </w:numPr>
        <w:rPr>
          <w:i/>
          <w:iCs/>
        </w:rPr>
      </w:pPr>
      <w:r w:rsidRPr="00A7415B">
        <w:rPr>
          <w:i/>
          <w:iCs/>
        </w:rPr>
        <w:t xml:space="preserve">Crucially caters for ranges within the area, which allows for necessary Air Land integration. </w:t>
      </w:r>
    </w:p>
    <w:p w14:paraId="4689D622" w14:textId="77777777" w:rsidR="00A7415B" w:rsidRPr="00A7415B" w:rsidRDefault="00A7415B" w:rsidP="00712008">
      <w:pPr>
        <w:pStyle w:val="Default"/>
        <w:rPr>
          <w:i/>
          <w:iCs/>
        </w:rPr>
      </w:pPr>
    </w:p>
    <w:p w14:paraId="20A62AF5" w14:textId="6C3D2B1C" w:rsidR="009B19B2" w:rsidRPr="00A7415B" w:rsidRDefault="009B19B2" w:rsidP="00A7415B">
      <w:pPr>
        <w:pStyle w:val="Default"/>
        <w:numPr>
          <w:ilvl w:val="0"/>
          <w:numId w:val="9"/>
        </w:numPr>
        <w:rPr>
          <w:i/>
          <w:iCs/>
        </w:rPr>
      </w:pPr>
      <w:r w:rsidRPr="00A7415B">
        <w:rPr>
          <w:i/>
          <w:iCs/>
        </w:rPr>
        <w:t>Is of large enough size to accommodate representative operational numbers. In order for UK Danger Areas to comply with both the UK’s Airspace Modernisation Strategy and incoming Free Route Airspace (FRA), every danger area requires a “parent” danger area in the UK AIP in order for Flight Buffer Zones to be applied and thus enable FRA. In an increasingly busy UK airspace, segregated airspace of a large enough size and in a suitable location will not exist after FRA is implemented and current solutions are untenable to deliver the required needs of Defence</w:t>
      </w:r>
      <w:r w:rsidR="00A7415B" w:rsidRPr="00A7415B">
        <w:rPr>
          <w:i/>
          <w:iCs/>
        </w:rPr>
        <w:t>.</w:t>
      </w:r>
    </w:p>
    <w:p w14:paraId="69A7FA60" w14:textId="77777777" w:rsidR="00A7415B" w:rsidRDefault="00A7415B" w:rsidP="00712008">
      <w:pPr>
        <w:pStyle w:val="Default"/>
      </w:pPr>
    </w:p>
    <w:p w14:paraId="4A85146D" w14:textId="7C9745A8" w:rsidR="009B19B2" w:rsidRPr="00675679" w:rsidRDefault="009B19B2" w:rsidP="00712008">
      <w:pPr>
        <w:pStyle w:val="Default"/>
      </w:pPr>
      <w:r>
        <w:t xml:space="preserve">0.6 </w:t>
      </w:r>
      <w:r w:rsidR="002725A6">
        <w:tab/>
      </w:r>
      <w:r>
        <w:t xml:space="preserve">Several iterations of stakeholder engagement have already been conducted up to this point. </w:t>
      </w:r>
      <w:r w:rsidRPr="00B87D04">
        <w:t>In conjunction with the Option Appraisals the M</w:t>
      </w:r>
      <w:r w:rsidR="002B513D">
        <w:t>o</w:t>
      </w:r>
      <w:r w:rsidRPr="00B87D04">
        <w:t xml:space="preserve">D has developed </w:t>
      </w:r>
      <w:r w:rsidR="00B87D04" w:rsidRPr="00B87D04">
        <w:t>an</w:t>
      </w:r>
      <w:r w:rsidRPr="00B87D04">
        <w:t xml:space="preserve"> airspace option, centred around the</w:t>
      </w:r>
      <w:r w:rsidR="00B87D04" w:rsidRPr="00B87D04">
        <w:t xml:space="preserve"> Managed</w:t>
      </w:r>
      <w:r w:rsidRPr="00B87D04">
        <w:t xml:space="preserve"> Danger Area airspace construct that it is seeking to consult stakeholders on</w:t>
      </w:r>
      <w:r w:rsidR="00B87D04" w:rsidRPr="00B87D04">
        <w:t>.</w:t>
      </w:r>
    </w:p>
    <w:p w14:paraId="46B54235" w14:textId="77777777" w:rsidR="006137FD" w:rsidRDefault="00163B97">
      <w:pPr>
        <w:sectPr w:rsidR="006137FD" w:rsidSect="00F1470D">
          <w:pgSz w:w="11906" w:h="16838"/>
          <w:pgMar w:top="1440" w:right="1440" w:bottom="1440" w:left="1134" w:header="708" w:footer="708" w:gutter="0"/>
          <w:pgNumType w:fmt="lowerRoman" w:start="1"/>
          <w:cols w:space="708"/>
          <w:titlePg/>
          <w:docGrid w:linePitch="360"/>
        </w:sectPr>
      </w:pPr>
      <w:r>
        <w:br w:type="page"/>
      </w:r>
    </w:p>
    <w:p w14:paraId="517C2AC7" w14:textId="10A8A2FA" w:rsidR="00F7532D" w:rsidRPr="00DD46A9" w:rsidRDefault="00136B65" w:rsidP="00DD46A9">
      <w:pPr>
        <w:spacing w:line="240" w:lineRule="auto"/>
        <w:contextualSpacing/>
        <w:rPr>
          <w:rFonts w:ascii="Arial" w:hAnsi="Arial" w:cs="Arial"/>
          <w:b/>
          <w:bCs/>
          <w:sz w:val="32"/>
          <w:szCs w:val="32"/>
        </w:rPr>
      </w:pPr>
      <w:r w:rsidRPr="00DD46A9">
        <w:rPr>
          <w:rFonts w:ascii="Arial" w:hAnsi="Arial" w:cs="Arial"/>
          <w:b/>
          <w:bCs/>
          <w:sz w:val="32"/>
          <w:szCs w:val="32"/>
        </w:rPr>
        <w:lastRenderedPageBreak/>
        <w:t xml:space="preserve">Section 1 – </w:t>
      </w:r>
      <w:r w:rsidR="00A7415B">
        <w:rPr>
          <w:rFonts w:ascii="Arial" w:hAnsi="Arial" w:cs="Arial"/>
          <w:b/>
          <w:bCs/>
          <w:sz w:val="32"/>
          <w:szCs w:val="32"/>
        </w:rPr>
        <w:t>Context</w:t>
      </w:r>
      <w:r w:rsidRPr="00DD46A9">
        <w:rPr>
          <w:rFonts w:ascii="Arial" w:hAnsi="Arial" w:cs="Arial"/>
          <w:b/>
          <w:bCs/>
          <w:sz w:val="32"/>
          <w:szCs w:val="32"/>
        </w:rPr>
        <w:t xml:space="preserve"> </w:t>
      </w:r>
    </w:p>
    <w:p w14:paraId="5AE74CEB" w14:textId="77777777" w:rsidR="00136B65" w:rsidRPr="00DD46A9" w:rsidRDefault="00136B65" w:rsidP="00DD46A9">
      <w:pPr>
        <w:spacing w:line="240" w:lineRule="auto"/>
        <w:contextualSpacing/>
        <w:rPr>
          <w:rFonts w:ascii="Arial" w:hAnsi="Arial" w:cs="Arial"/>
          <w:sz w:val="24"/>
          <w:szCs w:val="24"/>
        </w:rPr>
      </w:pPr>
    </w:p>
    <w:p w14:paraId="33E777C8" w14:textId="5A3B4F26" w:rsidR="00E91DA7" w:rsidRDefault="00A7415B" w:rsidP="00A7415B">
      <w:pPr>
        <w:spacing w:line="240" w:lineRule="auto"/>
        <w:contextualSpacing/>
        <w:rPr>
          <w:rFonts w:ascii="Arial" w:hAnsi="Arial" w:cs="Arial"/>
          <w:sz w:val="24"/>
          <w:szCs w:val="24"/>
        </w:rPr>
      </w:pPr>
      <w:r>
        <w:rPr>
          <w:rFonts w:ascii="Arial" w:hAnsi="Arial" w:cs="Arial"/>
          <w:b/>
          <w:bCs/>
          <w:sz w:val="24"/>
          <w:szCs w:val="24"/>
        </w:rPr>
        <w:t>Fast Jet Area (FJA) Overview</w:t>
      </w:r>
    </w:p>
    <w:p w14:paraId="30585C8B" w14:textId="48E2FE03" w:rsidR="00A7415B" w:rsidRDefault="00A7415B" w:rsidP="00A7415B">
      <w:pPr>
        <w:spacing w:line="240" w:lineRule="auto"/>
        <w:contextualSpacing/>
        <w:rPr>
          <w:rFonts w:ascii="Arial" w:hAnsi="Arial" w:cs="Arial"/>
          <w:sz w:val="24"/>
          <w:szCs w:val="24"/>
        </w:rPr>
      </w:pPr>
    </w:p>
    <w:p w14:paraId="132E6F83" w14:textId="4E4431A3" w:rsidR="00F44786" w:rsidRDefault="00F934F9" w:rsidP="00F7532D">
      <w:pPr>
        <w:contextualSpacing/>
        <w:rPr>
          <w:rFonts w:ascii="Arial" w:hAnsi="Arial" w:cs="Arial"/>
          <w:sz w:val="24"/>
          <w:szCs w:val="24"/>
        </w:rPr>
      </w:pPr>
      <w:r>
        <w:rPr>
          <w:rFonts w:ascii="Arial" w:hAnsi="Arial" w:cs="Arial"/>
          <w:sz w:val="24"/>
          <w:szCs w:val="24"/>
        </w:rPr>
        <w:t>1.1</w:t>
      </w:r>
      <w:r>
        <w:tab/>
      </w:r>
      <w:r w:rsidR="00696E21" w:rsidRPr="00696E21">
        <w:rPr>
          <w:rFonts w:ascii="Arial" w:hAnsi="Arial" w:cs="Arial"/>
          <w:sz w:val="24"/>
          <w:szCs w:val="24"/>
        </w:rPr>
        <w:t xml:space="preserve">The MoD identified a requirement for a suitable and safe airspace in the UK to facilitate Exercise </w:t>
      </w:r>
      <w:r w:rsidR="00696E21" w:rsidRPr="2B3E6093">
        <w:rPr>
          <w:rFonts w:ascii="Arial" w:hAnsi="Arial" w:cs="Arial"/>
          <w:sz w:val="24"/>
          <w:szCs w:val="24"/>
        </w:rPr>
        <w:t>JW,</w:t>
      </w:r>
      <w:r w:rsidR="00696E21" w:rsidRPr="00696E21">
        <w:rPr>
          <w:rFonts w:ascii="Arial" w:hAnsi="Arial" w:cs="Arial"/>
          <w:sz w:val="24"/>
          <w:szCs w:val="24"/>
        </w:rPr>
        <w:t xml:space="preserve"> the largest</w:t>
      </w:r>
      <w:r>
        <w:rPr>
          <w:rFonts w:ascii="Arial" w:hAnsi="Arial" w:cs="Arial"/>
          <w:sz w:val="24"/>
          <w:szCs w:val="24"/>
        </w:rPr>
        <w:t xml:space="preserve"> tri-service</w:t>
      </w:r>
      <w:r w:rsidR="00696E21" w:rsidRPr="00696E21">
        <w:rPr>
          <w:rFonts w:ascii="Arial" w:hAnsi="Arial" w:cs="Arial"/>
          <w:sz w:val="24"/>
          <w:szCs w:val="24"/>
        </w:rPr>
        <w:t xml:space="preserve"> military exercise in Europe, allowing for modern military air systems to train to their full capabilities in a joint operating environment. </w:t>
      </w:r>
      <w:r w:rsidR="00E578BF">
        <w:rPr>
          <w:rFonts w:ascii="Arial" w:hAnsi="Arial" w:cs="Arial"/>
          <w:sz w:val="24"/>
          <w:szCs w:val="24"/>
        </w:rPr>
        <w:t>The MoD and NATS agreed the use of FJA(N) and FJA(S) through the Mil AIP</w:t>
      </w:r>
      <w:r w:rsidR="005D061C">
        <w:rPr>
          <w:rFonts w:ascii="Arial" w:hAnsi="Arial" w:cs="Arial"/>
          <w:sz w:val="24"/>
          <w:szCs w:val="24"/>
        </w:rPr>
        <w:t>. I</w:t>
      </w:r>
      <w:r w:rsidR="005F2025">
        <w:rPr>
          <w:rFonts w:ascii="Arial" w:hAnsi="Arial" w:cs="Arial"/>
          <w:sz w:val="24"/>
          <w:szCs w:val="24"/>
        </w:rPr>
        <w:t>ntroduction of Free Route Airspace</w:t>
      </w:r>
      <w:r w:rsidR="00D65658">
        <w:rPr>
          <w:rFonts w:ascii="Arial" w:hAnsi="Arial" w:cs="Arial"/>
          <w:sz w:val="24"/>
          <w:szCs w:val="24"/>
        </w:rPr>
        <w:t xml:space="preserve"> in December 2021</w:t>
      </w:r>
      <w:r w:rsidR="005D061C">
        <w:rPr>
          <w:rFonts w:ascii="Arial" w:hAnsi="Arial" w:cs="Arial"/>
          <w:sz w:val="24"/>
          <w:szCs w:val="24"/>
        </w:rPr>
        <w:t xml:space="preserve"> prevented this</w:t>
      </w:r>
      <w:r w:rsidR="00C86FC2">
        <w:rPr>
          <w:rFonts w:ascii="Arial" w:hAnsi="Arial" w:cs="Arial"/>
          <w:sz w:val="24"/>
          <w:szCs w:val="24"/>
        </w:rPr>
        <w:t>,</w:t>
      </w:r>
      <w:r w:rsidR="00696E21" w:rsidRPr="00696E21">
        <w:rPr>
          <w:rFonts w:ascii="Arial" w:hAnsi="Arial" w:cs="Arial"/>
          <w:sz w:val="24"/>
          <w:szCs w:val="24"/>
        </w:rPr>
        <w:t xml:space="preserve"> and no other current airspace will provide the MoD viable airspace to facilitate this essential Defence and wider NATO training.</w:t>
      </w:r>
    </w:p>
    <w:p w14:paraId="63D878A9" w14:textId="77777777" w:rsidR="00F44786" w:rsidRDefault="00F44786" w:rsidP="00F7532D">
      <w:pPr>
        <w:contextualSpacing/>
        <w:rPr>
          <w:rFonts w:ascii="Arial" w:hAnsi="Arial" w:cs="Arial"/>
          <w:sz w:val="24"/>
          <w:szCs w:val="24"/>
        </w:rPr>
      </w:pPr>
    </w:p>
    <w:p w14:paraId="35C251D5" w14:textId="22DB332A" w:rsidR="009120BD" w:rsidRDefault="009120BD" w:rsidP="00F7532D">
      <w:pPr>
        <w:contextualSpacing/>
        <w:rPr>
          <w:rFonts w:ascii="Arial" w:hAnsi="Arial" w:cs="Arial"/>
          <w:sz w:val="24"/>
          <w:szCs w:val="24"/>
        </w:rPr>
      </w:pPr>
      <w:r>
        <w:rPr>
          <w:rFonts w:ascii="Arial" w:hAnsi="Arial" w:cs="Arial"/>
          <w:sz w:val="24"/>
          <w:szCs w:val="24"/>
        </w:rPr>
        <w:t>1.2</w:t>
      </w:r>
      <w:r>
        <w:rPr>
          <w:rFonts w:ascii="Arial" w:hAnsi="Arial" w:cs="Arial"/>
          <w:sz w:val="24"/>
          <w:szCs w:val="24"/>
        </w:rPr>
        <w:tab/>
      </w:r>
      <w:r w:rsidR="00A053D2">
        <w:rPr>
          <w:rFonts w:ascii="Arial" w:hAnsi="Arial" w:cs="Arial"/>
          <w:sz w:val="24"/>
          <w:szCs w:val="24"/>
        </w:rPr>
        <w:t>Areas to be affected are at fig 1.</w:t>
      </w:r>
    </w:p>
    <w:p w14:paraId="04B8B5A0" w14:textId="77777777" w:rsidR="00A053D2" w:rsidRDefault="00A053D2" w:rsidP="00F7532D">
      <w:pPr>
        <w:contextualSpacing/>
        <w:rPr>
          <w:rFonts w:ascii="Arial" w:hAnsi="Arial" w:cs="Arial"/>
          <w:sz w:val="24"/>
          <w:szCs w:val="24"/>
        </w:rPr>
      </w:pPr>
    </w:p>
    <w:p w14:paraId="066A2005" w14:textId="6E4E02B4" w:rsidR="00A053D2" w:rsidRDefault="00444C1B" w:rsidP="00444C1B">
      <w:pPr>
        <w:contextualSpacing/>
        <w:jc w:val="center"/>
        <w:rPr>
          <w:rFonts w:ascii="Arial" w:hAnsi="Arial" w:cs="Arial"/>
          <w:sz w:val="24"/>
          <w:szCs w:val="24"/>
        </w:rPr>
      </w:pPr>
      <w:r>
        <w:rPr>
          <w:noProof/>
        </w:rPr>
        <w:drawing>
          <wp:inline distT="0" distB="0" distL="0" distR="0" wp14:anchorId="41CAB1B8" wp14:editId="62B26665">
            <wp:extent cx="38576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890" t="19970" r="16357" b="12710"/>
                    <a:stretch/>
                  </pic:blipFill>
                  <pic:spPr bwMode="auto">
                    <a:xfrm>
                      <a:off x="0" y="0"/>
                      <a:ext cx="3861500" cy="4118933"/>
                    </a:xfrm>
                    <a:prstGeom prst="rect">
                      <a:avLst/>
                    </a:prstGeom>
                    <a:ln>
                      <a:noFill/>
                    </a:ln>
                    <a:extLst>
                      <a:ext uri="{53640926-AAD7-44D8-BBD7-CCE9431645EC}">
                        <a14:shadowObscured xmlns:a14="http://schemas.microsoft.com/office/drawing/2010/main"/>
                      </a:ext>
                    </a:extLst>
                  </pic:spPr>
                </pic:pic>
              </a:graphicData>
            </a:graphic>
          </wp:inline>
        </w:drawing>
      </w:r>
    </w:p>
    <w:p w14:paraId="6B6C2156" w14:textId="77777777" w:rsidR="00AB476B" w:rsidRPr="00A7415B" w:rsidRDefault="00AB476B" w:rsidP="00444C1B">
      <w:pPr>
        <w:contextualSpacing/>
        <w:jc w:val="center"/>
        <w:rPr>
          <w:rFonts w:ascii="Arial" w:hAnsi="Arial" w:cs="Arial"/>
          <w:sz w:val="24"/>
          <w:szCs w:val="24"/>
        </w:rPr>
      </w:pPr>
    </w:p>
    <w:p w14:paraId="3FE7C487" w14:textId="25B924A9" w:rsidR="00490D76" w:rsidRPr="0084368C" w:rsidRDefault="00AB476B" w:rsidP="00952BBD">
      <w:pPr>
        <w:spacing w:after="0"/>
        <w:jc w:val="center"/>
        <w:rPr>
          <w:rFonts w:ascii="Arial" w:hAnsi="Arial" w:cs="Arial"/>
          <w:sz w:val="20"/>
          <w:szCs w:val="20"/>
        </w:rPr>
      </w:pPr>
      <w:r w:rsidRPr="0084368C">
        <w:rPr>
          <w:rFonts w:ascii="Arial" w:hAnsi="Arial" w:cs="Arial"/>
          <w:sz w:val="20"/>
          <w:szCs w:val="20"/>
        </w:rPr>
        <w:t>Fig 1 – Areas to affected by FJA North &amp; South as identified by the MoD.</w:t>
      </w:r>
    </w:p>
    <w:p w14:paraId="1811D144" w14:textId="77777777" w:rsidR="00952BBD" w:rsidRDefault="00952BBD" w:rsidP="00952BBD">
      <w:pPr>
        <w:spacing w:after="0"/>
        <w:contextualSpacing/>
        <w:rPr>
          <w:rFonts w:ascii="Arial" w:hAnsi="Arial" w:cs="Arial"/>
          <w:b/>
          <w:bCs/>
          <w:sz w:val="24"/>
          <w:szCs w:val="24"/>
        </w:rPr>
      </w:pPr>
    </w:p>
    <w:p w14:paraId="5B548D29" w14:textId="7E0EC7BE" w:rsidR="004B5AD3" w:rsidRDefault="00D71121" w:rsidP="00952BBD">
      <w:pPr>
        <w:spacing w:after="0"/>
        <w:contextualSpacing/>
        <w:rPr>
          <w:rFonts w:ascii="Arial" w:hAnsi="Arial" w:cs="Arial"/>
          <w:b/>
          <w:bCs/>
          <w:sz w:val="24"/>
          <w:szCs w:val="24"/>
        </w:rPr>
      </w:pPr>
      <w:r w:rsidRPr="0084368C">
        <w:rPr>
          <w:rFonts w:ascii="Arial" w:hAnsi="Arial" w:cs="Arial"/>
          <w:b/>
          <w:bCs/>
          <w:sz w:val="24"/>
          <w:szCs w:val="24"/>
        </w:rPr>
        <w:t>L</w:t>
      </w:r>
      <w:r w:rsidR="006829BB" w:rsidRPr="0084368C">
        <w:rPr>
          <w:rFonts w:ascii="Arial" w:hAnsi="Arial" w:cs="Arial"/>
          <w:b/>
          <w:bCs/>
          <w:sz w:val="24"/>
          <w:szCs w:val="24"/>
        </w:rPr>
        <w:t>ocal Airspace</w:t>
      </w:r>
    </w:p>
    <w:p w14:paraId="29EBA280" w14:textId="77777777" w:rsidR="00B87D04" w:rsidRDefault="00B87D04" w:rsidP="00B87D04">
      <w:pPr>
        <w:contextualSpacing/>
        <w:rPr>
          <w:rFonts w:ascii="Arial" w:hAnsi="Arial" w:cs="Arial"/>
          <w:sz w:val="24"/>
          <w:szCs w:val="24"/>
        </w:rPr>
      </w:pPr>
    </w:p>
    <w:p w14:paraId="25DD2C4C" w14:textId="28874FB7" w:rsidR="00035248" w:rsidRDefault="00F34594" w:rsidP="00B87D04">
      <w:pPr>
        <w:contextualSpacing/>
        <w:rPr>
          <w:rFonts w:ascii="Arial" w:hAnsi="Arial" w:cs="Arial"/>
          <w:sz w:val="24"/>
          <w:szCs w:val="24"/>
        </w:rPr>
      </w:pPr>
      <w:r>
        <w:rPr>
          <w:rFonts w:ascii="Arial" w:hAnsi="Arial" w:cs="Arial"/>
          <w:sz w:val="24"/>
          <w:szCs w:val="24"/>
        </w:rPr>
        <w:t>1.</w:t>
      </w:r>
      <w:r w:rsidR="00D44778">
        <w:rPr>
          <w:rFonts w:ascii="Arial" w:hAnsi="Arial" w:cs="Arial"/>
          <w:sz w:val="24"/>
          <w:szCs w:val="24"/>
        </w:rPr>
        <w:t>3</w:t>
      </w:r>
      <w:r>
        <w:rPr>
          <w:rFonts w:ascii="Arial" w:hAnsi="Arial" w:cs="Arial"/>
          <w:sz w:val="24"/>
          <w:szCs w:val="24"/>
        </w:rPr>
        <w:tab/>
        <w:t>Fig</w:t>
      </w:r>
      <w:r w:rsidR="00734F89">
        <w:rPr>
          <w:rFonts w:ascii="Arial" w:hAnsi="Arial" w:cs="Arial"/>
          <w:sz w:val="24"/>
          <w:szCs w:val="24"/>
        </w:rPr>
        <w:t>s</w:t>
      </w:r>
      <w:r>
        <w:rPr>
          <w:rFonts w:ascii="Arial" w:hAnsi="Arial" w:cs="Arial"/>
          <w:sz w:val="24"/>
          <w:szCs w:val="24"/>
        </w:rPr>
        <w:t xml:space="preserve"> 2</w:t>
      </w:r>
      <w:r w:rsidR="00734F89">
        <w:rPr>
          <w:rFonts w:ascii="Arial" w:hAnsi="Arial" w:cs="Arial"/>
          <w:sz w:val="24"/>
          <w:szCs w:val="24"/>
        </w:rPr>
        <w:t xml:space="preserve"> and 3</w:t>
      </w:r>
      <w:r w:rsidR="00CB1147">
        <w:rPr>
          <w:rFonts w:ascii="Arial" w:hAnsi="Arial" w:cs="Arial"/>
          <w:sz w:val="24"/>
          <w:szCs w:val="24"/>
        </w:rPr>
        <w:t xml:space="preserve"> shows the lateral </w:t>
      </w:r>
      <w:r w:rsidR="00A421ED">
        <w:rPr>
          <w:rFonts w:ascii="Arial" w:hAnsi="Arial" w:cs="Arial"/>
          <w:sz w:val="24"/>
          <w:szCs w:val="24"/>
        </w:rPr>
        <w:t>dimensions</w:t>
      </w:r>
      <w:r w:rsidR="00734F89">
        <w:rPr>
          <w:rFonts w:ascii="Arial" w:hAnsi="Arial" w:cs="Arial"/>
          <w:sz w:val="24"/>
          <w:szCs w:val="24"/>
        </w:rPr>
        <w:t xml:space="preserve"> of FJA North and South</w:t>
      </w:r>
      <w:r w:rsidR="00A421ED">
        <w:rPr>
          <w:rFonts w:ascii="Arial" w:hAnsi="Arial" w:cs="Arial"/>
          <w:sz w:val="24"/>
          <w:szCs w:val="24"/>
        </w:rPr>
        <w:t xml:space="preserve"> in relat</w:t>
      </w:r>
      <w:r w:rsidR="00D93F5B">
        <w:rPr>
          <w:rFonts w:ascii="Arial" w:hAnsi="Arial" w:cs="Arial"/>
          <w:sz w:val="24"/>
          <w:szCs w:val="24"/>
        </w:rPr>
        <w:t>ion to its surrounding MDAs and airspace</w:t>
      </w:r>
      <w:r w:rsidR="00793287">
        <w:rPr>
          <w:rFonts w:ascii="Arial" w:hAnsi="Arial" w:cs="Arial"/>
          <w:sz w:val="24"/>
          <w:szCs w:val="24"/>
        </w:rPr>
        <w:t xml:space="preserve"> taken from the Mil AIP E</w:t>
      </w:r>
      <w:r w:rsidR="00D44778">
        <w:rPr>
          <w:rFonts w:ascii="Arial" w:hAnsi="Arial" w:cs="Arial"/>
          <w:sz w:val="24"/>
          <w:szCs w:val="24"/>
        </w:rPr>
        <w:t>NR</w:t>
      </w:r>
      <w:r w:rsidR="005B2C33">
        <w:rPr>
          <w:rStyle w:val="FootnoteReference"/>
          <w:rFonts w:ascii="Arial" w:hAnsi="Arial" w:cs="Arial"/>
          <w:sz w:val="24"/>
          <w:szCs w:val="24"/>
        </w:rPr>
        <w:footnoteReference w:id="2"/>
      </w:r>
      <w:r w:rsidR="005B2C33">
        <w:rPr>
          <w:rFonts w:ascii="Arial" w:hAnsi="Arial" w:cs="Arial"/>
          <w:sz w:val="24"/>
          <w:szCs w:val="24"/>
        </w:rPr>
        <w:t>.</w:t>
      </w:r>
      <w:r w:rsidR="008F1E01">
        <w:rPr>
          <w:rFonts w:ascii="Arial" w:hAnsi="Arial" w:cs="Arial"/>
          <w:sz w:val="24"/>
          <w:szCs w:val="24"/>
        </w:rPr>
        <w:t xml:space="preserve"> Fig 4 shows the </w:t>
      </w:r>
      <w:r w:rsidR="002264AC">
        <w:rPr>
          <w:rFonts w:ascii="Arial" w:hAnsi="Arial" w:cs="Arial"/>
          <w:sz w:val="24"/>
          <w:szCs w:val="24"/>
        </w:rPr>
        <w:t>lateral limit</w:t>
      </w:r>
      <w:r w:rsidR="00B457BF">
        <w:rPr>
          <w:rFonts w:ascii="Arial" w:hAnsi="Arial" w:cs="Arial"/>
          <w:sz w:val="24"/>
          <w:szCs w:val="24"/>
        </w:rPr>
        <w:t>s</w:t>
      </w:r>
      <w:r w:rsidR="002264AC">
        <w:rPr>
          <w:rFonts w:ascii="Arial" w:hAnsi="Arial" w:cs="Arial"/>
          <w:sz w:val="24"/>
          <w:szCs w:val="24"/>
        </w:rPr>
        <w:t xml:space="preserve"> to the FJAs.</w:t>
      </w:r>
    </w:p>
    <w:p w14:paraId="099712B6" w14:textId="51F08FF6" w:rsidR="005D50A5" w:rsidRDefault="00894DEA" w:rsidP="005468B1">
      <w:pPr>
        <w:spacing w:line="240" w:lineRule="auto"/>
        <w:contextualSpacing/>
        <w:jc w:val="center"/>
        <w:rPr>
          <w:rFonts w:ascii="Arial" w:hAnsi="Arial" w:cs="Arial"/>
          <w:sz w:val="24"/>
          <w:szCs w:val="24"/>
        </w:rPr>
      </w:pPr>
      <w:r>
        <w:rPr>
          <w:noProof/>
        </w:rPr>
        <w:lastRenderedPageBreak/>
        <w:drawing>
          <wp:inline distT="0" distB="0" distL="0" distR="0" wp14:anchorId="14CFAEA1" wp14:editId="710F0F40">
            <wp:extent cx="5409483" cy="3924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407" t="21256" r="12720" b="14600"/>
                    <a:stretch/>
                  </pic:blipFill>
                  <pic:spPr bwMode="auto">
                    <a:xfrm>
                      <a:off x="0" y="0"/>
                      <a:ext cx="5423022" cy="3934122"/>
                    </a:xfrm>
                    <a:prstGeom prst="rect">
                      <a:avLst/>
                    </a:prstGeom>
                    <a:ln>
                      <a:noFill/>
                    </a:ln>
                    <a:extLst>
                      <a:ext uri="{53640926-AAD7-44D8-BBD7-CCE9431645EC}">
                        <a14:shadowObscured xmlns:a14="http://schemas.microsoft.com/office/drawing/2010/main"/>
                      </a:ext>
                    </a:extLst>
                  </pic:spPr>
                </pic:pic>
              </a:graphicData>
            </a:graphic>
          </wp:inline>
        </w:drawing>
      </w:r>
    </w:p>
    <w:p w14:paraId="1F20FBC1" w14:textId="77777777" w:rsidR="005468B1" w:rsidRDefault="005468B1" w:rsidP="005468B1">
      <w:pPr>
        <w:spacing w:line="240" w:lineRule="auto"/>
        <w:contextualSpacing/>
        <w:jc w:val="center"/>
        <w:rPr>
          <w:rFonts w:ascii="Arial" w:hAnsi="Arial" w:cs="Arial"/>
          <w:sz w:val="24"/>
          <w:szCs w:val="24"/>
        </w:rPr>
      </w:pPr>
    </w:p>
    <w:p w14:paraId="388E6BD1" w14:textId="39218945" w:rsidR="005468B1" w:rsidRPr="00734F89" w:rsidRDefault="00734F89" w:rsidP="005468B1">
      <w:pPr>
        <w:spacing w:line="240" w:lineRule="auto"/>
        <w:contextualSpacing/>
        <w:jc w:val="center"/>
        <w:rPr>
          <w:rFonts w:ascii="Arial" w:hAnsi="Arial" w:cs="Arial"/>
          <w:sz w:val="20"/>
          <w:szCs w:val="20"/>
        </w:rPr>
      </w:pPr>
      <w:r w:rsidRPr="00734F89">
        <w:rPr>
          <w:rFonts w:ascii="Arial" w:hAnsi="Arial" w:cs="Arial"/>
          <w:sz w:val="20"/>
          <w:szCs w:val="20"/>
        </w:rPr>
        <w:t>Fig 2 – FJA North.</w:t>
      </w:r>
    </w:p>
    <w:p w14:paraId="11A228A6" w14:textId="77777777" w:rsidR="000975DB" w:rsidRDefault="000975DB" w:rsidP="00881F5E">
      <w:pPr>
        <w:spacing w:line="240" w:lineRule="auto"/>
        <w:contextualSpacing/>
        <w:rPr>
          <w:rFonts w:ascii="Arial" w:hAnsi="Arial" w:cs="Arial"/>
          <w:sz w:val="24"/>
          <w:szCs w:val="24"/>
        </w:rPr>
      </w:pPr>
    </w:p>
    <w:p w14:paraId="6CE00560" w14:textId="7AB2BE34" w:rsidR="00734F89" w:rsidRDefault="00215058" w:rsidP="006652F9">
      <w:pPr>
        <w:spacing w:line="240" w:lineRule="auto"/>
        <w:contextualSpacing/>
        <w:jc w:val="center"/>
        <w:rPr>
          <w:rFonts w:ascii="Arial" w:hAnsi="Arial" w:cs="Arial"/>
          <w:sz w:val="24"/>
          <w:szCs w:val="24"/>
        </w:rPr>
      </w:pPr>
      <w:r>
        <w:rPr>
          <w:noProof/>
        </w:rPr>
        <w:drawing>
          <wp:inline distT="0" distB="0" distL="0" distR="0" wp14:anchorId="3637BC0A" wp14:editId="69C8ECEE">
            <wp:extent cx="5399405" cy="3907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479" t="18487" r="11321" b="8966"/>
                    <a:stretch/>
                  </pic:blipFill>
                  <pic:spPr bwMode="auto">
                    <a:xfrm>
                      <a:off x="0" y="0"/>
                      <a:ext cx="5419451" cy="3921972"/>
                    </a:xfrm>
                    <a:prstGeom prst="rect">
                      <a:avLst/>
                    </a:prstGeom>
                    <a:ln>
                      <a:noFill/>
                    </a:ln>
                    <a:extLst>
                      <a:ext uri="{53640926-AAD7-44D8-BBD7-CCE9431645EC}">
                        <a14:shadowObscured xmlns:a14="http://schemas.microsoft.com/office/drawing/2010/main"/>
                      </a:ext>
                    </a:extLst>
                  </pic:spPr>
                </pic:pic>
              </a:graphicData>
            </a:graphic>
          </wp:inline>
        </w:drawing>
      </w:r>
    </w:p>
    <w:p w14:paraId="1DBD06DD" w14:textId="77777777" w:rsidR="00734F89" w:rsidRDefault="00734F89" w:rsidP="00881F5E">
      <w:pPr>
        <w:spacing w:line="240" w:lineRule="auto"/>
        <w:contextualSpacing/>
        <w:rPr>
          <w:rFonts w:ascii="Arial" w:hAnsi="Arial" w:cs="Arial"/>
          <w:sz w:val="24"/>
          <w:szCs w:val="24"/>
        </w:rPr>
      </w:pPr>
    </w:p>
    <w:p w14:paraId="6329BD12" w14:textId="3BE11C2B" w:rsidR="006652F9" w:rsidRDefault="006652F9" w:rsidP="006652F9">
      <w:pPr>
        <w:spacing w:line="240" w:lineRule="auto"/>
        <w:contextualSpacing/>
        <w:jc w:val="center"/>
        <w:rPr>
          <w:rFonts w:ascii="Arial" w:hAnsi="Arial" w:cs="Arial"/>
          <w:sz w:val="24"/>
          <w:szCs w:val="24"/>
        </w:rPr>
      </w:pPr>
      <w:r w:rsidRPr="00282B4D">
        <w:rPr>
          <w:rFonts w:ascii="Arial" w:hAnsi="Arial" w:cs="Arial"/>
          <w:sz w:val="20"/>
          <w:szCs w:val="20"/>
        </w:rPr>
        <w:t>Fig 3 – FJA South</w:t>
      </w:r>
    </w:p>
    <w:p w14:paraId="596A23FE" w14:textId="77777777" w:rsidR="009D1E6B" w:rsidRDefault="009D1E6B" w:rsidP="00881F5E">
      <w:pPr>
        <w:spacing w:line="240" w:lineRule="auto"/>
        <w:contextualSpacing/>
        <w:rPr>
          <w:rFonts w:ascii="Arial" w:hAnsi="Arial" w:cs="Arial"/>
          <w:sz w:val="24"/>
          <w:szCs w:val="24"/>
        </w:rPr>
      </w:pPr>
    </w:p>
    <w:p w14:paraId="44250E66" w14:textId="0D40AB0F" w:rsidR="00E1002E" w:rsidRDefault="00E1002E" w:rsidP="00B457BF">
      <w:pPr>
        <w:spacing w:line="240" w:lineRule="auto"/>
        <w:contextualSpacing/>
        <w:jc w:val="center"/>
        <w:rPr>
          <w:rFonts w:ascii="Arial" w:hAnsi="Arial" w:cs="Arial"/>
          <w:b/>
          <w:bCs/>
          <w:sz w:val="24"/>
          <w:szCs w:val="24"/>
        </w:rPr>
      </w:pPr>
      <w:r>
        <w:rPr>
          <w:noProof/>
        </w:rPr>
        <w:lastRenderedPageBreak/>
        <w:drawing>
          <wp:inline distT="0" distB="0" distL="0" distR="0" wp14:anchorId="04EF18BF" wp14:editId="2C81534E">
            <wp:extent cx="4235082" cy="1589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889" t="18356" r="46662" b="71767"/>
                    <a:stretch/>
                  </pic:blipFill>
                  <pic:spPr bwMode="auto">
                    <a:xfrm>
                      <a:off x="0" y="0"/>
                      <a:ext cx="4263109" cy="1600169"/>
                    </a:xfrm>
                    <a:prstGeom prst="rect">
                      <a:avLst/>
                    </a:prstGeom>
                    <a:ln>
                      <a:noFill/>
                    </a:ln>
                    <a:extLst>
                      <a:ext uri="{53640926-AAD7-44D8-BBD7-CCE9431645EC}">
                        <a14:shadowObscured xmlns:a14="http://schemas.microsoft.com/office/drawing/2010/main"/>
                      </a:ext>
                    </a:extLst>
                  </pic:spPr>
                </pic:pic>
              </a:graphicData>
            </a:graphic>
          </wp:inline>
        </w:drawing>
      </w:r>
    </w:p>
    <w:p w14:paraId="6D267BCF" w14:textId="77777777" w:rsidR="00E1002E" w:rsidRDefault="00E1002E" w:rsidP="00881F5E">
      <w:pPr>
        <w:spacing w:line="240" w:lineRule="auto"/>
        <w:contextualSpacing/>
        <w:rPr>
          <w:rFonts w:ascii="Arial" w:hAnsi="Arial" w:cs="Arial"/>
          <w:b/>
          <w:bCs/>
          <w:sz w:val="24"/>
          <w:szCs w:val="24"/>
        </w:rPr>
      </w:pPr>
    </w:p>
    <w:p w14:paraId="7DD1D3B8" w14:textId="4C9739D0" w:rsidR="00EB44A2" w:rsidRPr="00EB44A2" w:rsidRDefault="00EB44A2" w:rsidP="00EB44A2">
      <w:pPr>
        <w:spacing w:line="240" w:lineRule="auto"/>
        <w:contextualSpacing/>
        <w:jc w:val="center"/>
        <w:rPr>
          <w:rFonts w:ascii="Arial" w:hAnsi="Arial" w:cs="Arial"/>
          <w:sz w:val="20"/>
          <w:szCs w:val="20"/>
        </w:rPr>
      </w:pPr>
      <w:r>
        <w:rPr>
          <w:rFonts w:ascii="Arial" w:hAnsi="Arial" w:cs="Arial"/>
          <w:sz w:val="20"/>
          <w:szCs w:val="20"/>
        </w:rPr>
        <w:t xml:space="preserve">Fig 4 – </w:t>
      </w:r>
      <w:r w:rsidR="00663887">
        <w:rPr>
          <w:rFonts w:ascii="Arial" w:hAnsi="Arial" w:cs="Arial"/>
          <w:sz w:val="20"/>
          <w:szCs w:val="20"/>
        </w:rPr>
        <w:t xml:space="preserve">Mil AIP </w:t>
      </w:r>
      <w:r>
        <w:rPr>
          <w:rFonts w:ascii="Arial" w:hAnsi="Arial" w:cs="Arial"/>
          <w:sz w:val="20"/>
          <w:szCs w:val="20"/>
        </w:rPr>
        <w:t>ENR 5</w:t>
      </w:r>
      <w:r w:rsidR="008F1E01">
        <w:rPr>
          <w:rFonts w:ascii="Arial" w:hAnsi="Arial" w:cs="Arial"/>
          <w:sz w:val="20"/>
          <w:szCs w:val="20"/>
        </w:rPr>
        <w:t>.2 dated 17 Jun 21</w:t>
      </w:r>
    </w:p>
    <w:p w14:paraId="1FF83B1A" w14:textId="77777777" w:rsidR="00EB44A2" w:rsidRDefault="00EB44A2" w:rsidP="00881F5E">
      <w:pPr>
        <w:spacing w:line="240" w:lineRule="auto"/>
        <w:contextualSpacing/>
        <w:rPr>
          <w:rFonts w:ascii="Arial" w:hAnsi="Arial" w:cs="Arial"/>
          <w:b/>
          <w:bCs/>
          <w:sz w:val="24"/>
          <w:szCs w:val="24"/>
        </w:rPr>
      </w:pPr>
    </w:p>
    <w:p w14:paraId="15AA2E45" w14:textId="5CA626AC" w:rsidR="000975DB" w:rsidRPr="0084368C" w:rsidRDefault="000975DB" w:rsidP="00881F5E">
      <w:pPr>
        <w:spacing w:line="240" w:lineRule="auto"/>
        <w:contextualSpacing/>
        <w:rPr>
          <w:rFonts w:ascii="Arial" w:hAnsi="Arial" w:cs="Arial"/>
          <w:b/>
          <w:bCs/>
          <w:sz w:val="24"/>
          <w:szCs w:val="24"/>
        </w:rPr>
      </w:pPr>
      <w:r w:rsidRPr="0084368C">
        <w:rPr>
          <w:rFonts w:ascii="Arial" w:hAnsi="Arial" w:cs="Arial"/>
          <w:b/>
          <w:bCs/>
          <w:sz w:val="24"/>
          <w:szCs w:val="24"/>
        </w:rPr>
        <w:t>Airspace Stakeholders</w:t>
      </w:r>
    </w:p>
    <w:p w14:paraId="4D04D824" w14:textId="77777777" w:rsidR="000975DB" w:rsidRPr="0084368C" w:rsidRDefault="000975DB" w:rsidP="00881F5E">
      <w:pPr>
        <w:spacing w:line="240" w:lineRule="auto"/>
        <w:contextualSpacing/>
        <w:rPr>
          <w:rFonts w:ascii="Arial" w:hAnsi="Arial" w:cs="Arial"/>
          <w:b/>
          <w:bCs/>
          <w:sz w:val="24"/>
          <w:szCs w:val="24"/>
        </w:rPr>
      </w:pPr>
    </w:p>
    <w:p w14:paraId="23E3B7B8" w14:textId="15FF5769" w:rsidR="00651EF7" w:rsidRDefault="00651EF7" w:rsidP="00881F5E">
      <w:pPr>
        <w:spacing w:line="240" w:lineRule="auto"/>
        <w:contextualSpacing/>
        <w:rPr>
          <w:rFonts w:ascii="Arial" w:hAnsi="Arial" w:cs="Arial"/>
          <w:sz w:val="24"/>
          <w:szCs w:val="24"/>
        </w:rPr>
      </w:pPr>
      <w:r w:rsidRPr="0084368C">
        <w:rPr>
          <w:rFonts w:ascii="Arial" w:hAnsi="Arial" w:cs="Arial"/>
          <w:sz w:val="24"/>
          <w:szCs w:val="24"/>
        </w:rPr>
        <w:t>1.</w:t>
      </w:r>
      <w:r w:rsidR="00D44778">
        <w:rPr>
          <w:rFonts w:ascii="Arial" w:hAnsi="Arial" w:cs="Arial"/>
          <w:sz w:val="24"/>
          <w:szCs w:val="24"/>
        </w:rPr>
        <w:t>4</w:t>
      </w:r>
      <w:r w:rsidR="00D824B5">
        <w:rPr>
          <w:rFonts w:ascii="Arial" w:hAnsi="Arial" w:cs="Arial"/>
          <w:sz w:val="24"/>
          <w:szCs w:val="24"/>
        </w:rPr>
        <w:tab/>
      </w:r>
      <w:r w:rsidR="00F9637C">
        <w:rPr>
          <w:rFonts w:ascii="Arial" w:hAnsi="Arial" w:cs="Arial"/>
          <w:sz w:val="24"/>
          <w:szCs w:val="24"/>
        </w:rPr>
        <w:t xml:space="preserve">This is </w:t>
      </w:r>
      <w:r w:rsidR="00241948">
        <w:rPr>
          <w:rFonts w:ascii="Arial" w:hAnsi="Arial" w:cs="Arial"/>
          <w:sz w:val="24"/>
          <w:szCs w:val="24"/>
        </w:rPr>
        <w:t>a</w:t>
      </w:r>
      <w:r w:rsidR="00735931">
        <w:rPr>
          <w:rFonts w:ascii="Arial" w:hAnsi="Arial" w:cs="Arial"/>
          <w:sz w:val="24"/>
          <w:szCs w:val="24"/>
        </w:rPr>
        <w:t xml:space="preserve"> level</w:t>
      </w:r>
      <w:r w:rsidR="00241948">
        <w:rPr>
          <w:rFonts w:ascii="Arial" w:hAnsi="Arial" w:cs="Arial"/>
          <w:sz w:val="24"/>
          <w:szCs w:val="24"/>
        </w:rPr>
        <w:t xml:space="preserve"> M2 </w:t>
      </w:r>
      <w:r w:rsidR="00735931">
        <w:rPr>
          <w:rFonts w:ascii="Arial" w:hAnsi="Arial" w:cs="Arial"/>
          <w:sz w:val="24"/>
          <w:szCs w:val="24"/>
        </w:rPr>
        <w:t>consultation</w:t>
      </w:r>
      <w:r w:rsidR="008E40BF">
        <w:rPr>
          <w:rFonts w:ascii="Arial" w:hAnsi="Arial" w:cs="Arial"/>
          <w:sz w:val="24"/>
          <w:szCs w:val="24"/>
        </w:rPr>
        <w:t xml:space="preserve"> -</w:t>
      </w:r>
      <w:r w:rsidR="00735931">
        <w:rPr>
          <w:rFonts w:ascii="Arial" w:hAnsi="Arial" w:cs="Arial"/>
          <w:sz w:val="24"/>
          <w:szCs w:val="24"/>
        </w:rPr>
        <w:t xml:space="preserve"> </w:t>
      </w:r>
      <w:r w:rsidR="008E40BF" w:rsidRPr="008E40BF">
        <w:rPr>
          <w:rFonts w:ascii="Arial" w:hAnsi="Arial" w:cs="Arial"/>
          <w:sz w:val="24"/>
          <w:szCs w:val="24"/>
        </w:rPr>
        <w:t>a proposed change where the anticipated consequences are either (a) an alteration of civil aviation traffic patterns at 7,000 feet or above</w:t>
      </w:r>
      <w:r w:rsidR="00C1223C">
        <w:rPr>
          <w:rStyle w:val="FootnoteReference"/>
          <w:rFonts w:ascii="Arial" w:hAnsi="Arial" w:cs="Arial"/>
          <w:sz w:val="24"/>
          <w:szCs w:val="24"/>
        </w:rPr>
        <w:footnoteReference w:id="3"/>
      </w:r>
      <w:r w:rsidR="008E40BF">
        <w:rPr>
          <w:rFonts w:ascii="Arial" w:hAnsi="Arial" w:cs="Arial"/>
          <w:sz w:val="24"/>
          <w:szCs w:val="24"/>
        </w:rPr>
        <w:t xml:space="preserve"> </w:t>
      </w:r>
      <w:r w:rsidR="00CE4070" w:rsidRPr="00CE4070">
        <w:rPr>
          <w:rFonts w:ascii="Arial" w:hAnsi="Arial" w:cs="Arial"/>
          <w:sz w:val="24"/>
          <w:szCs w:val="24"/>
        </w:rPr>
        <w:t>or (b) no impact on civil traffic</w:t>
      </w:r>
      <w:r w:rsidR="00C1472B">
        <w:rPr>
          <w:rFonts w:ascii="Arial" w:hAnsi="Arial" w:cs="Arial"/>
          <w:sz w:val="24"/>
          <w:szCs w:val="24"/>
        </w:rPr>
        <w:t xml:space="preserve"> </w:t>
      </w:r>
      <w:r w:rsidR="008E40BF">
        <w:rPr>
          <w:rFonts w:ascii="Arial" w:hAnsi="Arial" w:cs="Arial"/>
          <w:sz w:val="24"/>
          <w:szCs w:val="24"/>
        </w:rPr>
        <w:t xml:space="preserve">- </w:t>
      </w:r>
      <w:r w:rsidR="00F9637C">
        <w:rPr>
          <w:rFonts w:ascii="Arial" w:hAnsi="Arial" w:cs="Arial"/>
          <w:sz w:val="24"/>
          <w:szCs w:val="24"/>
        </w:rPr>
        <w:t>T</w:t>
      </w:r>
      <w:r w:rsidR="00DA46AB">
        <w:rPr>
          <w:rFonts w:ascii="Arial" w:hAnsi="Arial" w:cs="Arial"/>
          <w:sz w:val="24"/>
          <w:szCs w:val="24"/>
        </w:rPr>
        <w:t xml:space="preserve">he MoD requirement for the FJA is a base level of FL245, </w:t>
      </w:r>
      <w:r w:rsidR="00062AC4">
        <w:rPr>
          <w:rFonts w:ascii="Arial" w:hAnsi="Arial" w:cs="Arial"/>
          <w:sz w:val="24"/>
          <w:szCs w:val="24"/>
        </w:rPr>
        <w:t xml:space="preserve">a </w:t>
      </w:r>
      <w:r w:rsidR="00DA46AB">
        <w:rPr>
          <w:rFonts w:ascii="Arial" w:hAnsi="Arial" w:cs="Arial"/>
          <w:sz w:val="24"/>
          <w:szCs w:val="24"/>
        </w:rPr>
        <w:t>significant</w:t>
      </w:r>
      <w:r w:rsidR="00062AC4">
        <w:rPr>
          <w:rFonts w:ascii="Arial" w:hAnsi="Arial" w:cs="Arial"/>
          <w:sz w:val="24"/>
          <w:szCs w:val="24"/>
        </w:rPr>
        <w:t xml:space="preserve"> factor in</w:t>
      </w:r>
      <w:r w:rsidR="00DA46AB">
        <w:rPr>
          <w:rFonts w:ascii="Arial" w:hAnsi="Arial" w:cs="Arial"/>
          <w:sz w:val="24"/>
          <w:szCs w:val="24"/>
        </w:rPr>
        <w:t xml:space="preserve"> reducing the</w:t>
      </w:r>
      <w:r w:rsidR="00D65AAD">
        <w:rPr>
          <w:rFonts w:ascii="Arial" w:hAnsi="Arial" w:cs="Arial"/>
          <w:sz w:val="24"/>
          <w:szCs w:val="24"/>
        </w:rPr>
        <w:t xml:space="preserve"> impact on other airspace users</w:t>
      </w:r>
      <w:r w:rsidR="003A2813">
        <w:rPr>
          <w:rFonts w:ascii="Arial" w:hAnsi="Arial" w:cs="Arial"/>
          <w:sz w:val="24"/>
          <w:szCs w:val="24"/>
        </w:rPr>
        <w:t xml:space="preserve"> and therefore reduces the amount of local airspace</w:t>
      </w:r>
      <w:r w:rsidR="00DA46AB">
        <w:rPr>
          <w:rFonts w:ascii="Arial" w:hAnsi="Arial" w:cs="Arial"/>
          <w:sz w:val="24"/>
          <w:szCs w:val="24"/>
        </w:rPr>
        <w:t xml:space="preserve"> stakeholder</w:t>
      </w:r>
      <w:r w:rsidR="003A2813">
        <w:rPr>
          <w:rFonts w:ascii="Arial" w:hAnsi="Arial" w:cs="Arial"/>
          <w:sz w:val="24"/>
          <w:szCs w:val="24"/>
        </w:rPr>
        <w:t>s.</w:t>
      </w:r>
    </w:p>
    <w:p w14:paraId="7606F1B5" w14:textId="77777777" w:rsidR="003A2813" w:rsidRDefault="003A2813" w:rsidP="00881F5E">
      <w:pPr>
        <w:spacing w:line="240" w:lineRule="auto"/>
        <w:contextualSpacing/>
        <w:rPr>
          <w:rFonts w:ascii="Arial" w:hAnsi="Arial" w:cs="Arial"/>
          <w:sz w:val="24"/>
          <w:szCs w:val="24"/>
        </w:rPr>
      </w:pPr>
    </w:p>
    <w:p w14:paraId="05498101" w14:textId="297003E1" w:rsidR="003A2813" w:rsidRDefault="003A2813" w:rsidP="00881F5E">
      <w:pPr>
        <w:spacing w:line="240" w:lineRule="auto"/>
        <w:contextualSpacing/>
        <w:rPr>
          <w:rFonts w:ascii="Arial" w:hAnsi="Arial" w:cs="Arial"/>
          <w:sz w:val="24"/>
          <w:szCs w:val="24"/>
        </w:rPr>
      </w:pPr>
      <w:r>
        <w:rPr>
          <w:rFonts w:ascii="Arial" w:hAnsi="Arial" w:cs="Arial"/>
          <w:sz w:val="24"/>
          <w:szCs w:val="24"/>
        </w:rPr>
        <w:t>1.5</w:t>
      </w:r>
      <w:r>
        <w:rPr>
          <w:rFonts w:ascii="Arial" w:hAnsi="Arial" w:cs="Arial"/>
          <w:sz w:val="24"/>
          <w:szCs w:val="24"/>
        </w:rPr>
        <w:tab/>
      </w:r>
      <w:r w:rsidR="00A7648D">
        <w:rPr>
          <w:rFonts w:ascii="Arial" w:hAnsi="Arial" w:cs="Arial"/>
          <w:sz w:val="24"/>
          <w:szCs w:val="24"/>
        </w:rPr>
        <w:t>Both FJA areas overlap</w:t>
      </w:r>
      <w:r w:rsidR="00524E3B">
        <w:rPr>
          <w:rFonts w:ascii="Arial" w:hAnsi="Arial" w:cs="Arial"/>
          <w:sz w:val="24"/>
          <w:szCs w:val="24"/>
        </w:rPr>
        <w:t xml:space="preserve"> already existing MDAs throughout UK airspace</w:t>
      </w:r>
      <w:r w:rsidR="00AF1765">
        <w:rPr>
          <w:rFonts w:ascii="Arial" w:hAnsi="Arial" w:cs="Arial"/>
          <w:sz w:val="24"/>
          <w:szCs w:val="24"/>
        </w:rPr>
        <w:t xml:space="preserve"> – these will all have operating authority through the MoD and will be </w:t>
      </w:r>
      <w:r w:rsidR="0055354C">
        <w:rPr>
          <w:rFonts w:ascii="Arial" w:hAnsi="Arial" w:cs="Arial"/>
          <w:sz w:val="24"/>
          <w:szCs w:val="24"/>
        </w:rPr>
        <w:t xml:space="preserve">managed by </w:t>
      </w:r>
      <w:r w:rsidR="00B84EFD">
        <w:rPr>
          <w:rFonts w:ascii="Arial" w:hAnsi="Arial" w:cs="Arial"/>
          <w:sz w:val="24"/>
          <w:szCs w:val="24"/>
        </w:rPr>
        <w:t xml:space="preserve">the </w:t>
      </w:r>
      <w:r w:rsidR="005D6673">
        <w:rPr>
          <w:rFonts w:ascii="Arial" w:hAnsi="Arial" w:cs="Arial"/>
          <w:sz w:val="24"/>
          <w:szCs w:val="24"/>
        </w:rPr>
        <w:t>Military Airspace Management Cell (MAMC) at 78 Sqn (formally Swanwick Military).</w:t>
      </w:r>
    </w:p>
    <w:p w14:paraId="2E50D577" w14:textId="77777777" w:rsidR="009D1E6B" w:rsidRDefault="009D1E6B" w:rsidP="00881F5E">
      <w:pPr>
        <w:spacing w:line="240" w:lineRule="auto"/>
        <w:contextualSpacing/>
        <w:rPr>
          <w:rFonts w:ascii="Arial" w:hAnsi="Arial" w:cs="Arial"/>
          <w:sz w:val="24"/>
          <w:szCs w:val="24"/>
        </w:rPr>
      </w:pPr>
    </w:p>
    <w:p w14:paraId="770469EF" w14:textId="0D6FEBC9" w:rsidR="009D1E6B" w:rsidRDefault="009D1E6B" w:rsidP="00881F5E">
      <w:pPr>
        <w:spacing w:line="240" w:lineRule="auto"/>
        <w:contextualSpacing/>
        <w:rPr>
          <w:rFonts w:ascii="Arial" w:hAnsi="Arial" w:cs="Arial"/>
          <w:sz w:val="24"/>
          <w:szCs w:val="24"/>
        </w:rPr>
      </w:pPr>
      <w:r>
        <w:rPr>
          <w:rFonts w:ascii="Arial" w:hAnsi="Arial" w:cs="Arial"/>
          <w:sz w:val="24"/>
          <w:szCs w:val="24"/>
        </w:rPr>
        <w:t>1.6</w:t>
      </w:r>
      <w:r>
        <w:rPr>
          <w:rFonts w:ascii="Arial" w:hAnsi="Arial" w:cs="Arial"/>
          <w:sz w:val="24"/>
          <w:szCs w:val="24"/>
        </w:rPr>
        <w:tab/>
      </w:r>
      <w:r w:rsidR="00B51AA5">
        <w:rPr>
          <w:rFonts w:ascii="Arial" w:hAnsi="Arial" w:cs="Arial"/>
          <w:sz w:val="24"/>
          <w:szCs w:val="24"/>
        </w:rPr>
        <w:t>Airspace Stakeholders have been broken down into the following groups</w:t>
      </w:r>
      <w:r w:rsidR="00D84239">
        <w:rPr>
          <w:rFonts w:ascii="Arial" w:hAnsi="Arial" w:cs="Arial"/>
          <w:sz w:val="24"/>
          <w:szCs w:val="24"/>
        </w:rPr>
        <w:t>.</w:t>
      </w:r>
    </w:p>
    <w:p w14:paraId="559D994D" w14:textId="77777777" w:rsidR="00D84239" w:rsidRDefault="00D84239" w:rsidP="00881F5E">
      <w:pPr>
        <w:spacing w:line="240" w:lineRule="auto"/>
        <w:contextualSpacing/>
        <w:rPr>
          <w:rFonts w:ascii="Arial" w:hAnsi="Arial" w:cs="Arial"/>
          <w:sz w:val="24"/>
          <w:szCs w:val="24"/>
        </w:rPr>
      </w:pPr>
    </w:p>
    <w:p w14:paraId="4D6E9E16" w14:textId="78F3F3F2" w:rsidR="00D84239" w:rsidRDefault="00D84239" w:rsidP="00881F5E">
      <w:pPr>
        <w:spacing w:line="240" w:lineRule="auto"/>
        <w:contextualSpacing/>
        <w:rPr>
          <w:rFonts w:ascii="Arial" w:hAnsi="Arial" w:cs="Arial"/>
          <w:sz w:val="24"/>
          <w:szCs w:val="24"/>
        </w:rPr>
      </w:pPr>
      <w:r>
        <w:rPr>
          <w:rFonts w:ascii="Arial" w:hAnsi="Arial" w:cs="Arial"/>
          <w:sz w:val="24"/>
          <w:szCs w:val="24"/>
        </w:rPr>
        <w:t>1.6.1</w:t>
      </w:r>
      <w:r w:rsidR="00433BFC">
        <w:rPr>
          <w:rFonts w:ascii="Arial" w:hAnsi="Arial" w:cs="Arial"/>
          <w:sz w:val="24"/>
          <w:szCs w:val="24"/>
        </w:rPr>
        <w:tab/>
        <w:t>External</w:t>
      </w:r>
      <w:r w:rsidR="005C0B9A">
        <w:rPr>
          <w:rFonts w:ascii="Arial" w:hAnsi="Arial" w:cs="Arial"/>
          <w:sz w:val="24"/>
          <w:szCs w:val="24"/>
        </w:rPr>
        <w:t xml:space="preserve"> Aviation Stakeholders</w:t>
      </w:r>
    </w:p>
    <w:p w14:paraId="77AEFA04" w14:textId="77777777" w:rsidR="00D84239" w:rsidRDefault="00D84239" w:rsidP="00881F5E">
      <w:pPr>
        <w:spacing w:line="240" w:lineRule="auto"/>
        <w:contextualSpacing/>
        <w:rPr>
          <w:rFonts w:ascii="Arial" w:hAnsi="Arial" w:cs="Arial"/>
          <w:sz w:val="24"/>
          <w:szCs w:val="24"/>
        </w:rPr>
      </w:pPr>
    </w:p>
    <w:tbl>
      <w:tblPr>
        <w:tblW w:w="9161" w:type="dxa"/>
        <w:tblInd w:w="47" w:type="dxa"/>
        <w:tblLayout w:type="fixed"/>
        <w:tblCellMar>
          <w:left w:w="0" w:type="dxa"/>
          <w:right w:w="0" w:type="dxa"/>
        </w:tblCellMar>
        <w:tblLook w:val="04A0" w:firstRow="1" w:lastRow="0" w:firstColumn="1" w:lastColumn="0" w:noHBand="0" w:noVBand="1"/>
      </w:tblPr>
      <w:tblGrid>
        <w:gridCol w:w="3088"/>
        <w:gridCol w:w="3095"/>
        <w:gridCol w:w="2978"/>
      </w:tblGrid>
      <w:tr w:rsidR="00B51AA5" w14:paraId="3CAD160D" w14:textId="77777777" w:rsidTr="00083F69">
        <w:trPr>
          <w:trHeight w:hRule="exact" w:val="288"/>
        </w:trPr>
        <w:tc>
          <w:tcPr>
            <w:tcW w:w="9161"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13C9856" w14:textId="77777777" w:rsidR="00B51AA5" w:rsidRDefault="00B51AA5" w:rsidP="00AD62D4">
            <w:pPr>
              <w:spacing w:line="262" w:lineRule="exact"/>
              <w:jc w:val="center"/>
              <w:textAlignment w:val="baseline"/>
              <w:rPr>
                <w:rFonts w:ascii="Arial" w:eastAsia="Arial" w:hAnsi="Arial"/>
                <w:b/>
                <w:color w:val="000000"/>
                <w:sz w:val="24"/>
              </w:rPr>
            </w:pPr>
            <w:r>
              <w:rPr>
                <w:rFonts w:ascii="Arial" w:eastAsia="Arial" w:hAnsi="Arial"/>
                <w:b/>
                <w:color w:val="000000"/>
                <w:sz w:val="24"/>
                <w:lang w:val="en-US"/>
              </w:rPr>
              <w:t>NATMAC</w:t>
            </w:r>
          </w:p>
        </w:tc>
      </w:tr>
      <w:tr w:rsidR="00083F69" w:rsidRPr="00083F69" w14:paraId="778E9E5A"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53176046"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Airlines UK</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42D54415"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Airspace4All</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0AA1ADA1"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 xml:space="preserve">Airport Operators </w:t>
            </w:r>
            <w:r w:rsidRPr="00083F69">
              <w:rPr>
                <w:rFonts w:ascii="Arial" w:eastAsia="Times New Roman" w:hAnsi="Arial" w:cs="Arial"/>
                <w:color w:val="000000"/>
                <w:sz w:val="24"/>
                <w:szCs w:val="24"/>
                <w:lang w:eastAsia="en-GB"/>
              </w:rPr>
              <w:t> </w:t>
            </w:r>
            <w:r w:rsidRPr="00083F69">
              <w:rPr>
                <w:rFonts w:ascii="Arial" w:eastAsia="Times New Roman" w:hAnsi="Arial" w:cs="Arial"/>
                <w:color w:val="000000"/>
                <w:sz w:val="24"/>
                <w:szCs w:val="24"/>
                <w:lang w:eastAsia="en-GB"/>
              </w:rPr>
              <w:br/>
            </w:r>
            <w:r w:rsidRPr="00083F69">
              <w:rPr>
                <w:rFonts w:ascii="Arial" w:eastAsia="Times New Roman" w:hAnsi="Arial" w:cs="Arial"/>
                <w:color w:val="000000"/>
                <w:sz w:val="24"/>
                <w:szCs w:val="24"/>
                <w:lang w:val="en-US" w:eastAsia="en-GB"/>
              </w:rPr>
              <w:t>Association</w:t>
            </w:r>
            <w:r w:rsidRPr="00083F69">
              <w:rPr>
                <w:rFonts w:ascii="Arial" w:eastAsia="Times New Roman" w:hAnsi="Arial" w:cs="Arial"/>
                <w:color w:val="000000"/>
                <w:sz w:val="24"/>
                <w:szCs w:val="24"/>
                <w:lang w:eastAsia="en-GB"/>
              </w:rPr>
              <w:t> </w:t>
            </w:r>
          </w:p>
        </w:tc>
      </w:tr>
      <w:tr w:rsidR="00083F69" w:rsidRPr="00083F69" w14:paraId="47894249"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355DCA9F"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Airfield Operators Group</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6A330D33"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Aircraft Owners and Pilots Association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438E5CC1"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 xml:space="preserve">Airspace Change </w:t>
            </w:r>
            <w:r w:rsidRPr="00083F69">
              <w:rPr>
                <w:rFonts w:ascii="Arial" w:eastAsia="Times New Roman" w:hAnsi="Arial" w:cs="Arial"/>
                <w:color w:val="000000"/>
                <w:sz w:val="24"/>
                <w:szCs w:val="24"/>
                <w:lang w:eastAsia="en-GB"/>
              </w:rPr>
              <w:t> </w:t>
            </w:r>
            <w:r w:rsidRPr="00083F69">
              <w:rPr>
                <w:rFonts w:ascii="Arial" w:eastAsia="Times New Roman" w:hAnsi="Arial" w:cs="Arial"/>
                <w:color w:val="000000"/>
                <w:sz w:val="24"/>
                <w:szCs w:val="24"/>
                <w:lang w:eastAsia="en-GB"/>
              </w:rPr>
              <w:br/>
            </w:r>
            <w:r w:rsidRPr="00083F69">
              <w:rPr>
                <w:rFonts w:ascii="Arial" w:eastAsia="Times New Roman" w:hAnsi="Arial" w:cs="Arial"/>
                <w:color w:val="000000"/>
                <w:sz w:val="24"/>
                <w:szCs w:val="24"/>
                <w:lang w:val="en-US" w:eastAsia="en-GB"/>
              </w:rPr>
              <w:t>Organising Group</w:t>
            </w:r>
            <w:r w:rsidRPr="00083F69">
              <w:rPr>
                <w:rFonts w:ascii="Arial" w:eastAsia="Times New Roman" w:hAnsi="Arial" w:cs="Arial"/>
                <w:color w:val="000000"/>
                <w:sz w:val="24"/>
                <w:szCs w:val="24"/>
                <w:lang w:eastAsia="en-GB"/>
              </w:rPr>
              <w:t> </w:t>
            </w:r>
          </w:p>
        </w:tc>
      </w:tr>
      <w:tr w:rsidR="00083F69" w:rsidRPr="00083F69" w14:paraId="77E98936"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77C0D31E"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Association of Remotely Piloted Aircraft Systems UK</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3B70159E"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Aviation Environment Federation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55FA21A5"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Airways</w:t>
            </w:r>
            <w:r w:rsidRPr="00083F69">
              <w:rPr>
                <w:rFonts w:ascii="Arial" w:eastAsia="Times New Roman" w:hAnsi="Arial" w:cs="Arial"/>
                <w:color w:val="000000"/>
                <w:sz w:val="24"/>
                <w:szCs w:val="24"/>
                <w:lang w:eastAsia="en-GB"/>
              </w:rPr>
              <w:t> </w:t>
            </w:r>
          </w:p>
        </w:tc>
      </w:tr>
      <w:tr w:rsidR="00083F69" w:rsidRPr="00083F69" w14:paraId="0D156B9B"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5541C764"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BAe Systems</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578B1B06"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Airline Pilots Association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0E988AE7"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Balloon and Airship Club</w:t>
            </w:r>
            <w:r w:rsidRPr="00083F69">
              <w:rPr>
                <w:rFonts w:ascii="Arial" w:eastAsia="Times New Roman" w:hAnsi="Arial" w:cs="Arial"/>
                <w:color w:val="000000"/>
                <w:sz w:val="24"/>
                <w:szCs w:val="24"/>
                <w:lang w:eastAsia="en-GB"/>
              </w:rPr>
              <w:t> </w:t>
            </w:r>
          </w:p>
        </w:tc>
      </w:tr>
      <w:tr w:rsidR="00083F69" w:rsidRPr="00083F69" w14:paraId="560DA8C7" w14:textId="77777777" w:rsidTr="00083F69">
        <w:tblPrEx>
          <w:tblBorders>
            <w:top w:val="outset" w:sz="6" w:space="0" w:color="auto"/>
            <w:left w:val="outset" w:sz="6" w:space="0" w:color="auto"/>
            <w:bottom w:val="outset" w:sz="6" w:space="0" w:color="auto"/>
            <w:right w:val="outset" w:sz="6" w:space="0" w:color="auto"/>
          </w:tblBorders>
        </w:tblPrEx>
        <w:trPr>
          <w:trHeight w:val="82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09CDC8D1"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 xml:space="preserve">British Business and </w:t>
            </w:r>
            <w:r w:rsidRPr="00083F69">
              <w:rPr>
                <w:rFonts w:ascii="Arial" w:eastAsia="Times New Roman" w:hAnsi="Arial" w:cs="Arial"/>
                <w:color w:val="000000"/>
                <w:sz w:val="24"/>
                <w:szCs w:val="24"/>
                <w:lang w:eastAsia="en-GB"/>
              </w:rPr>
              <w:t> </w:t>
            </w:r>
            <w:r w:rsidRPr="00083F69">
              <w:rPr>
                <w:rFonts w:ascii="Arial" w:eastAsia="Times New Roman" w:hAnsi="Arial" w:cs="Arial"/>
                <w:color w:val="000000"/>
                <w:sz w:val="24"/>
                <w:szCs w:val="24"/>
                <w:lang w:eastAsia="en-GB"/>
              </w:rPr>
              <w:br/>
            </w:r>
            <w:r w:rsidRPr="00083F69">
              <w:rPr>
                <w:rFonts w:ascii="Arial" w:eastAsia="Times New Roman" w:hAnsi="Arial" w:cs="Arial"/>
                <w:color w:val="000000"/>
                <w:sz w:val="24"/>
                <w:szCs w:val="24"/>
                <w:lang w:val="en-US" w:eastAsia="en-GB"/>
              </w:rPr>
              <w:t xml:space="preserve">General Aviation </w:t>
            </w:r>
            <w:r w:rsidRPr="00083F69">
              <w:rPr>
                <w:rFonts w:ascii="Arial" w:eastAsia="Times New Roman" w:hAnsi="Arial" w:cs="Arial"/>
                <w:color w:val="000000"/>
                <w:sz w:val="24"/>
                <w:szCs w:val="24"/>
                <w:lang w:eastAsia="en-GB"/>
              </w:rPr>
              <w:t> </w:t>
            </w:r>
            <w:r w:rsidRPr="00083F69">
              <w:rPr>
                <w:rFonts w:ascii="Arial" w:eastAsia="Times New Roman" w:hAnsi="Arial" w:cs="Arial"/>
                <w:color w:val="000000"/>
                <w:sz w:val="24"/>
                <w:szCs w:val="24"/>
                <w:lang w:eastAsia="en-GB"/>
              </w:rPr>
              <w:br/>
            </w:r>
            <w:r w:rsidRPr="00083F69">
              <w:rPr>
                <w:rFonts w:ascii="Arial" w:eastAsia="Times New Roman" w:hAnsi="Arial" w:cs="Arial"/>
                <w:color w:val="000000"/>
                <w:sz w:val="24"/>
                <w:szCs w:val="24"/>
                <w:lang w:val="en-US" w:eastAsia="en-GB"/>
              </w:rPr>
              <w:t>Association</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369DB38C"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Gliding Association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5AFDCF7C"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 xml:space="preserve">British Helicopter </w:t>
            </w:r>
            <w:r w:rsidRPr="00083F69">
              <w:rPr>
                <w:rFonts w:ascii="Arial" w:eastAsia="Times New Roman" w:hAnsi="Arial" w:cs="Arial"/>
                <w:color w:val="000000"/>
                <w:sz w:val="24"/>
                <w:szCs w:val="24"/>
                <w:lang w:eastAsia="en-GB"/>
              </w:rPr>
              <w:t> </w:t>
            </w:r>
            <w:r w:rsidRPr="00083F69">
              <w:rPr>
                <w:rFonts w:ascii="Arial" w:eastAsia="Times New Roman" w:hAnsi="Arial" w:cs="Arial"/>
                <w:color w:val="000000"/>
                <w:sz w:val="24"/>
                <w:szCs w:val="24"/>
                <w:lang w:eastAsia="en-GB"/>
              </w:rPr>
              <w:br/>
            </w:r>
            <w:r w:rsidRPr="00083F69">
              <w:rPr>
                <w:rFonts w:ascii="Arial" w:eastAsia="Times New Roman" w:hAnsi="Arial" w:cs="Arial"/>
                <w:color w:val="000000"/>
                <w:sz w:val="24"/>
                <w:szCs w:val="24"/>
                <w:lang w:val="en-US" w:eastAsia="en-GB"/>
              </w:rPr>
              <w:t>Association</w:t>
            </w:r>
            <w:r w:rsidRPr="00083F69">
              <w:rPr>
                <w:rFonts w:ascii="Arial" w:eastAsia="Times New Roman" w:hAnsi="Arial" w:cs="Arial"/>
                <w:color w:val="000000"/>
                <w:sz w:val="24"/>
                <w:szCs w:val="24"/>
                <w:lang w:eastAsia="en-GB"/>
              </w:rPr>
              <w:t> </w:t>
            </w:r>
          </w:p>
        </w:tc>
      </w:tr>
      <w:tr w:rsidR="00083F69" w:rsidRPr="00083F69" w14:paraId="354533F8"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6510C73D"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Hang Gliding and Paragliding Association</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4FB84D0B"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Microlight Aircraft Association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6C708FB0"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General Aviation Safety Council</w:t>
            </w:r>
            <w:r w:rsidRPr="00083F69">
              <w:rPr>
                <w:rFonts w:ascii="Arial" w:eastAsia="Times New Roman" w:hAnsi="Arial" w:cs="Arial"/>
                <w:color w:val="000000"/>
                <w:sz w:val="24"/>
                <w:szCs w:val="24"/>
                <w:lang w:eastAsia="en-GB"/>
              </w:rPr>
              <w:t> </w:t>
            </w:r>
          </w:p>
        </w:tc>
      </w:tr>
      <w:tr w:rsidR="00083F69" w:rsidRPr="00083F69" w14:paraId="16CF01CB"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3AE793A0"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Model Flying Association</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6117357E"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British Skydiving</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526C10D8"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Drone Major</w:t>
            </w:r>
            <w:r w:rsidRPr="00083F69">
              <w:rPr>
                <w:rFonts w:ascii="Arial" w:eastAsia="Times New Roman" w:hAnsi="Arial" w:cs="Arial"/>
                <w:color w:val="000000"/>
                <w:sz w:val="24"/>
                <w:szCs w:val="24"/>
                <w:lang w:eastAsia="en-GB"/>
              </w:rPr>
              <w:t> </w:t>
            </w:r>
          </w:p>
        </w:tc>
      </w:tr>
      <w:tr w:rsidR="00083F69" w:rsidRPr="00083F69" w14:paraId="6468AF17"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1E847BA0"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General Aviation Alliance</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5B87696A"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Guild of Air Traffic Control Officers</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74E3DB80"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Honourable Company of Air Pilots</w:t>
            </w:r>
            <w:r w:rsidRPr="00083F69">
              <w:rPr>
                <w:rFonts w:ascii="Arial" w:eastAsia="Times New Roman" w:hAnsi="Arial" w:cs="Arial"/>
                <w:color w:val="000000"/>
                <w:sz w:val="24"/>
                <w:szCs w:val="24"/>
                <w:lang w:eastAsia="en-GB"/>
              </w:rPr>
              <w:t> </w:t>
            </w:r>
          </w:p>
        </w:tc>
      </w:tr>
      <w:tr w:rsidR="00083F69" w:rsidRPr="00083F69" w14:paraId="22268DB3"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1F11ED49"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lastRenderedPageBreak/>
              <w:t>Helicopter Club of Great Britain</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0DC8BA87"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Heavy Airlines</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68A87893"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Iprosurv</w:t>
            </w:r>
            <w:r w:rsidRPr="00083F69">
              <w:rPr>
                <w:rFonts w:ascii="Arial" w:eastAsia="Times New Roman" w:hAnsi="Arial" w:cs="Arial"/>
                <w:color w:val="000000"/>
                <w:sz w:val="24"/>
                <w:szCs w:val="24"/>
                <w:lang w:eastAsia="en-GB"/>
              </w:rPr>
              <w:t> </w:t>
            </w:r>
          </w:p>
        </w:tc>
      </w:tr>
      <w:tr w:rsidR="00083F69" w:rsidRPr="00083F69" w14:paraId="24CAE80E" w14:textId="77777777" w:rsidTr="00083F69">
        <w:tblPrEx>
          <w:tblBorders>
            <w:top w:val="outset" w:sz="6" w:space="0" w:color="auto"/>
            <w:left w:val="outset" w:sz="6" w:space="0" w:color="auto"/>
            <w:bottom w:val="outset" w:sz="6" w:space="0" w:color="auto"/>
            <w:right w:val="outset" w:sz="6" w:space="0" w:color="auto"/>
          </w:tblBorders>
        </w:tblPrEx>
        <w:trPr>
          <w:trHeight w:val="270"/>
        </w:trPr>
        <w:tc>
          <w:tcPr>
            <w:tcW w:w="30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16CDE4"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Isle of Man CAA</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E570B4"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Light Aircraft Association</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21912A"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Low Fare Airlines</w:t>
            </w:r>
            <w:r w:rsidRPr="00083F69">
              <w:rPr>
                <w:rFonts w:ascii="Arial" w:eastAsia="Times New Roman" w:hAnsi="Arial" w:cs="Arial"/>
                <w:color w:val="000000"/>
                <w:sz w:val="24"/>
                <w:szCs w:val="24"/>
                <w:lang w:eastAsia="en-GB"/>
              </w:rPr>
              <w:t> </w:t>
            </w:r>
          </w:p>
        </w:tc>
      </w:tr>
      <w:tr w:rsidR="00083F69" w:rsidRPr="00083F69" w14:paraId="0228633A" w14:textId="77777777" w:rsidTr="00083F69">
        <w:tblPrEx>
          <w:tblBorders>
            <w:top w:val="outset" w:sz="6" w:space="0" w:color="auto"/>
            <w:left w:val="outset" w:sz="6" w:space="0" w:color="auto"/>
            <w:bottom w:val="outset" w:sz="6" w:space="0" w:color="auto"/>
            <w:right w:val="outset" w:sz="6" w:space="0" w:color="auto"/>
          </w:tblBorders>
        </w:tblPrEx>
        <w:trPr>
          <w:trHeight w:val="285"/>
        </w:trPr>
        <w:tc>
          <w:tcPr>
            <w:tcW w:w="30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514DD"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Military Aviation Authority</w:t>
            </w:r>
            <w:r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6E2977"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NATS</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9A980"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PPL/IR (Europe)</w:t>
            </w:r>
            <w:r w:rsidRPr="00083F69">
              <w:rPr>
                <w:rFonts w:ascii="Arial" w:eastAsia="Times New Roman" w:hAnsi="Arial" w:cs="Arial"/>
                <w:color w:val="000000"/>
                <w:sz w:val="24"/>
                <w:szCs w:val="24"/>
                <w:lang w:eastAsia="en-GB"/>
              </w:rPr>
              <w:t> </w:t>
            </w:r>
          </w:p>
        </w:tc>
      </w:tr>
      <w:tr w:rsidR="00083F69" w:rsidRPr="00083F69" w14:paraId="2A547936" w14:textId="77777777" w:rsidTr="00083F69">
        <w:tblPrEx>
          <w:tblBorders>
            <w:top w:val="outset" w:sz="6" w:space="0" w:color="auto"/>
            <w:left w:val="outset" w:sz="6" w:space="0" w:color="auto"/>
            <w:bottom w:val="outset" w:sz="6" w:space="0" w:color="auto"/>
            <w:right w:val="outset" w:sz="6" w:space="0" w:color="auto"/>
          </w:tblBorders>
        </w:tblPrEx>
        <w:trPr>
          <w:trHeight w:val="555"/>
        </w:trPr>
        <w:tc>
          <w:tcPr>
            <w:tcW w:w="3088" w:type="dxa"/>
            <w:tcBorders>
              <w:top w:val="single" w:sz="6" w:space="0" w:color="000000"/>
              <w:left w:val="single" w:sz="6" w:space="0" w:color="000000"/>
              <w:bottom w:val="single" w:sz="6" w:space="0" w:color="000000"/>
              <w:right w:val="single" w:sz="6" w:space="0" w:color="000000"/>
            </w:tcBorders>
            <w:shd w:val="clear" w:color="auto" w:fill="auto"/>
            <w:hideMark/>
          </w:tcPr>
          <w:p w14:paraId="627365BC" w14:textId="1AAFF566" w:rsidR="00083F69" w:rsidRPr="00083F69" w:rsidRDefault="00B813D3" w:rsidP="00083F69">
            <w:pPr>
              <w:spacing w:after="0" w:line="240" w:lineRule="auto"/>
              <w:ind w:left="105"/>
              <w:textAlignment w:val="baseline"/>
              <w:rPr>
                <w:rFonts w:ascii="Segoe UI" w:eastAsia="Times New Roman" w:hAnsi="Segoe UI" w:cs="Segoe UI"/>
                <w:sz w:val="18"/>
                <w:szCs w:val="18"/>
                <w:lang w:eastAsia="en-GB"/>
              </w:rPr>
            </w:pPr>
            <w:r w:rsidRPr="00B813D3">
              <w:rPr>
                <w:rFonts w:ascii="Arial" w:eastAsia="Times New Roman" w:hAnsi="Arial" w:cs="Arial"/>
                <w:color w:val="000000"/>
                <w:sz w:val="24"/>
                <w:szCs w:val="24"/>
                <w:lang w:val="en-US" w:eastAsia="en-GB"/>
              </w:rPr>
              <w:t>QinetiQ </w:t>
            </w:r>
            <w:r w:rsidRPr="00B813D3">
              <w:rPr>
                <w:rFonts w:ascii="Arial" w:eastAsia="Times New Roman" w:hAnsi="Arial" w:cs="Arial"/>
                <w:color w:val="000000"/>
                <w:sz w:val="24"/>
                <w:szCs w:val="24"/>
                <w:lang w:eastAsia="en-GB"/>
              </w:rPr>
              <w:t> </w:t>
            </w:r>
            <w:r w:rsidR="00083F69" w:rsidRPr="00083F69">
              <w:rPr>
                <w:rFonts w:ascii="Arial" w:eastAsia="Times New Roman" w:hAnsi="Arial" w:cs="Arial"/>
                <w:color w:val="000000"/>
                <w:sz w:val="24"/>
                <w:szCs w:val="24"/>
                <w:lang w:eastAsia="en-GB"/>
              </w:rPr>
              <w:t> </w:t>
            </w:r>
          </w:p>
        </w:tc>
        <w:tc>
          <w:tcPr>
            <w:tcW w:w="3095" w:type="dxa"/>
            <w:tcBorders>
              <w:top w:val="single" w:sz="6" w:space="0" w:color="000000"/>
              <w:left w:val="single" w:sz="6" w:space="0" w:color="000000"/>
              <w:bottom w:val="single" w:sz="6" w:space="0" w:color="000000"/>
              <w:right w:val="single" w:sz="6" w:space="0" w:color="000000"/>
            </w:tcBorders>
            <w:shd w:val="clear" w:color="auto" w:fill="auto"/>
            <w:hideMark/>
          </w:tcPr>
          <w:p w14:paraId="0012C9F3"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val="en-US" w:eastAsia="en-GB"/>
              </w:rPr>
              <w:t>United States Air Force Europe</w:t>
            </w:r>
            <w:r w:rsidRPr="00083F69">
              <w:rPr>
                <w:rFonts w:ascii="Arial" w:eastAsia="Times New Roman" w:hAnsi="Arial" w:cs="Arial"/>
                <w:color w:val="000000"/>
                <w:sz w:val="24"/>
                <w:szCs w:val="24"/>
                <w:lang w:eastAsia="en-GB"/>
              </w:rPr>
              <w:t> </w:t>
            </w:r>
          </w:p>
        </w:tc>
        <w:tc>
          <w:tcPr>
            <w:tcW w:w="2978" w:type="dxa"/>
            <w:tcBorders>
              <w:top w:val="single" w:sz="6" w:space="0" w:color="000000"/>
              <w:left w:val="single" w:sz="6" w:space="0" w:color="000000"/>
              <w:bottom w:val="single" w:sz="6" w:space="0" w:color="000000"/>
              <w:right w:val="single" w:sz="6" w:space="0" w:color="000000"/>
            </w:tcBorders>
            <w:shd w:val="clear" w:color="auto" w:fill="auto"/>
            <w:hideMark/>
          </w:tcPr>
          <w:p w14:paraId="6BDA21ED" w14:textId="77777777" w:rsidR="00083F69" w:rsidRPr="00083F69" w:rsidRDefault="00083F69" w:rsidP="00083F69">
            <w:pPr>
              <w:spacing w:after="0" w:line="240" w:lineRule="auto"/>
              <w:ind w:left="105"/>
              <w:textAlignment w:val="baseline"/>
              <w:rPr>
                <w:rFonts w:ascii="Segoe UI" w:eastAsia="Times New Roman" w:hAnsi="Segoe UI" w:cs="Segoe UI"/>
                <w:sz w:val="18"/>
                <w:szCs w:val="18"/>
                <w:lang w:eastAsia="en-GB"/>
              </w:rPr>
            </w:pPr>
            <w:r w:rsidRPr="00083F69">
              <w:rPr>
                <w:rFonts w:ascii="Arial" w:eastAsia="Times New Roman" w:hAnsi="Arial" w:cs="Arial"/>
                <w:color w:val="000000"/>
                <w:sz w:val="24"/>
                <w:szCs w:val="24"/>
                <w:lang w:eastAsia="en-GB"/>
              </w:rPr>
              <w:t> </w:t>
            </w:r>
          </w:p>
        </w:tc>
      </w:tr>
    </w:tbl>
    <w:p w14:paraId="16D0030A" w14:textId="21E3A8F0" w:rsidR="00083F69" w:rsidRDefault="00083F69" w:rsidP="00B51AA5">
      <w:pPr>
        <w:spacing w:line="240" w:lineRule="auto"/>
        <w:contextualSpacing/>
        <w:rPr>
          <w:rFonts w:ascii="Arial" w:hAnsi="Arial" w:cs="Arial"/>
          <w:sz w:val="24"/>
          <w:szCs w:val="24"/>
        </w:rPr>
      </w:pPr>
    </w:p>
    <w:p w14:paraId="6273614E" w14:textId="148B0681" w:rsidR="00CA6094" w:rsidRDefault="00CA6094" w:rsidP="00CA6094">
      <w:pPr>
        <w:spacing w:line="240" w:lineRule="auto"/>
        <w:contextualSpacing/>
        <w:rPr>
          <w:rFonts w:ascii="Arial" w:hAnsi="Arial" w:cs="Arial"/>
          <w:sz w:val="24"/>
          <w:szCs w:val="24"/>
        </w:rPr>
      </w:pPr>
      <w:r>
        <w:rPr>
          <w:rFonts w:ascii="Arial" w:hAnsi="Arial" w:cs="Arial"/>
          <w:sz w:val="24"/>
          <w:szCs w:val="24"/>
        </w:rPr>
        <w:t>Due to the proximity of neighbouring airspace to the FJAs, the Scottish Upper Area (North) in fig 5, the addition of the following airspace users will be added as stakeholders:</w:t>
      </w:r>
    </w:p>
    <w:p w14:paraId="7F68E837" w14:textId="77777777" w:rsidR="00CA6094" w:rsidRDefault="00CA6094" w:rsidP="00CA6094">
      <w:pPr>
        <w:spacing w:line="240" w:lineRule="auto"/>
        <w:contextualSpacing/>
        <w:rPr>
          <w:rFonts w:ascii="Arial" w:hAnsi="Arial" w:cs="Arial"/>
          <w:sz w:val="24"/>
          <w:szCs w:val="24"/>
        </w:rPr>
      </w:pPr>
    </w:p>
    <w:tbl>
      <w:tblPr>
        <w:tblW w:w="9161" w:type="dxa"/>
        <w:tblInd w:w="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88"/>
        <w:gridCol w:w="3095"/>
        <w:gridCol w:w="2978"/>
      </w:tblGrid>
      <w:tr w:rsidR="00CA6094" w:rsidRPr="00083F69" w14:paraId="5A7E50EC" w14:textId="77777777" w:rsidTr="00537EDC">
        <w:trPr>
          <w:trHeight w:val="389"/>
        </w:trPr>
        <w:tc>
          <w:tcPr>
            <w:tcW w:w="30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A181FC"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Deeside Gliding Club (Aboyne)</w:t>
            </w:r>
          </w:p>
        </w:tc>
        <w:tc>
          <w:tcPr>
            <w:tcW w:w="3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049211"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Scottish Gliding Centre (Portmoak)</w:t>
            </w:r>
          </w:p>
        </w:tc>
        <w:tc>
          <w:tcPr>
            <w:tcW w:w="29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6450D9"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Highland Gliding Club (Easterton)</w:t>
            </w:r>
          </w:p>
        </w:tc>
      </w:tr>
      <w:tr w:rsidR="00CA6094" w:rsidRPr="00083F69" w14:paraId="6425DFA0" w14:textId="77777777" w:rsidTr="00537EDC">
        <w:trPr>
          <w:trHeight w:val="380"/>
        </w:trPr>
        <w:tc>
          <w:tcPr>
            <w:tcW w:w="3088" w:type="dxa"/>
            <w:tcBorders>
              <w:top w:val="single" w:sz="6" w:space="0" w:color="000000"/>
              <w:left w:val="single" w:sz="6" w:space="0" w:color="000000"/>
              <w:bottom w:val="single" w:sz="6" w:space="0" w:color="000000"/>
              <w:right w:val="single" w:sz="6" w:space="0" w:color="000000"/>
            </w:tcBorders>
            <w:shd w:val="clear" w:color="auto" w:fill="auto"/>
          </w:tcPr>
          <w:p w14:paraId="3AF36180"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Cairngorm Gliding Club (Feshiebridge)</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25F03754"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p>
        </w:tc>
        <w:tc>
          <w:tcPr>
            <w:tcW w:w="2978" w:type="dxa"/>
            <w:tcBorders>
              <w:top w:val="single" w:sz="6" w:space="0" w:color="000000"/>
              <w:left w:val="single" w:sz="6" w:space="0" w:color="000000"/>
              <w:bottom w:val="single" w:sz="6" w:space="0" w:color="000000"/>
              <w:right w:val="single" w:sz="6" w:space="0" w:color="000000"/>
            </w:tcBorders>
            <w:shd w:val="clear" w:color="auto" w:fill="auto"/>
          </w:tcPr>
          <w:p w14:paraId="0B876477" w14:textId="77777777" w:rsidR="00CA6094" w:rsidRPr="00083F69" w:rsidRDefault="00CA6094" w:rsidP="00537EDC">
            <w:pPr>
              <w:spacing w:after="0" w:line="240" w:lineRule="auto"/>
              <w:ind w:left="105"/>
              <w:textAlignment w:val="baseline"/>
              <w:rPr>
                <w:rFonts w:ascii="Arial" w:eastAsia="Times New Roman" w:hAnsi="Arial" w:cs="Arial"/>
                <w:sz w:val="24"/>
                <w:szCs w:val="24"/>
                <w:lang w:eastAsia="en-GB"/>
              </w:rPr>
            </w:pPr>
          </w:p>
        </w:tc>
      </w:tr>
    </w:tbl>
    <w:p w14:paraId="1C00F862" w14:textId="77777777" w:rsidR="00CA6094" w:rsidRDefault="00CA6094" w:rsidP="00CA6094">
      <w:pPr>
        <w:spacing w:line="240" w:lineRule="auto"/>
        <w:contextualSpacing/>
        <w:rPr>
          <w:rFonts w:ascii="Arial" w:hAnsi="Arial" w:cs="Arial"/>
          <w:sz w:val="24"/>
          <w:szCs w:val="24"/>
        </w:rPr>
      </w:pPr>
    </w:p>
    <w:p w14:paraId="6C4599B8" w14:textId="77777777" w:rsidR="00CA6094" w:rsidRDefault="00CA6094" w:rsidP="00CA6094">
      <w:pPr>
        <w:spacing w:line="240" w:lineRule="auto"/>
        <w:contextualSpacing/>
        <w:jc w:val="center"/>
        <w:rPr>
          <w:rFonts w:ascii="Arial" w:hAnsi="Arial" w:cs="Arial"/>
          <w:sz w:val="24"/>
          <w:szCs w:val="24"/>
        </w:rPr>
      </w:pPr>
      <w:r>
        <w:rPr>
          <w:noProof/>
        </w:rPr>
        <w:drawing>
          <wp:inline distT="0" distB="0" distL="0" distR="0" wp14:anchorId="621B45CB" wp14:editId="4B5155D6">
            <wp:extent cx="3968750" cy="384102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b="33805"/>
                    <a:stretch/>
                  </pic:blipFill>
                  <pic:spPr bwMode="auto">
                    <a:xfrm>
                      <a:off x="0" y="0"/>
                      <a:ext cx="3968750" cy="3841020"/>
                    </a:xfrm>
                    <a:prstGeom prst="rect">
                      <a:avLst/>
                    </a:prstGeom>
                    <a:noFill/>
                    <a:ln>
                      <a:noFill/>
                    </a:ln>
                    <a:extLst>
                      <a:ext uri="{53640926-AAD7-44D8-BBD7-CCE9431645EC}">
                        <a14:shadowObscured xmlns:a14="http://schemas.microsoft.com/office/drawing/2010/main"/>
                      </a:ext>
                    </a:extLst>
                  </pic:spPr>
                </pic:pic>
              </a:graphicData>
            </a:graphic>
          </wp:inline>
        </w:drawing>
      </w:r>
    </w:p>
    <w:p w14:paraId="45272B0B" w14:textId="77777777" w:rsidR="00CA6094" w:rsidRDefault="00CA6094" w:rsidP="00CA6094">
      <w:pPr>
        <w:spacing w:line="240" w:lineRule="auto"/>
        <w:contextualSpacing/>
        <w:jc w:val="center"/>
        <w:rPr>
          <w:rFonts w:ascii="Arial" w:hAnsi="Arial" w:cs="Arial"/>
          <w:sz w:val="24"/>
          <w:szCs w:val="24"/>
        </w:rPr>
      </w:pPr>
    </w:p>
    <w:p w14:paraId="35D4CD6A" w14:textId="7770E308" w:rsidR="00CA6094" w:rsidRDefault="00CA6094" w:rsidP="00CA6094">
      <w:pPr>
        <w:spacing w:line="240" w:lineRule="auto"/>
        <w:contextualSpacing/>
        <w:jc w:val="center"/>
        <w:rPr>
          <w:rFonts w:ascii="Arial" w:hAnsi="Arial" w:cs="Arial"/>
          <w:sz w:val="24"/>
          <w:szCs w:val="24"/>
        </w:rPr>
      </w:pPr>
      <w:r w:rsidRPr="00F23431">
        <w:rPr>
          <w:rFonts w:ascii="Arial" w:hAnsi="Arial" w:cs="Arial"/>
          <w:sz w:val="20"/>
          <w:szCs w:val="20"/>
        </w:rPr>
        <w:t xml:space="preserve">Fig </w:t>
      </w:r>
      <w:r>
        <w:rPr>
          <w:rFonts w:ascii="Arial" w:hAnsi="Arial" w:cs="Arial"/>
          <w:sz w:val="20"/>
          <w:szCs w:val="20"/>
        </w:rPr>
        <w:t>5</w:t>
      </w:r>
      <w:r w:rsidRPr="00F23431">
        <w:rPr>
          <w:rFonts w:ascii="Arial" w:hAnsi="Arial" w:cs="Arial"/>
          <w:sz w:val="20"/>
          <w:szCs w:val="20"/>
        </w:rPr>
        <w:t xml:space="preserve"> – Scottish Upper Areas</w:t>
      </w:r>
    </w:p>
    <w:p w14:paraId="08C40152" w14:textId="77777777" w:rsidR="00CA6094" w:rsidRDefault="00CA6094" w:rsidP="00B51AA5">
      <w:pPr>
        <w:spacing w:line="240" w:lineRule="auto"/>
        <w:contextualSpacing/>
        <w:rPr>
          <w:rFonts w:ascii="Arial" w:hAnsi="Arial" w:cs="Arial"/>
          <w:sz w:val="24"/>
          <w:szCs w:val="24"/>
        </w:rPr>
      </w:pPr>
    </w:p>
    <w:p w14:paraId="65899586" w14:textId="20D549E5" w:rsidR="009E79CE" w:rsidRDefault="00713994" w:rsidP="009E79CE">
      <w:pPr>
        <w:spacing w:line="240" w:lineRule="auto"/>
        <w:contextualSpacing/>
        <w:rPr>
          <w:rFonts w:ascii="Arial" w:hAnsi="Arial" w:cs="Arial"/>
          <w:sz w:val="24"/>
          <w:szCs w:val="24"/>
        </w:rPr>
      </w:pPr>
      <w:r>
        <w:rPr>
          <w:rFonts w:ascii="Arial" w:hAnsi="Arial" w:cs="Arial"/>
          <w:sz w:val="24"/>
          <w:szCs w:val="24"/>
        </w:rPr>
        <w:t>Additionally,</w:t>
      </w:r>
      <w:r w:rsidR="009E79CE">
        <w:rPr>
          <w:rFonts w:ascii="Arial" w:hAnsi="Arial" w:cs="Arial"/>
          <w:sz w:val="24"/>
          <w:szCs w:val="24"/>
        </w:rPr>
        <w:t xml:space="preserve"> since Stage 2, Spaceport Stakeholders have been identified from the following ACP submissions and have been added:</w:t>
      </w:r>
    </w:p>
    <w:p w14:paraId="6A3A1C2E" w14:textId="77777777" w:rsidR="009E79CE" w:rsidRDefault="009E79CE" w:rsidP="009E79CE">
      <w:pPr>
        <w:spacing w:line="240" w:lineRule="auto"/>
        <w:contextualSpacing/>
        <w:rPr>
          <w:rFonts w:ascii="Arial" w:hAnsi="Arial" w:cs="Arial"/>
          <w:sz w:val="24"/>
          <w:szCs w:val="24"/>
        </w:rPr>
      </w:pPr>
    </w:p>
    <w:p w14:paraId="5257FD22" w14:textId="77777777" w:rsidR="009E79CE" w:rsidRDefault="00AC72A1" w:rsidP="009E79CE">
      <w:pPr>
        <w:spacing w:line="240" w:lineRule="auto"/>
        <w:contextualSpacing/>
        <w:rPr>
          <w:rFonts w:ascii="Arial" w:hAnsi="Arial" w:cs="Arial"/>
          <w:sz w:val="24"/>
          <w:szCs w:val="24"/>
        </w:rPr>
      </w:pPr>
      <w:hyperlink r:id="rId22" w:history="1">
        <w:r w:rsidR="009E79CE" w:rsidRPr="0098107D">
          <w:rPr>
            <w:rStyle w:val="Hyperlink"/>
            <w:rFonts w:ascii="Arial" w:hAnsi="Arial" w:cs="Arial"/>
            <w:sz w:val="24"/>
            <w:szCs w:val="24"/>
          </w:rPr>
          <w:t>ACP-2017-79</w:t>
        </w:r>
      </w:hyperlink>
      <w:r w:rsidR="009E79CE">
        <w:rPr>
          <w:rFonts w:ascii="Arial" w:hAnsi="Arial" w:cs="Arial"/>
          <w:sz w:val="24"/>
          <w:szCs w:val="24"/>
        </w:rPr>
        <w:t xml:space="preserve"> – </w:t>
      </w:r>
      <w:r w:rsidR="009E79CE" w:rsidRPr="0050071B">
        <w:rPr>
          <w:rFonts w:ascii="Arial" w:hAnsi="Arial" w:cs="Arial"/>
          <w:sz w:val="24"/>
          <w:szCs w:val="24"/>
        </w:rPr>
        <w:t>Shetland Space Centre Satellite Vertical Launch Safety Area</w:t>
      </w:r>
    </w:p>
    <w:p w14:paraId="1496D4D3" w14:textId="77777777" w:rsidR="009E79CE" w:rsidRDefault="00AC72A1" w:rsidP="009E79CE">
      <w:pPr>
        <w:spacing w:line="240" w:lineRule="auto"/>
        <w:contextualSpacing/>
        <w:rPr>
          <w:rFonts w:ascii="Arial" w:hAnsi="Arial" w:cs="Arial"/>
          <w:sz w:val="24"/>
          <w:szCs w:val="24"/>
        </w:rPr>
      </w:pPr>
      <w:hyperlink r:id="rId23" w:history="1">
        <w:r w:rsidR="009E79CE" w:rsidRPr="00036B71">
          <w:rPr>
            <w:rStyle w:val="Hyperlink"/>
            <w:rFonts w:ascii="Arial" w:hAnsi="Arial" w:cs="Arial"/>
            <w:sz w:val="24"/>
            <w:szCs w:val="24"/>
          </w:rPr>
          <w:t>ACP-2019-04</w:t>
        </w:r>
      </w:hyperlink>
      <w:r w:rsidR="009E79CE">
        <w:rPr>
          <w:rFonts w:ascii="Arial" w:hAnsi="Arial" w:cs="Arial"/>
          <w:sz w:val="24"/>
          <w:szCs w:val="24"/>
        </w:rPr>
        <w:t xml:space="preserve"> – Space Hub Sutherland</w:t>
      </w:r>
    </w:p>
    <w:p w14:paraId="796F6376" w14:textId="60274E5B" w:rsidR="009E79CE" w:rsidRDefault="00AC72A1" w:rsidP="009E79CE">
      <w:pPr>
        <w:spacing w:line="240" w:lineRule="auto"/>
        <w:contextualSpacing/>
        <w:rPr>
          <w:rFonts w:ascii="Arial" w:hAnsi="Arial" w:cs="Arial"/>
          <w:sz w:val="24"/>
          <w:szCs w:val="24"/>
        </w:rPr>
      </w:pPr>
      <w:hyperlink r:id="rId24" w:history="1">
        <w:r w:rsidR="009E79CE" w:rsidRPr="00300529">
          <w:rPr>
            <w:rStyle w:val="Hyperlink"/>
            <w:rFonts w:ascii="Arial" w:hAnsi="Arial" w:cs="Arial"/>
            <w:sz w:val="24"/>
            <w:szCs w:val="24"/>
          </w:rPr>
          <w:t>ACP-2021-01</w:t>
        </w:r>
        <w:r w:rsidR="00300529" w:rsidRPr="00300529">
          <w:rPr>
            <w:rStyle w:val="Hyperlink"/>
            <w:rFonts w:ascii="Arial" w:hAnsi="Arial" w:cs="Arial"/>
            <w:sz w:val="24"/>
            <w:szCs w:val="24"/>
          </w:rPr>
          <w:t>2</w:t>
        </w:r>
      </w:hyperlink>
      <w:r w:rsidR="009E79CE">
        <w:rPr>
          <w:rFonts w:ascii="Arial" w:hAnsi="Arial" w:cs="Arial"/>
          <w:sz w:val="24"/>
          <w:szCs w:val="24"/>
        </w:rPr>
        <w:t xml:space="preserve"> – Spaceport 1</w:t>
      </w:r>
      <w:r w:rsidR="00300529">
        <w:rPr>
          <w:rFonts w:ascii="Arial" w:hAnsi="Arial" w:cs="Arial"/>
          <w:sz w:val="24"/>
          <w:szCs w:val="24"/>
        </w:rPr>
        <w:t xml:space="preserve"> </w:t>
      </w:r>
      <w:r w:rsidR="00300529" w:rsidRPr="00300529">
        <w:rPr>
          <w:rFonts w:ascii="Arial" w:hAnsi="Arial" w:cs="Arial"/>
          <w:sz w:val="24"/>
          <w:szCs w:val="24"/>
        </w:rPr>
        <w:t>Scolpaig North Uist</w:t>
      </w:r>
    </w:p>
    <w:p w14:paraId="4147AAA4" w14:textId="77777777" w:rsidR="009E79CE" w:rsidRDefault="00AC72A1" w:rsidP="009E79CE">
      <w:pPr>
        <w:spacing w:line="240" w:lineRule="auto"/>
        <w:contextualSpacing/>
        <w:rPr>
          <w:rFonts w:ascii="Arial" w:hAnsi="Arial" w:cs="Arial"/>
          <w:sz w:val="24"/>
          <w:szCs w:val="24"/>
        </w:rPr>
      </w:pPr>
      <w:hyperlink r:id="rId25" w:history="1">
        <w:r w:rsidR="009E79CE" w:rsidRPr="00F46EA9">
          <w:rPr>
            <w:rStyle w:val="Hyperlink"/>
            <w:rFonts w:ascii="Arial" w:hAnsi="Arial" w:cs="Arial"/>
            <w:sz w:val="24"/>
            <w:szCs w:val="24"/>
          </w:rPr>
          <w:t>ACP-2021-058</w:t>
        </w:r>
      </w:hyperlink>
      <w:r w:rsidR="009E79CE">
        <w:rPr>
          <w:rFonts w:ascii="Arial" w:hAnsi="Arial" w:cs="Arial"/>
          <w:sz w:val="24"/>
          <w:szCs w:val="24"/>
        </w:rPr>
        <w:t xml:space="preserve"> – </w:t>
      </w:r>
      <w:r w:rsidR="009E79CE" w:rsidRPr="00E67285">
        <w:rPr>
          <w:rFonts w:ascii="Arial" w:hAnsi="Arial" w:cs="Arial"/>
          <w:sz w:val="24"/>
          <w:szCs w:val="24"/>
        </w:rPr>
        <w:t>HyImpulse Sounding Rocket Launch from Saxa Vord Spaceport - Shetland</w:t>
      </w:r>
      <w:r w:rsidR="009E79CE">
        <w:rPr>
          <w:rFonts w:ascii="Arial" w:hAnsi="Arial" w:cs="Arial"/>
          <w:sz w:val="24"/>
          <w:szCs w:val="24"/>
        </w:rPr>
        <w:t xml:space="preserve"> </w:t>
      </w:r>
    </w:p>
    <w:p w14:paraId="06991A41" w14:textId="1D7C1086" w:rsidR="002E69A2" w:rsidRDefault="002E69A2" w:rsidP="00B51AA5">
      <w:pPr>
        <w:spacing w:line="240" w:lineRule="auto"/>
        <w:contextualSpacing/>
        <w:rPr>
          <w:rFonts w:ascii="Arial" w:hAnsi="Arial" w:cs="Arial"/>
          <w:sz w:val="24"/>
          <w:szCs w:val="24"/>
        </w:rPr>
      </w:pPr>
    </w:p>
    <w:tbl>
      <w:tblPr>
        <w:tblW w:w="9161" w:type="dxa"/>
        <w:tblInd w:w="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88"/>
        <w:gridCol w:w="3095"/>
        <w:gridCol w:w="2978"/>
      </w:tblGrid>
      <w:tr w:rsidR="00A64D15" w:rsidRPr="00083F69" w14:paraId="1EEF1BC4" w14:textId="77777777" w:rsidTr="00A64D15">
        <w:trPr>
          <w:trHeight w:val="389"/>
        </w:trPr>
        <w:tc>
          <w:tcPr>
            <w:tcW w:w="30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B4848" w14:textId="44550484" w:rsidR="00A64D15" w:rsidRPr="00083F69" w:rsidRDefault="00BA2D82" w:rsidP="00A64D15">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Highlands and islands Enterprise</w:t>
            </w:r>
          </w:p>
        </w:tc>
        <w:tc>
          <w:tcPr>
            <w:tcW w:w="3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70B01F" w14:textId="709D9402" w:rsidR="00A64D15" w:rsidRPr="00083F69" w:rsidRDefault="00BA2D82" w:rsidP="00A64D15">
            <w:pPr>
              <w:spacing w:after="0" w:line="240" w:lineRule="auto"/>
              <w:ind w:left="105"/>
              <w:textAlignment w:val="baseline"/>
              <w:rPr>
                <w:rFonts w:ascii="Arial" w:eastAsia="Times New Roman" w:hAnsi="Arial" w:cs="Arial"/>
                <w:sz w:val="24"/>
                <w:szCs w:val="24"/>
                <w:lang w:eastAsia="en-GB"/>
              </w:rPr>
            </w:pPr>
            <w:r w:rsidRPr="00F8231E">
              <w:rPr>
                <w:rFonts w:ascii="Arial" w:eastAsia="Times New Roman" w:hAnsi="Arial" w:cs="Arial"/>
                <w:sz w:val="24"/>
                <w:szCs w:val="24"/>
                <w:lang w:eastAsia="en-GB"/>
              </w:rPr>
              <w:t>Hylmpulse</w:t>
            </w:r>
          </w:p>
        </w:tc>
        <w:tc>
          <w:tcPr>
            <w:tcW w:w="29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1776C" w14:textId="22ED17C1" w:rsidR="00A64D15" w:rsidRPr="00083F69" w:rsidRDefault="00BA2D82" w:rsidP="00A64D15">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Shetland Space Centre</w:t>
            </w:r>
          </w:p>
        </w:tc>
      </w:tr>
      <w:tr w:rsidR="00A64D15" w:rsidRPr="00083F69" w14:paraId="40B955B3" w14:textId="77777777" w:rsidTr="00A64D15">
        <w:trPr>
          <w:trHeight w:val="380"/>
        </w:trPr>
        <w:tc>
          <w:tcPr>
            <w:tcW w:w="30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08E427" w14:textId="5705E0F4" w:rsidR="00A64D15" w:rsidRPr="00083F69" w:rsidRDefault="00BA2D82" w:rsidP="00A64D15">
            <w:pPr>
              <w:spacing w:after="0" w:line="240" w:lineRule="auto"/>
              <w:ind w:left="10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QinetiQ</w:t>
            </w:r>
          </w:p>
        </w:tc>
        <w:tc>
          <w:tcPr>
            <w:tcW w:w="3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258C01" w14:textId="456B0AD4" w:rsidR="00A64D15" w:rsidRPr="00083F69" w:rsidRDefault="00A64D15" w:rsidP="00A64D15">
            <w:pPr>
              <w:spacing w:after="0" w:line="240" w:lineRule="auto"/>
              <w:ind w:left="105"/>
              <w:textAlignment w:val="baseline"/>
              <w:rPr>
                <w:rFonts w:ascii="Arial" w:eastAsia="Times New Roman" w:hAnsi="Arial" w:cs="Arial"/>
                <w:sz w:val="24"/>
                <w:szCs w:val="24"/>
                <w:lang w:eastAsia="en-GB"/>
              </w:rPr>
            </w:pPr>
          </w:p>
        </w:tc>
        <w:tc>
          <w:tcPr>
            <w:tcW w:w="29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78C20D" w14:textId="2B84DBB2" w:rsidR="00A64D15" w:rsidRPr="00083F69" w:rsidRDefault="00A64D15" w:rsidP="00A64D15">
            <w:pPr>
              <w:spacing w:after="0" w:line="240" w:lineRule="auto"/>
              <w:ind w:left="105"/>
              <w:textAlignment w:val="baseline"/>
              <w:rPr>
                <w:rFonts w:ascii="Arial" w:eastAsia="Times New Roman" w:hAnsi="Arial" w:cs="Arial"/>
                <w:sz w:val="24"/>
                <w:szCs w:val="24"/>
                <w:lang w:eastAsia="en-GB"/>
              </w:rPr>
            </w:pPr>
          </w:p>
        </w:tc>
      </w:tr>
    </w:tbl>
    <w:p w14:paraId="6292E477" w14:textId="77777777" w:rsidR="002E69A2" w:rsidRPr="00433BFC" w:rsidRDefault="002E69A2" w:rsidP="00B51AA5">
      <w:pPr>
        <w:spacing w:line="240" w:lineRule="auto"/>
        <w:contextualSpacing/>
        <w:rPr>
          <w:rFonts w:ascii="Arial" w:hAnsi="Arial" w:cs="Arial"/>
          <w:sz w:val="24"/>
          <w:szCs w:val="24"/>
        </w:rPr>
      </w:pPr>
    </w:p>
    <w:p w14:paraId="3F1353FB" w14:textId="7251D3CF" w:rsidR="00B51AA5" w:rsidRPr="00433BFC" w:rsidRDefault="00B51AA5" w:rsidP="00B51AA5">
      <w:pPr>
        <w:spacing w:line="240" w:lineRule="auto"/>
        <w:contextualSpacing/>
        <w:rPr>
          <w:rFonts w:ascii="Arial" w:hAnsi="Arial" w:cs="Arial"/>
          <w:sz w:val="24"/>
          <w:szCs w:val="24"/>
        </w:rPr>
      </w:pPr>
      <w:r w:rsidRPr="00433BFC">
        <w:rPr>
          <w:rFonts w:ascii="Arial" w:hAnsi="Arial" w:cs="Arial"/>
          <w:sz w:val="24"/>
          <w:szCs w:val="24"/>
        </w:rPr>
        <w:t>1.</w:t>
      </w:r>
      <w:r w:rsidR="00433BFC" w:rsidRPr="00433BFC">
        <w:rPr>
          <w:rFonts w:ascii="Arial" w:hAnsi="Arial" w:cs="Arial"/>
          <w:sz w:val="24"/>
          <w:szCs w:val="24"/>
        </w:rPr>
        <w:t>6.2</w:t>
      </w:r>
      <w:r w:rsidR="00433BFC" w:rsidRPr="00433BFC">
        <w:rPr>
          <w:rFonts w:ascii="Arial" w:hAnsi="Arial" w:cs="Arial"/>
          <w:sz w:val="24"/>
          <w:szCs w:val="24"/>
        </w:rPr>
        <w:tab/>
      </w:r>
      <w:r w:rsidRPr="00433BFC">
        <w:rPr>
          <w:rFonts w:ascii="Arial" w:hAnsi="Arial" w:cs="Arial"/>
          <w:sz w:val="24"/>
          <w:szCs w:val="24"/>
        </w:rPr>
        <w:t xml:space="preserve">Internal MOD </w:t>
      </w:r>
      <w:r w:rsidR="005C0B9A">
        <w:rPr>
          <w:rFonts w:ascii="Arial" w:hAnsi="Arial" w:cs="Arial"/>
          <w:sz w:val="24"/>
          <w:szCs w:val="24"/>
        </w:rPr>
        <w:t>S</w:t>
      </w:r>
      <w:r w:rsidRPr="00433BFC">
        <w:rPr>
          <w:rFonts w:ascii="Arial" w:hAnsi="Arial" w:cs="Arial"/>
          <w:sz w:val="24"/>
          <w:szCs w:val="24"/>
        </w:rPr>
        <w:t>takeholders.</w:t>
      </w:r>
    </w:p>
    <w:p w14:paraId="6389A7E9" w14:textId="77777777" w:rsidR="00B51AA5" w:rsidRPr="00EE4582" w:rsidRDefault="00B51AA5" w:rsidP="00B51AA5">
      <w:pPr>
        <w:spacing w:line="240" w:lineRule="auto"/>
        <w:contextualSpacing/>
        <w:rPr>
          <w:rFonts w:ascii="Arial" w:hAnsi="Arial" w:cs="Arial"/>
          <w:sz w:val="24"/>
          <w:szCs w:val="24"/>
        </w:rPr>
      </w:pPr>
    </w:p>
    <w:tbl>
      <w:tblPr>
        <w:tblW w:w="9156" w:type="dxa"/>
        <w:tblInd w:w="52" w:type="dxa"/>
        <w:tblLayout w:type="fixed"/>
        <w:tblCellMar>
          <w:left w:w="0" w:type="dxa"/>
          <w:right w:w="0" w:type="dxa"/>
        </w:tblCellMar>
        <w:tblLook w:val="04A0" w:firstRow="1" w:lastRow="0" w:firstColumn="1" w:lastColumn="0" w:noHBand="0" w:noVBand="1"/>
      </w:tblPr>
      <w:tblGrid>
        <w:gridCol w:w="3211"/>
        <w:gridCol w:w="3211"/>
        <w:gridCol w:w="2734"/>
      </w:tblGrid>
      <w:tr w:rsidR="00B51AA5" w14:paraId="7754A726" w14:textId="77777777" w:rsidTr="00083F69">
        <w:trPr>
          <w:trHeight w:hRule="exact" w:val="288"/>
        </w:trPr>
        <w:tc>
          <w:tcPr>
            <w:tcW w:w="9156" w:type="dxa"/>
            <w:gridSpan w:val="3"/>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2FB8CC8" w14:textId="77777777" w:rsidR="00B51AA5" w:rsidRDefault="00B51AA5" w:rsidP="00AD62D4">
            <w:pPr>
              <w:spacing w:line="258" w:lineRule="exact"/>
              <w:ind w:right="3025"/>
              <w:jc w:val="right"/>
              <w:textAlignment w:val="baseline"/>
              <w:rPr>
                <w:rFonts w:ascii="Arial" w:eastAsia="Arial" w:hAnsi="Arial"/>
                <w:b/>
                <w:color w:val="000000"/>
                <w:sz w:val="24"/>
              </w:rPr>
            </w:pPr>
            <w:r>
              <w:rPr>
                <w:rFonts w:ascii="Arial" w:eastAsia="Arial" w:hAnsi="Arial"/>
                <w:b/>
                <w:color w:val="000000"/>
                <w:sz w:val="24"/>
                <w:lang w:val="en-US"/>
              </w:rPr>
              <w:t>Internal MoD Stakeholders (*via DAATM)</w:t>
            </w:r>
          </w:p>
        </w:tc>
      </w:tr>
      <w:tr w:rsidR="00B51AA5" w:rsidRPr="00454095" w14:paraId="0C796B39" w14:textId="77777777" w:rsidTr="00083F69">
        <w:trPr>
          <w:trHeight w:hRule="exact" w:val="288"/>
        </w:trPr>
        <w:tc>
          <w:tcPr>
            <w:tcW w:w="3211" w:type="dxa"/>
            <w:tcBorders>
              <w:top w:val="single" w:sz="5" w:space="0" w:color="000000"/>
              <w:left w:val="single" w:sz="5" w:space="0" w:color="000000"/>
              <w:bottom w:val="single" w:sz="5" w:space="0" w:color="000000"/>
              <w:right w:val="single" w:sz="5" w:space="0" w:color="000000"/>
            </w:tcBorders>
            <w:vAlign w:val="center"/>
          </w:tcPr>
          <w:p w14:paraId="059D5C7D" w14:textId="77777777" w:rsidR="00B51AA5" w:rsidRPr="00E218DA" w:rsidRDefault="00B51AA5" w:rsidP="00AD62D4">
            <w:pPr>
              <w:spacing w:line="275" w:lineRule="exact"/>
              <w:ind w:left="108"/>
              <w:textAlignment w:val="baseline"/>
              <w:rPr>
                <w:rFonts w:ascii="Arial" w:eastAsia="Arial" w:hAnsi="Arial"/>
                <w:color w:val="000000"/>
                <w:sz w:val="24"/>
              </w:rPr>
            </w:pPr>
            <w:r>
              <w:rPr>
                <w:rFonts w:ascii="Arial" w:eastAsia="Arial" w:hAnsi="Arial"/>
                <w:color w:val="000000"/>
                <w:sz w:val="24"/>
                <w:lang w:val="en-US"/>
              </w:rPr>
              <w:t>HQ 1 Group*</w:t>
            </w:r>
          </w:p>
        </w:tc>
        <w:tc>
          <w:tcPr>
            <w:tcW w:w="3211" w:type="dxa"/>
            <w:tcBorders>
              <w:top w:val="single" w:sz="5" w:space="0" w:color="000000"/>
              <w:left w:val="single" w:sz="5" w:space="0" w:color="000000"/>
              <w:bottom w:val="single" w:sz="5" w:space="0" w:color="000000"/>
              <w:right w:val="single" w:sz="5" w:space="0" w:color="000000"/>
            </w:tcBorders>
            <w:vAlign w:val="center"/>
          </w:tcPr>
          <w:p w14:paraId="00F1C84F" w14:textId="77777777" w:rsidR="00B51AA5" w:rsidRPr="00E218DA" w:rsidRDefault="00B51AA5" w:rsidP="00AD62D4">
            <w:pPr>
              <w:spacing w:line="275" w:lineRule="exact"/>
              <w:ind w:left="108"/>
              <w:textAlignment w:val="baseline"/>
              <w:rPr>
                <w:rFonts w:ascii="Arial" w:eastAsia="Arial" w:hAnsi="Arial"/>
                <w:color w:val="000000"/>
                <w:sz w:val="24"/>
              </w:rPr>
            </w:pPr>
            <w:r>
              <w:rPr>
                <w:rFonts w:ascii="Arial" w:eastAsia="Arial" w:hAnsi="Arial"/>
                <w:color w:val="000000"/>
                <w:sz w:val="24"/>
                <w:lang w:val="en-US"/>
              </w:rPr>
              <w:t xml:space="preserve">HQ </w:t>
            </w:r>
            <w:r w:rsidRPr="00E218DA">
              <w:rPr>
                <w:rFonts w:ascii="Arial" w:eastAsia="Arial" w:hAnsi="Arial"/>
                <w:color w:val="000000"/>
                <w:sz w:val="24"/>
                <w:lang w:val="en-US"/>
              </w:rPr>
              <w:t>2 G</w:t>
            </w:r>
            <w:r>
              <w:rPr>
                <w:rFonts w:ascii="Arial" w:eastAsia="Arial" w:hAnsi="Arial"/>
                <w:color w:val="000000"/>
                <w:sz w:val="24"/>
                <w:lang w:val="en-US"/>
              </w:rPr>
              <w:t>roup*</w:t>
            </w:r>
          </w:p>
        </w:tc>
        <w:tc>
          <w:tcPr>
            <w:tcW w:w="2734" w:type="dxa"/>
            <w:tcBorders>
              <w:top w:val="single" w:sz="5" w:space="0" w:color="000000"/>
              <w:left w:val="single" w:sz="5" w:space="0" w:color="000000"/>
              <w:bottom w:val="single" w:sz="5" w:space="0" w:color="000000"/>
              <w:right w:val="single" w:sz="5" w:space="0" w:color="000000"/>
            </w:tcBorders>
            <w:vAlign w:val="center"/>
          </w:tcPr>
          <w:p w14:paraId="569E2835" w14:textId="77777777" w:rsidR="00B51AA5" w:rsidRPr="00454095" w:rsidRDefault="00B51AA5" w:rsidP="00AD62D4">
            <w:pPr>
              <w:spacing w:line="275" w:lineRule="exact"/>
              <w:ind w:left="108"/>
              <w:textAlignment w:val="baseline"/>
              <w:rPr>
                <w:rFonts w:ascii="Arial" w:eastAsia="Arial" w:hAnsi="Arial"/>
                <w:color w:val="000000"/>
                <w:sz w:val="24"/>
                <w:highlight w:val="yellow"/>
              </w:rPr>
            </w:pPr>
            <w:r w:rsidRPr="00E218DA">
              <w:rPr>
                <w:rFonts w:ascii="Arial" w:eastAsia="Arial" w:hAnsi="Arial"/>
                <w:color w:val="000000"/>
                <w:sz w:val="24"/>
                <w:lang w:val="en-US"/>
              </w:rPr>
              <w:t>11 Gp A7</w:t>
            </w:r>
            <w:r>
              <w:rPr>
                <w:rFonts w:ascii="Arial" w:eastAsia="Arial" w:hAnsi="Arial"/>
                <w:color w:val="000000"/>
                <w:sz w:val="24"/>
                <w:lang w:val="en-US"/>
              </w:rPr>
              <w:t>*</w:t>
            </w:r>
          </w:p>
        </w:tc>
      </w:tr>
      <w:tr w:rsidR="00B51AA5" w:rsidRPr="00454095" w14:paraId="1DBAA122" w14:textId="77777777" w:rsidTr="00083F69">
        <w:trPr>
          <w:trHeight w:hRule="exact" w:val="297"/>
        </w:trPr>
        <w:tc>
          <w:tcPr>
            <w:tcW w:w="3211" w:type="dxa"/>
            <w:tcBorders>
              <w:top w:val="single" w:sz="5" w:space="0" w:color="000000"/>
              <w:left w:val="single" w:sz="5" w:space="0" w:color="000000"/>
              <w:bottom w:val="single" w:sz="5" w:space="0" w:color="000000"/>
              <w:right w:val="single" w:sz="5" w:space="0" w:color="000000"/>
            </w:tcBorders>
            <w:vAlign w:val="center"/>
          </w:tcPr>
          <w:p w14:paraId="29133337" w14:textId="77777777" w:rsidR="00B51AA5" w:rsidRDefault="00B51AA5" w:rsidP="00AD62D4">
            <w:pPr>
              <w:spacing w:line="240" w:lineRule="auto"/>
              <w:ind w:left="108"/>
              <w:contextualSpacing/>
              <w:textAlignment w:val="baseline"/>
              <w:rPr>
                <w:rFonts w:ascii="Arial" w:eastAsia="Arial" w:hAnsi="Arial"/>
                <w:color w:val="000000"/>
                <w:sz w:val="24"/>
                <w:lang w:val="en-US"/>
              </w:rPr>
            </w:pPr>
            <w:r w:rsidRPr="00E218DA">
              <w:rPr>
                <w:rFonts w:ascii="Arial" w:eastAsia="Arial" w:hAnsi="Arial"/>
                <w:color w:val="000000"/>
                <w:sz w:val="24"/>
              </w:rPr>
              <w:t>19 Sqn</w:t>
            </w:r>
            <w:r>
              <w:rPr>
                <w:rFonts w:ascii="Arial" w:eastAsia="Arial" w:hAnsi="Arial"/>
                <w:color w:val="000000"/>
                <w:sz w:val="24"/>
              </w:rPr>
              <w:t>*</w:t>
            </w:r>
          </w:p>
        </w:tc>
        <w:tc>
          <w:tcPr>
            <w:tcW w:w="3211" w:type="dxa"/>
            <w:tcBorders>
              <w:top w:val="single" w:sz="5" w:space="0" w:color="000000"/>
              <w:left w:val="single" w:sz="5" w:space="0" w:color="000000"/>
              <w:bottom w:val="single" w:sz="5" w:space="0" w:color="000000"/>
              <w:right w:val="single" w:sz="5" w:space="0" w:color="000000"/>
            </w:tcBorders>
            <w:vAlign w:val="center"/>
          </w:tcPr>
          <w:p w14:paraId="60A07FB9" w14:textId="77777777" w:rsidR="00B51AA5" w:rsidRDefault="00B51AA5" w:rsidP="00AD62D4">
            <w:pPr>
              <w:spacing w:line="275" w:lineRule="exact"/>
              <w:ind w:left="108"/>
              <w:textAlignment w:val="baseline"/>
              <w:rPr>
                <w:rFonts w:ascii="Arial" w:eastAsia="Arial" w:hAnsi="Arial"/>
                <w:color w:val="000000"/>
                <w:sz w:val="24"/>
                <w:lang w:val="en-US"/>
              </w:rPr>
            </w:pPr>
            <w:r w:rsidRPr="00E218DA">
              <w:rPr>
                <w:rFonts w:ascii="Arial" w:eastAsia="Arial" w:hAnsi="Arial"/>
                <w:color w:val="000000"/>
                <w:sz w:val="24"/>
              </w:rPr>
              <w:t>78 Sqn</w:t>
            </w:r>
            <w:r>
              <w:rPr>
                <w:rFonts w:ascii="Arial" w:eastAsia="Arial" w:hAnsi="Arial"/>
                <w:color w:val="000000"/>
                <w:sz w:val="24"/>
              </w:rPr>
              <w:t>*</w:t>
            </w:r>
          </w:p>
        </w:tc>
        <w:tc>
          <w:tcPr>
            <w:tcW w:w="2734" w:type="dxa"/>
            <w:tcBorders>
              <w:top w:val="single" w:sz="5" w:space="0" w:color="000000"/>
              <w:left w:val="single" w:sz="5" w:space="0" w:color="000000"/>
              <w:bottom w:val="single" w:sz="5" w:space="0" w:color="000000"/>
              <w:right w:val="single" w:sz="5" w:space="0" w:color="000000"/>
            </w:tcBorders>
            <w:vAlign w:val="center"/>
          </w:tcPr>
          <w:p w14:paraId="0850C5A3" w14:textId="77777777" w:rsidR="00B51AA5" w:rsidRPr="00E218DA" w:rsidRDefault="00B51AA5" w:rsidP="00AD62D4">
            <w:pPr>
              <w:spacing w:line="275" w:lineRule="exact"/>
              <w:ind w:left="108"/>
              <w:textAlignment w:val="baseline"/>
              <w:rPr>
                <w:rFonts w:ascii="Arial" w:eastAsia="Arial" w:hAnsi="Arial"/>
                <w:color w:val="000000"/>
                <w:sz w:val="24"/>
                <w:lang w:val="en-US"/>
              </w:rPr>
            </w:pPr>
            <w:r>
              <w:rPr>
                <w:rFonts w:ascii="Arial" w:eastAsia="Arial" w:hAnsi="Arial"/>
                <w:color w:val="000000"/>
                <w:sz w:val="24"/>
              </w:rPr>
              <w:t xml:space="preserve">2 Group </w:t>
            </w:r>
            <w:r w:rsidRPr="00F950F4">
              <w:rPr>
                <w:rFonts w:ascii="Arial" w:eastAsia="Arial" w:hAnsi="Arial"/>
                <w:color w:val="000000"/>
                <w:sz w:val="24"/>
              </w:rPr>
              <w:t>DAAM</w:t>
            </w:r>
            <w:r>
              <w:rPr>
                <w:rFonts w:ascii="Arial" w:eastAsia="Arial" w:hAnsi="Arial"/>
                <w:color w:val="000000"/>
                <w:sz w:val="24"/>
              </w:rPr>
              <w:t>*</w:t>
            </w:r>
          </w:p>
        </w:tc>
      </w:tr>
      <w:tr w:rsidR="00B51AA5" w:rsidRPr="00454095" w14:paraId="34B6AF8C" w14:textId="77777777" w:rsidTr="00083F69">
        <w:trPr>
          <w:trHeight w:hRule="exact" w:val="840"/>
        </w:trPr>
        <w:tc>
          <w:tcPr>
            <w:tcW w:w="3211" w:type="dxa"/>
            <w:tcBorders>
              <w:top w:val="single" w:sz="5" w:space="0" w:color="000000"/>
              <w:left w:val="single" w:sz="5" w:space="0" w:color="000000"/>
              <w:bottom w:val="single" w:sz="5" w:space="0" w:color="000000"/>
              <w:right w:val="single" w:sz="5" w:space="0" w:color="000000"/>
            </w:tcBorders>
            <w:vAlign w:val="center"/>
          </w:tcPr>
          <w:p w14:paraId="1BC4618E" w14:textId="77777777" w:rsidR="00B51AA5" w:rsidRDefault="00B51AA5" w:rsidP="00AD62D4">
            <w:pPr>
              <w:spacing w:line="240" w:lineRule="auto"/>
              <w:ind w:left="108"/>
              <w:contextualSpacing/>
              <w:textAlignment w:val="baseline"/>
              <w:rPr>
                <w:rFonts w:ascii="Arial" w:eastAsia="Arial" w:hAnsi="Arial"/>
                <w:color w:val="000000"/>
                <w:sz w:val="24"/>
                <w:lang w:val="en-US"/>
              </w:rPr>
            </w:pPr>
            <w:r>
              <w:rPr>
                <w:rFonts w:ascii="Arial" w:eastAsia="Arial" w:hAnsi="Arial"/>
                <w:color w:val="000000"/>
                <w:sz w:val="24"/>
                <w:lang w:val="en-US"/>
              </w:rPr>
              <w:t>Military Aviation Authority</w:t>
            </w:r>
          </w:p>
          <w:p w14:paraId="57DF5402" w14:textId="77777777" w:rsidR="00B51AA5" w:rsidRPr="00E218DA" w:rsidRDefault="00B51AA5" w:rsidP="00AD62D4">
            <w:pPr>
              <w:spacing w:line="275" w:lineRule="exact"/>
              <w:ind w:left="108"/>
              <w:textAlignment w:val="baseline"/>
              <w:rPr>
                <w:rFonts w:ascii="Arial" w:eastAsia="Arial" w:hAnsi="Arial"/>
                <w:color w:val="000000"/>
                <w:sz w:val="24"/>
              </w:rPr>
            </w:pPr>
            <w:r>
              <w:rPr>
                <w:rFonts w:ascii="Arial" w:eastAsia="Arial" w:hAnsi="Arial"/>
                <w:color w:val="000000"/>
                <w:sz w:val="24"/>
                <w:lang w:val="en-US"/>
              </w:rPr>
              <w:t>(MAA)</w:t>
            </w:r>
          </w:p>
        </w:tc>
        <w:tc>
          <w:tcPr>
            <w:tcW w:w="3211" w:type="dxa"/>
            <w:tcBorders>
              <w:top w:val="single" w:sz="5" w:space="0" w:color="000000"/>
              <w:left w:val="single" w:sz="5" w:space="0" w:color="000000"/>
              <w:bottom w:val="single" w:sz="5" w:space="0" w:color="000000"/>
              <w:right w:val="single" w:sz="5" w:space="0" w:color="000000"/>
            </w:tcBorders>
            <w:vAlign w:val="center"/>
          </w:tcPr>
          <w:p w14:paraId="2DA6BF3F" w14:textId="77777777" w:rsidR="00B51AA5" w:rsidRPr="00E218DA" w:rsidRDefault="00B51AA5" w:rsidP="00AD62D4">
            <w:pPr>
              <w:spacing w:line="275" w:lineRule="exact"/>
              <w:ind w:left="108"/>
              <w:textAlignment w:val="baseline"/>
              <w:rPr>
                <w:rFonts w:ascii="Arial" w:eastAsia="Arial" w:hAnsi="Arial"/>
                <w:color w:val="000000"/>
                <w:sz w:val="24"/>
              </w:rPr>
            </w:pPr>
            <w:r w:rsidRPr="00810FA2">
              <w:rPr>
                <w:rFonts w:ascii="Arial" w:eastAsia="Arial" w:hAnsi="Arial"/>
                <w:color w:val="000000"/>
                <w:sz w:val="24"/>
              </w:rPr>
              <w:t>Defence Airspace and Air Traffic Management</w:t>
            </w:r>
            <w:r>
              <w:rPr>
                <w:rFonts w:ascii="Arial" w:eastAsia="Arial" w:hAnsi="Arial"/>
                <w:color w:val="000000"/>
                <w:sz w:val="24"/>
              </w:rPr>
              <w:t xml:space="preserve"> (</w:t>
            </w:r>
            <w:r w:rsidRPr="00E218DA">
              <w:rPr>
                <w:rFonts w:ascii="Arial" w:eastAsia="Arial" w:hAnsi="Arial"/>
                <w:color w:val="000000"/>
                <w:sz w:val="24"/>
                <w:lang w:val="en-US"/>
              </w:rPr>
              <w:t>DAATM</w:t>
            </w:r>
            <w:r>
              <w:rPr>
                <w:rFonts w:ascii="Arial" w:eastAsia="Arial" w:hAnsi="Arial"/>
                <w:color w:val="000000"/>
                <w:sz w:val="24"/>
                <w:lang w:val="en-US"/>
              </w:rPr>
              <w:t>)</w:t>
            </w:r>
          </w:p>
        </w:tc>
        <w:tc>
          <w:tcPr>
            <w:tcW w:w="2734" w:type="dxa"/>
            <w:tcBorders>
              <w:top w:val="single" w:sz="5" w:space="0" w:color="000000"/>
              <w:left w:val="single" w:sz="5" w:space="0" w:color="000000"/>
              <w:bottom w:val="single" w:sz="5" w:space="0" w:color="000000"/>
              <w:right w:val="single" w:sz="5" w:space="0" w:color="000000"/>
            </w:tcBorders>
            <w:vAlign w:val="center"/>
          </w:tcPr>
          <w:p w14:paraId="7103AAA7" w14:textId="77C14A13" w:rsidR="00B51AA5" w:rsidRPr="00454095" w:rsidRDefault="00BE2378" w:rsidP="00AD62D4">
            <w:pPr>
              <w:spacing w:line="275" w:lineRule="exact"/>
              <w:ind w:left="108"/>
              <w:textAlignment w:val="baseline"/>
              <w:rPr>
                <w:rFonts w:ascii="Arial" w:eastAsia="Arial" w:hAnsi="Arial"/>
                <w:color w:val="000000"/>
                <w:sz w:val="24"/>
                <w:highlight w:val="yellow"/>
              </w:rPr>
            </w:pPr>
            <w:r w:rsidRPr="005B460F">
              <w:rPr>
                <w:rFonts w:ascii="Arial" w:eastAsia="Arial" w:hAnsi="Arial"/>
                <w:color w:val="000000"/>
                <w:sz w:val="24"/>
              </w:rPr>
              <w:t>Navy Command HQ</w:t>
            </w:r>
          </w:p>
        </w:tc>
      </w:tr>
    </w:tbl>
    <w:p w14:paraId="1B257F74" w14:textId="77777777" w:rsidR="0084368C" w:rsidRPr="0084368C" w:rsidRDefault="0084368C" w:rsidP="00881F5E">
      <w:pPr>
        <w:spacing w:line="240" w:lineRule="auto"/>
        <w:contextualSpacing/>
        <w:rPr>
          <w:rFonts w:ascii="Arial" w:hAnsi="Arial" w:cs="Arial"/>
          <w:sz w:val="24"/>
          <w:szCs w:val="24"/>
        </w:rPr>
      </w:pPr>
    </w:p>
    <w:p w14:paraId="58B7B926" w14:textId="587B6A28" w:rsidR="000975DB" w:rsidRPr="0084368C" w:rsidRDefault="00651EF7" w:rsidP="00881F5E">
      <w:pPr>
        <w:spacing w:line="240" w:lineRule="auto"/>
        <w:contextualSpacing/>
        <w:rPr>
          <w:rFonts w:ascii="Arial" w:hAnsi="Arial" w:cs="Arial"/>
          <w:b/>
          <w:bCs/>
          <w:sz w:val="24"/>
          <w:szCs w:val="24"/>
        </w:rPr>
      </w:pPr>
      <w:r w:rsidRPr="0084368C">
        <w:rPr>
          <w:rFonts w:ascii="Arial" w:hAnsi="Arial" w:cs="Arial"/>
          <w:b/>
          <w:bCs/>
          <w:sz w:val="24"/>
          <w:szCs w:val="24"/>
        </w:rPr>
        <w:t xml:space="preserve">Why </w:t>
      </w:r>
      <w:r w:rsidR="005B7C9C">
        <w:rPr>
          <w:rFonts w:ascii="Arial" w:hAnsi="Arial" w:cs="Arial"/>
          <w:b/>
          <w:bCs/>
          <w:sz w:val="24"/>
          <w:szCs w:val="24"/>
        </w:rPr>
        <w:t>include</w:t>
      </w:r>
      <w:r w:rsidRPr="0084368C">
        <w:rPr>
          <w:rFonts w:ascii="Arial" w:hAnsi="Arial" w:cs="Arial"/>
          <w:b/>
          <w:bCs/>
          <w:sz w:val="24"/>
          <w:szCs w:val="24"/>
        </w:rPr>
        <w:t xml:space="preserve"> the FJAs</w:t>
      </w:r>
      <w:r w:rsidR="00A61438">
        <w:rPr>
          <w:rFonts w:ascii="Arial" w:hAnsi="Arial" w:cs="Arial"/>
          <w:b/>
          <w:bCs/>
          <w:sz w:val="24"/>
          <w:szCs w:val="24"/>
        </w:rPr>
        <w:t xml:space="preserve"> into the UK AIP</w:t>
      </w:r>
      <w:r w:rsidRPr="0084368C">
        <w:rPr>
          <w:rFonts w:ascii="Arial" w:hAnsi="Arial" w:cs="Arial"/>
          <w:b/>
          <w:bCs/>
          <w:sz w:val="24"/>
          <w:szCs w:val="24"/>
        </w:rPr>
        <w:t>?</w:t>
      </w:r>
    </w:p>
    <w:p w14:paraId="412194AC" w14:textId="77777777" w:rsidR="0084368C" w:rsidRDefault="0084368C" w:rsidP="00881F5E">
      <w:pPr>
        <w:spacing w:line="240" w:lineRule="auto"/>
        <w:contextualSpacing/>
        <w:rPr>
          <w:rFonts w:ascii="Arial" w:hAnsi="Arial" w:cs="Arial"/>
          <w:b/>
          <w:bCs/>
          <w:sz w:val="24"/>
          <w:szCs w:val="24"/>
        </w:rPr>
      </w:pPr>
    </w:p>
    <w:p w14:paraId="21D79B7E" w14:textId="5186FA2F" w:rsidR="00131135" w:rsidRPr="00131135" w:rsidRDefault="0084368C" w:rsidP="00131135">
      <w:pPr>
        <w:spacing w:line="240" w:lineRule="auto"/>
        <w:contextualSpacing/>
        <w:rPr>
          <w:rFonts w:ascii="Arial" w:hAnsi="Arial" w:cs="Arial"/>
          <w:sz w:val="24"/>
          <w:szCs w:val="24"/>
        </w:rPr>
      </w:pPr>
      <w:r>
        <w:rPr>
          <w:rFonts w:ascii="Arial" w:hAnsi="Arial" w:cs="Arial"/>
          <w:sz w:val="24"/>
          <w:szCs w:val="24"/>
        </w:rPr>
        <w:t>1.</w:t>
      </w:r>
      <w:r w:rsidR="00433BFC">
        <w:rPr>
          <w:rFonts w:ascii="Arial" w:hAnsi="Arial" w:cs="Arial"/>
          <w:sz w:val="24"/>
          <w:szCs w:val="24"/>
        </w:rPr>
        <w:t>7</w:t>
      </w:r>
      <w:r w:rsidR="0035639B">
        <w:rPr>
          <w:rFonts w:ascii="Arial" w:hAnsi="Arial" w:cs="Arial"/>
          <w:sz w:val="24"/>
          <w:szCs w:val="24"/>
        </w:rPr>
        <w:tab/>
      </w:r>
      <w:r w:rsidR="00423BD4">
        <w:rPr>
          <w:rFonts w:ascii="Arial" w:hAnsi="Arial" w:cs="Arial"/>
          <w:sz w:val="24"/>
          <w:szCs w:val="24"/>
        </w:rPr>
        <w:t>Extant a</w:t>
      </w:r>
      <w:r w:rsidRPr="0084368C">
        <w:rPr>
          <w:rFonts w:ascii="Arial" w:hAnsi="Arial" w:cs="Arial"/>
          <w:sz w:val="24"/>
          <w:szCs w:val="24"/>
        </w:rPr>
        <w:t>irspace structures at the end of 2021 w</w:t>
      </w:r>
      <w:r w:rsidR="007B389D">
        <w:rPr>
          <w:rFonts w:ascii="Arial" w:hAnsi="Arial" w:cs="Arial"/>
          <w:sz w:val="24"/>
          <w:szCs w:val="24"/>
        </w:rPr>
        <w:t>ould</w:t>
      </w:r>
      <w:r w:rsidRPr="0084368C">
        <w:rPr>
          <w:rFonts w:ascii="Arial" w:hAnsi="Arial" w:cs="Arial"/>
          <w:sz w:val="24"/>
          <w:szCs w:val="24"/>
        </w:rPr>
        <w:t xml:space="preserve"> not fulfil the requirements</w:t>
      </w:r>
      <w:r w:rsidR="002F59EF">
        <w:rPr>
          <w:rFonts w:ascii="Arial" w:hAnsi="Arial" w:cs="Arial"/>
          <w:sz w:val="24"/>
          <w:szCs w:val="24"/>
        </w:rPr>
        <w:t xml:space="preserve"> for Ex J</w:t>
      </w:r>
      <w:r w:rsidR="004C253A">
        <w:rPr>
          <w:rFonts w:ascii="Arial" w:hAnsi="Arial" w:cs="Arial"/>
          <w:sz w:val="24"/>
          <w:szCs w:val="24"/>
        </w:rPr>
        <w:t>W</w:t>
      </w:r>
      <w:r w:rsidRPr="0084368C">
        <w:rPr>
          <w:rFonts w:ascii="Arial" w:hAnsi="Arial" w:cs="Arial"/>
          <w:sz w:val="24"/>
          <w:szCs w:val="24"/>
        </w:rPr>
        <w:t>. D323s, 513s and 613s are too far away from Maritime Forces operating in deep water in the Atlantic Ocean and too small for needs of Ex JW. Airspace structures in the North-West of the UK; namely D701 complex and D712 complex fall short of our requirement as well. The D712 complex is too small to accommodate representative operational numbers. D701 complex is used for a broad range of activities including trials and has significant limitations placed against it for its annual use, due to the impact on Oceanic routing for general air traffic. Therefore, it cannot be relied upon to regularly meet our bi-annual needs. Notwithstanding, it doesn’t have suitable areas of land beneath it for effective joint operations training</w:t>
      </w:r>
      <w:r w:rsidR="0035639B">
        <w:rPr>
          <w:rFonts w:ascii="Arial" w:hAnsi="Arial" w:cs="Arial"/>
          <w:sz w:val="24"/>
          <w:szCs w:val="24"/>
        </w:rPr>
        <w:t>.</w:t>
      </w:r>
      <w:r w:rsidR="00CB345C">
        <w:rPr>
          <w:rFonts w:ascii="Arial" w:hAnsi="Arial" w:cs="Arial"/>
          <w:sz w:val="24"/>
          <w:szCs w:val="24"/>
        </w:rPr>
        <w:t xml:space="preserve"> Fig </w:t>
      </w:r>
      <w:r w:rsidR="00CA6094">
        <w:rPr>
          <w:rFonts w:ascii="Arial" w:hAnsi="Arial" w:cs="Arial"/>
          <w:sz w:val="24"/>
          <w:szCs w:val="24"/>
        </w:rPr>
        <w:t>6</w:t>
      </w:r>
      <w:r w:rsidR="00CB345C">
        <w:rPr>
          <w:rFonts w:ascii="Arial" w:hAnsi="Arial" w:cs="Arial"/>
          <w:sz w:val="24"/>
          <w:szCs w:val="24"/>
        </w:rPr>
        <w:t xml:space="preserve"> shows </w:t>
      </w:r>
      <w:r w:rsidR="00131135">
        <w:rPr>
          <w:rFonts w:ascii="Arial" w:hAnsi="Arial" w:cs="Arial"/>
          <w:sz w:val="24"/>
          <w:szCs w:val="24"/>
        </w:rPr>
        <w:t>a</w:t>
      </w:r>
      <w:r w:rsidR="00CB345C">
        <w:rPr>
          <w:rFonts w:ascii="Arial" w:hAnsi="Arial" w:cs="Arial"/>
          <w:sz w:val="24"/>
          <w:szCs w:val="24"/>
        </w:rPr>
        <w:t xml:space="preserve"> </w:t>
      </w:r>
      <w:r w:rsidR="00131135" w:rsidRPr="00131135">
        <w:rPr>
          <w:rFonts w:ascii="Arial" w:hAnsi="Arial" w:cs="Arial"/>
          <w:sz w:val="24"/>
          <w:szCs w:val="24"/>
        </w:rPr>
        <w:t>Chart of UK Airspace restrictions and Hazardous areas.</w:t>
      </w:r>
    </w:p>
    <w:p w14:paraId="2F82F31E" w14:textId="475ECC26" w:rsidR="0084368C" w:rsidRDefault="0084368C" w:rsidP="00881F5E">
      <w:pPr>
        <w:spacing w:line="240" w:lineRule="auto"/>
        <w:contextualSpacing/>
        <w:rPr>
          <w:rFonts w:ascii="Arial" w:hAnsi="Arial" w:cs="Arial"/>
          <w:sz w:val="24"/>
          <w:szCs w:val="24"/>
        </w:rPr>
      </w:pPr>
    </w:p>
    <w:p w14:paraId="03B8E497" w14:textId="77777777" w:rsidR="00EF7099" w:rsidRDefault="00EF7099" w:rsidP="00881F5E">
      <w:pPr>
        <w:spacing w:line="240" w:lineRule="auto"/>
        <w:contextualSpacing/>
        <w:rPr>
          <w:rFonts w:ascii="Arial" w:hAnsi="Arial" w:cs="Arial"/>
          <w:sz w:val="24"/>
          <w:szCs w:val="24"/>
        </w:rPr>
      </w:pPr>
    </w:p>
    <w:p w14:paraId="3D703BDB" w14:textId="110E5E0C" w:rsidR="00EF7099" w:rsidRDefault="00923722" w:rsidP="009A3DA4">
      <w:pPr>
        <w:spacing w:line="240" w:lineRule="auto"/>
        <w:contextualSpacing/>
        <w:jc w:val="center"/>
        <w:rPr>
          <w:rFonts w:ascii="Arial" w:hAnsi="Arial" w:cs="Arial"/>
          <w:sz w:val="24"/>
          <w:szCs w:val="24"/>
        </w:rPr>
      </w:pPr>
      <w:r w:rsidRPr="000444A9">
        <w:rPr>
          <w:b/>
          <w:bCs/>
          <w:noProof/>
        </w:rPr>
        <w:lastRenderedPageBreak/>
        <w:drawing>
          <wp:inline distT="0" distB="0" distL="0" distR="0" wp14:anchorId="6F3A9D24" wp14:editId="069311BF">
            <wp:extent cx="5856164" cy="423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67" b="38665"/>
                    <a:stretch/>
                  </pic:blipFill>
                  <pic:spPr bwMode="auto">
                    <a:xfrm>
                      <a:off x="0" y="0"/>
                      <a:ext cx="5949763" cy="4303145"/>
                    </a:xfrm>
                    <a:prstGeom prst="rect">
                      <a:avLst/>
                    </a:prstGeom>
                    <a:ln>
                      <a:noFill/>
                    </a:ln>
                    <a:extLst>
                      <a:ext uri="{53640926-AAD7-44D8-BBD7-CCE9431645EC}">
                        <a14:shadowObscured xmlns:a14="http://schemas.microsoft.com/office/drawing/2010/main"/>
                      </a:ext>
                    </a:extLst>
                  </pic:spPr>
                </pic:pic>
              </a:graphicData>
            </a:graphic>
          </wp:inline>
        </w:drawing>
      </w:r>
    </w:p>
    <w:p w14:paraId="38B99080" w14:textId="77777777" w:rsidR="0035639B" w:rsidRDefault="0035639B" w:rsidP="00881F5E">
      <w:pPr>
        <w:spacing w:line="240" w:lineRule="auto"/>
        <w:contextualSpacing/>
        <w:rPr>
          <w:rFonts w:ascii="Arial" w:hAnsi="Arial" w:cs="Arial"/>
          <w:sz w:val="24"/>
          <w:szCs w:val="24"/>
        </w:rPr>
      </w:pPr>
    </w:p>
    <w:p w14:paraId="2C66F46D" w14:textId="04362641" w:rsidR="00CB345C" w:rsidRPr="00CB345C" w:rsidRDefault="00CB345C" w:rsidP="00CB345C">
      <w:pPr>
        <w:spacing w:line="240" w:lineRule="auto"/>
        <w:contextualSpacing/>
        <w:jc w:val="center"/>
        <w:rPr>
          <w:rFonts w:ascii="Arial" w:hAnsi="Arial" w:cs="Arial"/>
          <w:sz w:val="20"/>
          <w:szCs w:val="20"/>
        </w:rPr>
      </w:pPr>
      <w:r>
        <w:rPr>
          <w:rFonts w:ascii="Arial" w:hAnsi="Arial" w:cs="Arial"/>
          <w:sz w:val="20"/>
          <w:szCs w:val="20"/>
        </w:rPr>
        <w:t xml:space="preserve">Fig </w:t>
      </w:r>
      <w:r w:rsidR="00CA6094">
        <w:rPr>
          <w:rFonts w:ascii="Arial" w:hAnsi="Arial" w:cs="Arial"/>
          <w:sz w:val="20"/>
          <w:szCs w:val="20"/>
        </w:rPr>
        <w:t>6</w:t>
      </w:r>
      <w:r>
        <w:rPr>
          <w:rFonts w:ascii="Arial" w:hAnsi="Arial" w:cs="Arial"/>
          <w:sz w:val="20"/>
          <w:szCs w:val="20"/>
        </w:rPr>
        <w:t xml:space="preserve"> – </w:t>
      </w:r>
      <w:bookmarkStart w:id="0" w:name="_Hlk118905630"/>
      <w:r w:rsidR="00131135">
        <w:rPr>
          <w:rFonts w:ascii="Arial" w:hAnsi="Arial" w:cs="Arial"/>
          <w:sz w:val="20"/>
          <w:szCs w:val="20"/>
        </w:rPr>
        <w:t>Chart of UK Airspace restrictions and Hazardous areas.</w:t>
      </w:r>
    </w:p>
    <w:bookmarkEnd w:id="0"/>
    <w:p w14:paraId="32D0F6B3" w14:textId="77777777" w:rsidR="00CB345C" w:rsidRDefault="00CB345C" w:rsidP="00881F5E">
      <w:pPr>
        <w:spacing w:line="240" w:lineRule="auto"/>
        <w:contextualSpacing/>
        <w:rPr>
          <w:rFonts w:ascii="Arial" w:hAnsi="Arial" w:cs="Arial"/>
          <w:sz w:val="24"/>
          <w:szCs w:val="24"/>
        </w:rPr>
      </w:pPr>
    </w:p>
    <w:p w14:paraId="4093DFF9" w14:textId="419A211B" w:rsidR="0035639B" w:rsidRDefault="0035639B" w:rsidP="009A1B7F">
      <w:pPr>
        <w:spacing w:after="0" w:line="240" w:lineRule="auto"/>
        <w:contextualSpacing/>
        <w:rPr>
          <w:rFonts w:ascii="Arial" w:hAnsi="Arial" w:cs="Arial"/>
          <w:sz w:val="24"/>
          <w:szCs w:val="24"/>
        </w:rPr>
      </w:pPr>
      <w:r>
        <w:rPr>
          <w:rFonts w:ascii="Arial" w:hAnsi="Arial" w:cs="Arial"/>
          <w:sz w:val="24"/>
          <w:szCs w:val="24"/>
        </w:rPr>
        <w:t>1.</w:t>
      </w:r>
      <w:r w:rsidR="00064117">
        <w:rPr>
          <w:rFonts w:ascii="Arial" w:hAnsi="Arial" w:cs="Arial"/>
          <w:sz w:val="24"/>
          <w:szCs w:val="24"/>
        </w:rPr>
        <w:t>8</w:t>
      </w:r>
      <w:r>
        <w:rPr>
          <w:rFonts w:ascii="Arial" w:hAnsi="Arial" w:cs="Arial"/>
          <w:sz w:val="24"/>
          <w:szCs w:val="24"/>
        </w:rPr>
        <w:tab/>
      </w:r>
      <w:r w:rsidRPr="0035639B">
        <w:rPr>
          <w:rFonts w:ascii="Arial" w:hAnsi="Arial" w:cs="Arial"/>
          <w:sz w:val="24"/>
          <w:szCs w:val="24"/>
        </w:rPr>
        <w:t xml:space="preserve">The key principles and requirements for the airspace are: </w:t>
      </w:r>
    </w:p>
    <w:p w14:paraId="2EFCF1C6" w14:textId="77777777" w:rsidR="0035639B" w:rsidRDefault="0035639B" w:rsidP="009A1B7F">
      <w:pPr>
        <w:spacing w:after="0" w:line="240" w:lineRule="auto"/>
        <w:contextualSpacing/>
        <w:rPr>
          <w:rFonts w:ascii="Arial" w:hAnsi="Arial" w:cs="Arial"/>
          <w:sz w:val="24"/>
          <w:szCs w:val="24"/>
        </w:rPr>
      </w:pPr>
    </w:p>
    <w:p w14:paraId="3A3D089C" w14:textId="58B37254" w:rsidR="0035639B" w:rsidRPr="00EA7509" w:rsidRDefault="0035639B" w:rsidP="007758F1">
      <w:pPr>
        <w:pStyle w:val="ListParagraph"/>
        <w:numPr>
          <w:ilvl w:val="0"/>
          <w:numId w:val="10"/>
        </w:numPr>
        <w:spacing w:after="0" w:line="240" w:lineRule="auto"/>
        <w:ind w:left="1134" w:hanging="425"/>
        <w:rPr>
          <w:rFonts w:ascii="Arial" w:hAnsi="Arial" w:cs="Arial"/>
          <w:sz w:val="24"/>
          <w:szCs w:val="24"/>
        </w:rPr>
      </w:pPr>
      <w:r w:rsidRPr="00EA7509">
        <w:rPr>
          <w:rFonts w:ascii="Arial" w:hAnsi="Arial" w:cs="Arial"/>
          <w:sz w:val="24"/>
          <w:szCs w:val="24"/>
        </w:rPr>
        <w:t>The airspace design must be safe, with any hazards identified and risks mitigated such that they are as low as reasonably practicable</w:t>
      </w:r>
      <w:r w:rsidR="00E52439">
        <w:rPr>
          <w:rFonts w:ascii="Arial" w:hAnsi="Arial" w:cs="Arial"/>
          <w:sz w:val="24"/>
          <w:szCs w:val="24"/>
        </w:rPr>
        <w:t xml:space="preserve"> (ALARP)</w:t>
      </w:r>
      <w:r w:rsidRPr="00EA7509">
        <w:rPr>
          <w:rFonts w:ascii="Arial" w:hAnsi="Arial" w:cs="Arial"/>
          <w:sz w:val="24"/>
          <w:szCs w:val="24"/>
        </w:rPr>
        <w:t xml:space="preserve"> and tolerable. </w:t>
      </w:r>
    </w:p>
    <w:p w14:paraId="195CA5E5" w14:textId="77777777" w:rsidR="0035639B" w:rsidRDefault="0035639B" w:rsidP="007758F1">
      <w:pPr>
        <w:spacing w:after="0" w:line="240" w:lineRule="auto"/>
        <w:ind w:left="1134" w:hanging="425"/>
        <w:contextualSpacing/>
        <w:rPr>
          <w:rFonts w:ascii="Arial" w:hAnsi="Arial" w:cs="Arial"/>
          <w:sz w:val="24"/>
          <w:szCs w:val="24"/>
        </w:rPr>
      </w:pPr>
    </w:p>
    <w:p w14:paraId="54AAAC7E" w14:textId="08AD3452" w:rsidR="0063632C" w:rsidRPr="00EA7509" w:rsidRDefault="0035639B" w:rsidP="007758F1">
      <w:pPr>
        <w:pStyle w:val="ListParagraph"/>
        <w:numPr>
          <w:ilvl w:val="0"/>
          <w:numId w:val="10"/>
        </w:numPr>
        <w:spacing w:after="0" w:line="240" w:lineRule="auto"/>
        <w:ind w:left="1134" w:hanging="425"/>
        <w:rPr>
          <w:rFonts w:ascii="Arial" w:hAnsi="Arial" w:cs="Arial"/>
          <w:sz w:val="24"/>
          <w:szCs w:val="24"/>
        </w:rPr>
      </w:pPr>
      <w:r w:rsidRPr="00EA7509">
        <w:rPr>
          <w:rFonts w:ascii="Arial" w:hAnsi="Arial" w:cs="Arial"/>
          <w:sz w:val="24"/>
          <w:szCs w:val="24"/>
        </w:rPr>
        <w:t xml:space="preserve">The design will provide a suitable training area to meet the following core requirements: </w:t>
      </w:r>
    </w:p>
    <w:p w14:paraId="7AE5EE25" w14:textId="77777777" w:rsidR="0063632C" w:rsidRDefault="0063632C" w:rsidP="009A1B7F">
      <w:pPr>
        <w:spacing w:after="0" w:line="240" w:lineRule="auto"/>
        <w:contextualSpacing/>
        <w:rPr>
          <w:rFonts w:ascii="Arial" w:hAnsi="Arial" w:cs="Arial"/>
          <w:sz w:val="24"/>
          <w:szCs w:val="24"/>
        </w:rPr>
      </w:pPr>
    </w:p>
    <w:p w14:paraId="78830CF5" w14:textId="288F0922" w:rsidR="0063632C" w:rsidRPr="009A1B7F" w:rsidRDefault="0035639B" w:rsidP="007758F1">
      <w:pPr>
        <w:pStyle w:val="ListParagraph"/>
        <w:numPr>
          <w:ilvl w:val="0"/>
          <w:numId w:val="12"/>
        </w:numPr>
        <w:spacing w:after="0" w:line="240" w:lineRule="auto"/>
        <w:ind w:left="1701" w:hanging="567"/>
        <w:rPr>
          <w:rFonts w:ascii="Arial" w:hAnsi="Arial" w:cs="Arial"/>
          <w:sz w:val="24"/>
          <w:szCs w:val="24"/>
        </w:rPr>
      </w:pPr>
      <w:r w:rsidRPr="009A1B7F">
        <w:rPr>
          <w:rFonts w:ascii="Arial" w:hAnsi="Arial" w:cs="Arial"/>
          <w:sz w:val="24"/>
          <w:szCs w:val="24"/>
        </w:rPr>
        <w:t>Is within reach of Navy Forces, more specifically a Carrier Strike Group (with embarked 5th generation air systems) operating within Deep Water, which</w:t>
      </w:r>
      <w:r w:rsidR="009A1B7F">
        <w:rPr>
          <w:rFonts w:ascii="Arial" w:hAnsi="Arial" w:cs="Arial"/>
          <w:sz w:val="24"/>
          <w:szCs w:val="24"/>
        </w:rPr>
        <w:t xml:space="preserve"> </w:t>
      </w:r>
      <w:r w:rsidRPr="009A1B7F">
        <w:rPr>
          <w:rFonts w:ascii="Arial" w:hAnsi="Arial" w:cs="Arial"/>
          <w:sz w:val="24"/>
          <w:szCs w:val="24"/>
        </w:rPr>
        <w:t xml:space="preserve">through the development of the scenario is likely to span hundreds of miles. </w:t>
      </w:r>
    </w:p>
    <w:p w14:paraId="2F8A6FF3" w14:textId="77777777" w:rsidR="0063632C" w:rsidRDefault="0063632C" w:rsidP="007758F1">
      <w:pPr>
        <w:spacing w:after="0" w:line="240" w:lineRule="auto"/>
        <w:ind w:left="1701" w:hanging="567"/>
        <w:contextualSpacing/>
        <w:rPr>
          <w:rFonts w:ascii="Arial" w:hAnsi="Arial" w:cs="Arial"/>
          <w:sz w:val="24"/>
          <w:szCs w:val="24"/>
        </w:rPr>
      </w:pPr>
    </w:p>
    <w:p w14:paraId="0F781E1E" w14:textId="326E6B27" w:rsidR="0063632C" w:rsidRPr="009A1B7F" w:rsidRDefault="0035639B" w:rsidP="007758F1">
      <w:pPr>
        <w:pStyle w:val="ListParagraph"/>
        <w:numPr>
          <w:ilvl w:val="0"/>
          <w:numId w:val="12"/>
        </w:numPr>
        <w:spacing w:after="0" w:line="240" w:lineRule="auto"/>
        <w:ind w:left="1701" w:hanging="567"/>
        <w:rPr>
          <w:rFonts w:ascii="Arial" w:hAnsi="Arial" w:cs="Arial"/>
          <w:sz w:val="24"/>
          <w:szCs w:val="24"/>
        </w:rPr>
      </w:pPr>
      <w:r w:rsidRPr="009A1B7F">
        <w:rPr>
          <w:rFonts w:ascii="Arial" w:hAnsi="Arial" w:cs="Arial"/>
          <w:sz w:val="24"/>
          <w:szCs w:val="24"/>
        </w:rPr>
        <w:t xml:space="preserve">Provides a sufficient mixture of overland and overseas areas which offers exercise planners flexibility to create more complex scenarios across both environments, for necessary littoral and amphibious operations. </w:t>
      </w:r>
    </w:p>
    <w:p w14:paraId="336CCA59" w14:textId="77777777" w:rsidR="0063632C" w:rsidRDefault="0063632C" w:rsidP="009A1B7F">
      <w:pPr>
        <w:spacing w:after="0" w:line="240" w:lineRule="auto"/>
        <w:ind w:left="1134" w:hanging="567"/>
        <w:contextualSpacing/>
        <w:rPr>
          <w:rFonts w:ascii="Arial" w:hAnsi="Arial" w:cs="Arial"/>
          <w:sz w:val="24"/>
          <w:szCs w:val="24"/>
        </w:rPr>
      </w:pPr>
    </w:p>
    <w:p w14:paraId="66129623" w14:textId="59374BD0" w:rsidR="0063632C" w:rsidRPr="009A1B7F" w:rsidRDefault="0035639B" w:rsidP="007758F1">
      <w:pPr>
        <w:pStyle w:val="ListParagraph"/>
        <w:numPr>
          <w:ilvl w:val="0"/>
          <w:numId w:val="12"/>
        </w:numPr>
        <w:spacing w:after="0" w:line="240" w:lineRule="auto"/>
        <w:ind w:left="1701" w:hanging="567"/>
        <w:rPr>
          <w:rFonts w:ascii="Arial" w:hAnsi="Arial" w:cs="Arial"/>
          <w:sz w:val="24"/>
          <w:szCs w:val="24"/>
        </w:rPr>
      </w:pPr>
      <w:r w:rsidRPr="009A1B7F">
        <w:rPr>
          <w:rFonts w:ascii="Arial" w:hAnsi="Arial" w:cs="Arial"/>
          <w:sz w:val="24"/>
          <w:szCs w:val="24"/>
        </w:rPr>
        <w:t xml:space="preserve">Crucially caters for ranges within the area, which allows for necessary Air Land integration. </w:t>
      </w:r>
    </w:p>
    <w:p w14:paraId="67FF32BB" w14:textId="77777777" w:rsidR="0063632C" w:rsidRDefault="0063632C" w:rsidP="007758F1">
      <w:pPr>
        <w:spacing w:after="0" w:line="240" w:lineRule="auto"/>
        <w:ind w:left="1701" w:hanging="567"/>
        <w:contextualSpacing/>
        <w:rPr>
          <w:rFonts w:ascii="Arial" w:hAnsi="Arial" w:cs="Arial"/>
          <w:sz w:val="24"/>
          <w:szCs w:val="24"/>
        </w:rPr>
      </w:pPr>
    </w:p>
    <w:p w14:paraId="5EA11464" w14:textId="55CE9296" w:rsidR="0063632C" w:rsidRPr="009A1B7F" w:rsidRDefault="0035639B" w:rsidP="007758F1">
      <w:pPr>
        <w:pStyle w:val="ListParagraph"/>
        <w:numPr>
          <w:ilvl w:val="0"/>
          <w:numId w:val="12"/>
        </w:numPr>
        <w:spacing w:after="0" w:line="240" w:lineRule="auto"/>
        <w:ind w:left="1701" w:hanging="567"/>
        <w:rPr>
          <w:rFonts w:ascii="Arial" w:hAnsi="Arial" w:cs="Arial"/>
          <w:sz w:val="24"/>
          <w:szCs w:val="24"/>
        </w:rPr>
      </w:pPr>
      <w:r w:rsidRPr="009A1B7F">
        <w:rPr>
          <w:rFonts w:ascii="Arial" w:hAnsi="Arial" w:cs="Arial"/>
          <w:sz w:val="24"/>
          <w:szCs w:val="24"/>
        </w:rPr>
        <w:lastRenderedPageBreak/>
        <w:t>Is of large enough size to accommodate representative operational numbers.</w:t>
      </w:r>
    </w:p>
    <w:p w14:paraId="166D6ECF" w14:textId="77777777" w:rsidR="0063632C" w:rsidRDefault="0063632C" w:rsidP="009A1B7F">
      <w:pPr>
        <w:spacing w:after="0" w:line="240" w:lineRule="auto"/>
        <w:contextualSpacing/>
        <w:rPr>
          <w:rFonts w:ascii="Arial" w:hAnsi="Arial" w:cs="Arial"/>
          <w:sz w:val="24"/>
          <w:szCs w:val="24"/>
        </w:rPr>
      </w:pPr>
    </w:p>
    <w:p w14:paraId="0F8625B9" w14:textId="637D37B2" w:rsidR="0063632C" w:rsidRPr="00EA7509" w:rsidRDefault="0035639B" w:rsidP="007758F1">
      <w:pPr>
        <w:pStyle w:val="ListParagraph"/>
        <w:numPr>
          <w:ilvl w:val="0"/>
          <w:numId w:val="11"/>
        </w:numPr>
        <w:spacing w:after="0"/>
        <w:ind w:left="1134" w:hanging="425"/>
        <w:rPr>
          <w:rFonts w:ascii="Arial" w:hAnsi="Arial" w:cs="Arial"/>
          <w:sz w:val="24"/>
          <w:szCs w:val="24"/>
        </w:rPr>
      </w:pPr>
      <w:r w:rsidRPr="00EA7509">
        <w:rPr>
          <w:rFonts w:ascii="Arial" w:hAnsi="Arial" w:cs="Arial"/>
          <w:sz w:val="24"/>
          <w:szCs w:val="24"/>
        </w:rPr>
        <w:t xml:space="preserve">Safe, </w:t>
      </w:r>
      <w:r w:rsidR="00F3482D" w:rsidRPr="00EA7509">
        <w:rPr>
          <w:rFonts w:ascii="Arial" w:hAnsi="Arial" w:cs="Arial"/>
          <w:sz w:val="24"/>
          <w:szCs w:val="24"/>
        </w:rPr>
        <w:t>efficient</w:t>
      </w:r>
      <w:r w:rsidRPr="00EA7509">
        <w:rPr>
          <w:rFonts w:ascii="Arial" w:hAnsi="Arial" w:cs="Arial"/>
          <w:sz w:val="24"/>
          <w:szCs w:val="24"/>
        </w:rPr>
        <w:t xml:space="preserve"> and standardised management</w:t>
      </w:r>
      <w:r w:rsidR="00056E81">
        <w:rPr>
          <w:rFonts w:ascii="Arial" w:hAnsi="Arial" w:cs="Arial"/>
          <w:sz w:val="24"/>
          <w:szCs w:val="24"/>
        </w:rPr>
        <w:t xml:space="preserve"> as well as</w:t>
      </w:r>
      <w:r w:rsidRPr="00EA7509">
        <w:rPr>
          <w:rFonts w:ascii="Arial" w:hAnsi="Arial" w:cs="Arial"/>
          <w:sz w:val="24"/>
          <w:szCs w:val="24"/>
        </w:rPr>
        <w:t xml:space="preserve"> </w:t>
      </w:r>
      <w:r w:rsidR="00F3482D" w:rsidRPr="00EA7509">
        <w:rPr>
          <w:rFonts w:ascii="Arial" w:hAnsi="Arial" w:cs="Arial"/>
          <w:sz w:val="24"/>
          <w:szCs w:val="24"/>
        </w:rPr>
        <w:t>notification</w:t>
      </w:r>
      <w:r w:rsidRPr="00EA7509">
        <w:rPr>
          <w:rFonts w:ascii="Arial" w:hAnsi="Arial" w:cs="Arial"/>
          <w:sz w:val="24"/>
          <w:szCs w:val="24"/>
        </w:rPr>
        <w:t xml:space="preserve"> and activation of airspace, utilising Flexible Use of Airspace (FUA) principles. </w:t>
      </w:r>
    </w:p>
    <w:p w14:paraId="4C1544AC" w14:textId="77777777" w:rsidR="0063632C" w:rsidRDefault="0063632C" w:rsidP="007758F1">
      <w:pPr>
        <w:spacing w:after="0"/>
        <w:ind w:left="1134" w:hanging="425"/>
        <w:contextualSpacing/>
        <w:rPr>
          <w:rFonts w:ascii="Arial" w:hAnsi="Arial" w:cs="Arial"/>
          <w:sz w:val="24"/>
          <w:szCs w:val="24"/>
        </w:rPr>
      </w:pPr>
    </w:p>
    <w:p w14:paraId="4FF982E6" w14:textId="209AED87" w:rsidR="0063632C" w:rsidRPr="00EA7509" w:rsidRDefault="0035639B" w:rsidP="007758F1">
      <w:pPr>
        <w:pStyle w:val="ListParagraph"/>
        <w:numPr>
          <w:ilvl w:val="0"/>
          <w:numId w:val="11"/>
        </w:numPr>
        <w:spacing w:after="0"/>
        <w:ind w:left="1134" w:hanging="425"/>
        <w:rPr>
          <w:rFonts w:ascii="Arial" w:hAnsi="Arial" w:cs="Arial"/>
          <w:sz w:val="24"/>
          <w:szCs w:val="24"/>
        </w:rPr>
      </w:pPr>
      <w:r w:rsidRPr="00EA7509">
        <w:rPr>
          <w:rFonts w:ascii="Arial" w:hAnsi="Arial" w:cs="Arial"/>
          <w:sz w:val="24"/>
          <w:szCs w:val="24"/>
        </w:rPr>
        <w:t>Will be FL 245 and above</w:t>
      </w:r>
      <w:r w:rsidR="00285E26">
        <w:rPr>
          <w:rFonts w:ascii="Arial" w:hAnsi="Arial" w:cs="Arial"/>
          <w:sz w:val="24"/>
          <w:szCs w:val="24"/>
        </w:rPr>
        <w:t>,</w:t>
      </w:r>
      <w:r w:rsidRPr="00EA7509">
        <w:rPr>
          <w:rFonts w:ascii="Arial" w:hAnsi="Arial" w:cs="Arial"/>
          <w:sz w:val="24"/>
          <w:szCs w:val="24"/>
        </w:rPr>
        <w:t xml:space="preserve"> and suitable dimensions to minimise impact on other airspace users and the network, where possible. </w:t>
      </w:r>
    </w:p>
    <w:p w14:paraId="7F199486" w14:textId="77777777" w:rsidR="0063632C" w:rsidRDefault="0063632C" w:rsidP="007758F1">
      <w:pPr>
        <w:spacing w:after="0"/>
        <w:ind w:left="1134" w:hanging="425"/>
        <w:contextualSpacing/>
        <w:rPr>
          <w:rFonts w:ascii="Arial" w:hAnsi="Arial" w:cs="Arial"/>
          <w:sz w:val="24"/>
          <w:szCs w:val="24"/>
        </w:rPr>
      </w:pPr>
    </w:p>
    <w:p w14:paraId="2F117D3D" w14:textId="427F735B" w:rsidR="0035639B" w:rsidRPr="00EA7509" w:rsidRDefault="0035639B" w:rsidP="007758F1">
      <w:pPr>
        <w:pStyle w:val="ListParagraph"/>
        <w:numPr>
          <w:ilvl w:val="0"/>
          <w:numId w:val="11"/>
        </w:numPr>
        <w:spacing w:after="0"/>
        <w:ind w:left="1134" w:hanging="425"/>
        <w:rPr>
          <w:rFonts w:ascii="Arial" w:hAnsi="Arial" w:cs="Arial"/>
          <w:sz w:val="24"/>
          <w:szCs w:val="24"/>
        </w:rPr>
      </w:pPr>
      <w:r w:rsidRPr="00EA7509">
        <w:rPr>
          <w:rFonts w:ascii="Arial" w:hAnsi="Arial" w:cs="Arial"/>
          <w:sz w:val="24"/>
          <w:szCs w:val="24"/>
        </w:rPr>
        <w:t>Minimise noise and environmental impacts, where relevant.</w:t>
      </w:r>
    </w:p>
    <w:p w14:paraId="3E972431" w14:textId="77777777" w:rsidR="0086446E" w:rsidRDefault="009120BD" w:rsidP="00952BBD">
      <w:pPr>
        <w:spacing w:after="0"/>
        <w:rPr>
          <w:rFonts w:ascii="Arial" w:hAnsi="Arial" w:cs="Arial"/>
          <w:b/>
          <w:bCs/>
          <w:sz w:val="32"/>
          <w:szCs w:val="32"/>
        </w:rPr>
      </w:pPr>
      <w:r>
        <w:br w:type="page"/>
      </w:r>
      <w:r w:rsidR="00490D76" w:rsidRPr="00490D76">
        <w:rPr>
          <w:rFonts w:ascii="Arial" w:hAnsi="Arial" w:cs="Arial"/>
          <w:b/>
          <w:bCs/>
          <w:sz w:val="32"/>
          <w:szCs w:val="32"/>
        </w:rPr>
        <w:lastRenderedPageBreak/>
        <w:t xml:space="preserve">Section 2 </w:t>
      </w:r>
      <w:r w:rsidR="00490D76">
        <w:rPr>
          <w:rFonts w:ascii="Arial" w:hAnsi="Arial" w:cs="Arial"/>
          <w:b/>
          <w:bCs/>
          <w:sz w:val="32"/>
          <w:szCs w:val="32"/>
        </w:rPr>
        <w:t>–</w:t>
      </w:r>
      <w:r w:rsidR="00490D76" w:rsidRPr="00490D76">
        <w:rPr>
          <w:rFonts w:ascii="Arial" w:hAnsi="Arial" w:cs="Arial"/>
          <w:b/>
          <w:bCs/>
          <w:sz w:val="32"/>
          <w:szCs w:val="32"/>
        </w:rPr>
        <w:t xml:space="preserve"> </w:t>
      </w:r>
      <w:r w:rsidR="00A02693">
        <w:rPr>
          <w:rFonts w:ascii="Arial" w:hAnsi="Arial" w:cs="Arial"/>
          <w:b/>
          <w:bCs/>
          <w:sz w:val="32"/>
          <w:szCs w:val="32"/>
        </w:rPr>
        <w:t>Proposed Options</w:t>
      </w:r>
    </w:p>
    <w:p w14:paraId="17AAAD03" w14:textId="77777777" w:rsidR="00952BBD" w:rsidRDefault="00952BBD" w:rsidP="00952BBD">
      <w:pPr>
        <w:spacing w:after="0"/>
        <w:rPr>
          <w:rFonts w:ascii="Arial" w:hAnsi="Arial" w:cs="Arial"/>
          <w:b/>
          <w:bCs/>
          <w:sz w:val="24"/>
          <w:szCs w:val="24"/>
        </w:rPr>
      </w:pPr>
    </w:p>
    <w:p w14:paraId="5CDD2A44" w14:textId="0D086F83" w:rsidR="0086446E" w:rsidRDefault="00342DFE" w:rsidP="00952BBD">
      <w:pPr>
        <w:spacing w:after="0"/>
        <w:rPr>
          <w:rFonts w:ascii="Arial" w:hAnsi="Arial" w:cs="Arial"/>
          <w:b/>
          <w:bCs/>
          <w:sz w:val="24"/>
          <w:szCs w:val="24"/>
        </w:rPr>
      </w:pPr>
      <w:r>
        <w:rPr>
          <w:rFonts w:ascii="Arial" w:hAnsi="Arial" w:cs="Arial"/>
          <w:b/>
          <w:bCs/>
          <w:sz w:val="24"/>
          <w:szCs w:val="24"/>
        </w:rPr>
        <w:t>Design Principles</w:t>
      </w:r>
    </w:p>
    <w:p w14:paraId="10BD5C02" w14:textId="77777777" w:rsidR="00952BBD" w:rsidRDefault="00952BBD" w:rsidP="00952BBD">
      <w:pPr>
        <w:spacing w:after="0" w:line="240" w:lineRule="auto"/>
        <w:contextualSpacing/>
        <w:rPr>
          <w:rFonts w:ascii="Arial" w:hAnsi="Arial" w:cs="Arial"/>
          <w:sz w:val="24"/>
          <w:szCs w:val="24"/>
        </w:rPr>
      </w:pPr>
    </w:p>
    <w:p w14:paraId="364EEB0C" w14:textId="30AAAA4A" w:rsidR="00800A02" w:rsidRPr="0086446E" w:rsidRDefault="00800A02" w:rsidP="00952BBD">
      <w:pPr>
        <w:spacing w:after="0" w:line="240" w:lineRule="auto"/>
        <w:contextualSpacing/>
        <w:rPr>
          <w:rFonts w:ascii="Arial" w:hAnsi="Arial" w:cs="Arial"/>
          <w:b/>
          <w:bCs/>
          <w:sz w:val="24"/>
          <w:szCs w:val="24"/>
        </w:rPr>
      </w:pPr>
      <w:r>
        <w:rPr>
          <w:rFonts w:ascii="Arial" w:hAnsi="Arial" w:cs="Arial"/>
          <w:sz w:val="24"/>
          <w:szCs w:val="24"/>
        </w:rPr>
        <w:t>2.1</w:t>
      </w:r>
      <w:r>
        <w:rPr>
          <w:rFonts w:ascii="Arial" w:hAnsi="Arial" w:cs="Arial"/>
          <w:sz w:val="24"/>
          <w:szCs w:val="24"/>
        </w:rPr>
        <w:tab/>
      </w:r>
      <w:r w:rsidR="00E7206E" w:rsidRPr="00E7206E">
        <w:rPr>
          <w:rFonts w:ascii="Arial" w:hAnsi="Arial" w:cs="Arial"/>
          <w:sz w:val="24"/>
          <w:szCs w:val="24"/>
        </w:rPr>
        <w:t>At Stage 1 the Sponsor, with feedback from Stakeholders, established a set of Design Principles in which to guide the airspace design options. The design principles agreed at the Stage 1</w:t>
      </w:r>
      <w:r w:rsidR="00513770">
        <w:rPr>
          <w:rFonts w:ascii="Arial" w:hAnsi="Arial" w:cs="Arial"/>
          <w:sz w:val="24"/>
          <w:szCs w:val="24"/>
        </w:rPr>
        <w:t xml:space="preserve"> and 2B</w:t>
      </w:r>
      <w:r w:rsidR="00E7206E" w:rsidRPr="00E7206E">
        <w:rPr>
          <w:rFonts w:ascii="Arial" w:hAnsi="Arial" w:cs="Arial"/>
          <w:sz w:val="24"/>
          <w:szCs w:val="24"/>
        </w:rPr>
        <w:t xml:space="preserve"> Gateway are as follows:</w:t>
      </w:r>
    </w:p>
    <w:p w14:paraId="71ABD6C8" w14:textId="77777777" w:rsidR="00E7206E" w:rsidRDefault="00E7206E" w:rsidP="00F95ED2">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057"/>
        <w:gridCol w:w="8028"/>
      </w:tblGrid>
      <w:tr w:rsidR="008C1CAC" w:rsidRPr="00FB5E9A" w14:paraId="2E64F238" w14:textId="77777777" w:rsidTr="00AD62D4">
        <w:tc>
          <w:tcPr>
            <w:tcW w:w="988" w:type="dxa"/>
            <w:shd w:val="clear" w:color="auto" w:fill="D9D9D9" w:themeFill="background1" w:themeFillShade="D9"/>
          </w:tcPr>
          <w:p w14:paraId="501D6D3E" w14:textId="77777777" w:rsidR="008C1CAC" w:rsidRPr="00FB5E9A" w:rsidRDefault="008C1CAC" w:rsidP="00AD62D4">
            <w:pPr>
              <w:jc w:val="center"/>
              <w:rPr>
                <w:rFonts w:ascii="Arial" w:eastAsia="Arial" w:hAnsi="Arial"/>
                <w:b/>
                <w:bCs/>
                <w:color w:val="000000"/>
                <w:sz w:val="24"/>
                <w:lang w:val="en-US"/>
              </w:rPr>
            </w:pPr>
            <w:r w:rsidRPr="00FB5E9A">
              <w:rPr>
                <w:rFonts w:ascii="Arial" w:eastAsia="Arial" w:hAnsi="Arial"/>
                <w:b/>
                <w:bCs/>
                <w:color w:val="000000"/>
                <w:sz w:val="24"/>
                <w:lang w:val="en-US"/>
              </w:rPr>
              <w:t>Priority</w:t>
            </w:r>
          </w:p>
        </w:tc>
        <w:tc>
          <w:tcPr>
            <w:tcW w:w="8028" w:type="dxa"/>
            <w:shd w:val="clear" w:color="auto" w:fill="D9D9D9" w:themeFill="background1" w:themeFillShade="D9"/>
          </w:tcPr>
          <w:p w14:paraId="13F4B8DF" w14:textId="77777777" w:rsidR="008C1CAC" w:rsidRPr="00FB5E9A" w:rsidRDefault="008C1CAC" w:rsidP="00AD62D4">
            <w:pPr>
              <w:jc w:val="center"/>
              <w:rPr>
                <w:rFonts w:ascii="Arial" w:eastAsia="Arial" w:hAnsi="Arial"/>
                <w:b/>
                <w:bCs/>
                <w:color w:val="000000"/>
                <w:sz w:val="24"/>
                <w:lang w:val="en-US"/>
              </w:rPr>
            </w:pPr>
            <w:r w:rsidRPr="00FB5E9A">
              <w:rPr>
                <w:rFonts w:ascii="Arial" w:eastAsia="Arial" w:hAnsi="Arial"/>
                <w:b/>
                <w:bCs/>
                <w:color w:val="000000"/>
                <w:sz w:val="24"/>
                <w:lang w:val="en-US"/>
              </w:rPr>
              <w:t>Design Principle</w:t>
            </w:r>
            <w:r>
              <w:rPr>
                <w:rFonts w:ascii="Arial" w:eastAsia="Arial" w:hAnsi="Arial"/>
                <w:b/>
                <w:bCs/>
                <w:color w:val="000000"/>
                <w:sz w:val="24"/>
                <w:lang w:val="en-US"/>
              </w:rPr>
              <w:t>s</w:t>
            </w:r>
          </w:p>
        </w:tc>
      </w:tr>
      <w:tr w:rsidR="008C1CAC" w:rsidRPr="00B05619" w14:paraId="67C0D87B" w14:textId="77777777" w:rsidTr="00E55565">
        <w:tc>
          <w:tcPr>
            <w:tcW w:w="988" w:type="dxa"/>
            <w:shd w:val="clear" w:color="auto" w:fill="FF0000"/>
          </w:tcPr>
          <w:p w14:paraId="71AD1273" w14:textId="77777777" w:rsidR="008C1CAC" w:rsidRDefault="008C1CAC" w:rsidP="00AD62D4">
            <w:pPr>
              <w:rPr>
                <w:rFonts w:ascii="Arial" w:eastAsia="Arial" w:hAnsi="Arial"/>
                <w:color w:val="000000"/>
                <w:sz w:val="24"/>
                <w:lang w:val="en-US"/>
              </w:rPr>
            </w:pPr>
            <w:r>
              <w:rPr>
                <w:rFonts w:ascii="Arial" w:eastAsia="Arial" w:hAnsi="Arial"/>
                <w:color w:val="000000"/>
                <w:sz w:val="24"/>
                <w:lang w:val="en-US"/>
              </w:rPr>
              <w:t>1</w:t>
            </w:r>
          </w:p>
        </w:tc>
        <w:tc>
          <w:tcPr>
            <w:tcW w:w="8028" w:type="dxa"/>
          </w:tcPr>
          <w:p w14:paraId="17A9CA41" w14:textId="77777777" w:rsidR="008C1CAC" w:rsidRPr="00B05619" w:rsidRDefault="008C1CAC" w:rsidP="00AD62D4">
            <w:pPr>
              <w:rPr>
                <w:rFonts w:ascii="Arial" w:hAnsi="Arial" w:cs="Arial"/>
                <w:sz w:val="24"/>
                <w:szCs w:val="24"/>
              </w:rPr>
            </w:pPr>
            <w:r w:rsidRPr="00B05619">
              <w:rPr>
                <w:rFonts w:ascii="Arial" w:hAnsi="Arial" w:cs="Arial"/>
                <w:sz w:val="24"/>
                <w:szCs w:val="24"/>
              </w:rPr>
              <w:t>DP(a) The airspace design must be safe, with any hazards identified and risks mitigated such that they are as low as reasonably practicable and tolerable.</w:t>
            </w:r>
          </w:p>
        </w:tc>
      </w:tr>
      <w:tr w:rsidR="008C1CAC" w:rsidRPr="00B05619" w14:paraId="67BE514A" w14:textId="77777777" w:rsidTr="00E55565">
        <w:tc>
          <w:tcPr>
            <w:tcW w:w="988" w:type="dxa"/>
            <w:shd w:val="clear" w:color="auto" w:fill="C45911" w:themeFill="accent2" w:themeFillShade="BF"/>
          </w:tcPr>
          <w:p w14:paraId="6C3DE1B7" w14:textId="77777777" w:rsidR="008C1CAC" w:rsidRDefault="008C1CAC" w:rsidP="00AD62D4">
            <w:pPr>
              <w:rPr>
                <w:rFonts w:ascii="Arial" w:eastAsia="Arial" w:hAnsi="Arial"/>
                <w:color w:val="000000"/>
                <w:sz w:val="24"/>
                <w:lang w:val="en-US"/>
              </w:rPr>
            </w:pPr>
            <w:r>
              <w:rPr>
                <w:rFonts w:ascii="Arial" w:eastAsia="Arial" w:hAnsi="Arial"/>
                <w:color w:val="000000"/>
                <w:sz w:val="24"/>
                <w:lang w:val="en-US"/>
              </w:rPr>
              <w:t>2</w:t>
            </w:r>
          </w:p>
        </w:tc>
        <w:tc>
          <w:tcPr>
            <w:tcW w:w="8028" w:type="dxa"/>
          </w:tcPr>
          <w:p w14:paraId="1D090D10" w14:textId="77777777" w:rsidR="008C1CAC" w:rsidRPr="00B05619" w:rsidRDefault="008C1CAC" w:rsidP="00AD62D4">
            <w:pPr>
              <w:rPr>
                <w:rFonts w:ascii="Arial" w:hAnsi="Arial" w:cs="Arial"/>
                <w:sz w:val="24"/>
                <w:szCs w:val="24"/>
              </w:rPr>
            </w:pPr>
            <w:r w:rsidRPr="00B05619">
              <w:rPr>
                <w:rFonts w:ascii="Arial" w:hAnsi="Arial" w:cs="Arial"/>
                <w:sz w:val="24"/>
                <w:szCs w:val="24"/>
              </w:rPr>
              <w:t>DP(b) Must be within reach of Navy Forces, more specifically a Carrier Strike Group (with embarked 5th generation air systems) operating within Deep Water, which through the development of the scenario is likely to span hundreds of miles.</w:t>
            </w:r>
          </w:p>
          <w:p w14:paraId="7F46E1B8" w14:textId="77777777" w:rsidR="008C1CAC" w:rsidRPr="00B05619" w:rsidRDefault="008C1CAC" w:rsidP="00AD62D4">
            <w:pPr>
              <w:rPr>
                <w:rFonts w:ascii="Arial" w:hAnsi="Arial" w:cs="Arial"/>
                <w:sz w:val="24"/>
                <w:szCs w:val="24"/>
              </w:rPr>
            </w:pPr>
          </w:p>
          <w:p w14:paraId="5D4E57E9" w14:textId="77777777" w:rsidR="008C1CAC" w:rsidRPr="00B05619" w:rsidRDefault="008C1CAC" w:rsidP="00AD62D4">
            <w:pPr>
              <w:rPr>
                <w:rFonts w:ascii="Arial" w:hAnsi="Arial" w:cs="Arial"/>
                <w:sz w:val="24"/>
                <w:szCs w:val="24"/>
              </w:rPr>
            </w:pPr>
            <w:r w:rsidRPr="00B05619">
              <w:rPr>
                <w:rFonts w:ascii="Arial" w:hAnsi="Arial" w:cs="Arial"/>
                <w:sz w:val="24"/>
                <w:szCs w:val="24"/>
              </w:rPr>
              <w:t>DP(c) Provides a sufficient mixture of overland and overseas areas which offers exercise planners flexibility to create more complex scenarios across both environments, for necessary littoral operations</w:t>
            </w:r>
            <w:r>
              <w:rPr>
                <w:rFonts w:ascii="Arial" w:hAnsi="Arial" w:cs="Arial"/>
                <w:sz w:val="24"/>
                <w:szCs w:val="24"/>
              </w:rPr>
              <w:t>.</w:t>
            </w:r>
          </w:p>
          <w:p w14:paraId="218F8074" w14:textId="77777777" w:rsidR="008C1CAC" w:rsidRPr="00B05619" w:rsidRDefault="008C1CAC" w:rsidP="00AD62D4">
            <w:pPr>
              <w:rPr>
                <w:rFonts w:ascii="Arial" w:hAnsi="Arial" w:cs="Arial"/>
                <w:sz w:val="24"/>
                <w:szCs w:val="24"/>
              </w:rPr>
            </w:pPr>
          </w:p>
          <w:p w14:paraId="193FB0D1" w14:textId="77777777" w:rsidR="008C1CAC" w:rsidRDefault="008C1CAC" w:rsidP="00AD62D4">
            <w:pPr>
              <w:rPr>
                <w:rFonts w:ascii="Arial" w:hAnsi="Arial" w:cs="Arial"/>
                <w:sz w:val="24"/>
                <w:szCs w:val="24"/>
              </w:rPr>
            </w:pPr>
            <w:r w:rsidRPr="00B05619">
              <w:rPr>
                <w:rFonts w:ascii="Arial" w:hAnsi="Arial" w:cs="Arial"/>
                <w:sz w:val="24"/>
                <w:szCs w:val="24"/>
              </w:rPr>
              <w:t>DP(e) Must be of large enough size to accommodate representative operational numbers</w:t>
            </w:r>
            <w:r>
              <w:rPr>
                <w:rFonts w:ascii="Arial" w:hAnsi="Arial" w:cs="Arial"/>
                <w:sz w:val="24"/>
                <w:szCs w:val="24"/>
              </w:rPr>
              <w:t>.</w:t>
            </w:r>
          </w:p>
          <w:p w14:paraId="3B6F1120" w14:textId="77777777" w:rsidR="008C1CAC" w:rsidRDefault="008C1CAC" w:rsidP="00AD62D4">
            <w:pPr>
              <w:rPr>
                <w:rFonts w:ascii="Arial" w:hAnsi="Arial" w:cs="Arial"/>
                <w:sz w:val="24"/>
                <w:szCs w:val="24"/>
              </w:rPr>
            </w:pPr>
          </w:p>
          <w:p w14:paraId="2EF0D23E" w14:textId="77777777" w:rsidR="008C1CAC" w:rsidRPr="00B05619" w:rsidRDefault="008C1CAC" w:rsidP="00AD62D4">
            <w:pPr>
              <w:rPr>
                <w:rFonts w:ascii="Arial" w:hAnsi="Arial" w:cs="Arial"/>
                <w:sz w:val="24"/>
                <w:szCs w:val="24"/>
              </w:rPr>
            </w:pPr>
            <w:r w:rsidRPr="00B05619">
              <w:rPr>
                <w:rFonts w:ascii="Arial" w:hAnsi="Arial" w:cs="Arial"/>
                <w:sz w:val="24"/>
                <w:szCs w:val="24"/>
              </w:rPr>
              <w:t>DP(g) Will be FL 245 and above and suitable dimensions to minimise impact on other airspace users and the network, where possible.</w:t>
            </w:r>
          </w:p>
        </w:tc>
      </w:tr>
      <w:tr w:rsidR="008C1CAC" w:rsidRPr="00B05619" w14:paraId="26ED057B" w14:textId="77777777" w:rsidTr="00E55565">
        <w:tc>
          <w:tcPr>
            <w:tcW w:w="988" w:type="dxa"/>
            <w:shd w:val="clear" w:color="auto" w:fill="F7CAAC" w:themeFill="accent2" w:themeFillTint="66"/>
          </w:tcPr>
          <w:p w14:paraId="0B4169A4" w14:textId="77777777" w:rsidR="008C1CAC" w:rsidRDefault="008C1CAC" w:rsidP="00AD62D4">
            <w:pPr>
              <w:rPr>
                <w:rFonts w:ascii="Arial" w:eastAsia="Arial" w:hAnsi="Arial"/>
                <w:color w:val="000000"/>
                <w:sz w:val="24"/>
                <w:lang w:val="en-US"/>
              </w:rPr>
            </w:pPr>
            <w:r>
              <w:rPr>
                <w:rFonts w:ascii="Arial" w:eastAsia="Arial" w:hAnsi="Arial"/>
                <w:color w:val="000000"/>
                <w:sz w:val="24"/>
                <w:lang w:val="en-US"/>
              </w:rPr>
              <w:t>3</w:t>
            </w:r>
          </w:p>
        </w:tc>
        <w:tc>
          <w:tcPr>
            <w:tcW w:w="8028" w:type="dxa"/>
          </w:tcPr>
          <w:p w14:paraId="677E5F50" w14:textId="5C6C3BFE" w:rsidR="008C1CAC" w:rsidRDefault="008C1CAC" w:rsidP="00AD62D4">
            <w:pPr>
              <w:rPr>
                <w:rFonts w:ascii="Arial" w:hAnsi="Arial" w:cs="Arial"/>
                <w:sz w:val="24"/>
                <w:szCs w:val="24"/>
              </w:rPr>
            </w:pPr>
            <w:r w:rsidRPr="00B05619">
              <w:rPr>
                <w:rFonts w:ascii="Arial" w:hAnsi="Arial" w:cs="Arial"/>
                <w:sz w:val="24"/>
                <w:szCs w:val="24"/>
              </w:rPr>
              <w:t>DP(d) Crucially caters for ranges within the area, which allows for necessary Air Land integration</w:t>
            </w:r>
            <w:r>
              <w:rPr>
                <w:rFonts w:ascii="Arial" w:hAnsi="Arial" w:cs="Arial"/>
                <w:sz w:val="24"/>
                <w:szCs w:val="24"/>
              </w:rPr>
              <w:t>.</w:t>
            </w:r>
          </w:p>
          <w:p w14:paraId="761B7CBD" w14:textId="77777777" w:rsidR="008C1CAC" w:rsidRPr="00B05619" w:rsidRDefault="008C1CAC" w:rsidP="00AD62D4">
            <w:pPr>
              <w:rPr>
                <w:rFonts w:ascii="Arial" w:hAnsi="Arial" w:cs="Arial"/>
                <w:sz w:val="24"/>
                <w:szCs w:val="24"/>
              </w:rPr>
            </w:pPr>
          </w:p>
          <w:p w14:paraId="178D6875" w14:textId="77777777" w:rsidR="008C1CAC" w:rsidRPr="00B05619" w:rsidRDefault="008C1CAC" w:rsidP="00AD62D4">
            <w:pPr>
              <w:rPr>
                <w:rFonts w:ascii="Arial" w:hAnsi="Arial" w:cs="Arial"/>
                <w:sz w:val="24"/>
                <w:szCs w:val="24"/>
              </w:rPr>
            </w:pPr>
            <w:r w:rsidRPr="00B05619">
              <w:rPr>
                <w:rFonts w:ascii="Arial" w:hAnsi="Arial" w:cs="Arial"/>
                <w:sz w:val="24"/>
                <w:szCs w:val="24"/>
              </w:rPr>
              <w:t>DP(i) Minimise environmental impacts, where relevant.</w:t>
            </w:r>
          </w:p>
        </w:tc>
      </w:tr>
      <w:tr w:rsidR="008C1CAC" w:rsidRPr="00B05619" w14:paraId="7B929C64" w14:textId="77777777" w:rsidTr="000639C1">
        <w:tc>
          <w:tcPr>
            <w:tcW w:w="988" w:type="dxa"/>
            <w:shd w:val="clear" w:color="auto" w:fill="FFFF00"/>
          </w:tcPr>
          <w:p w14:paraId="6DF80344" w14:textId="77777777" w:rsidR="008C1CAC" w:rsidRDefault="008C1CAC" w:rsidP="00AD62D4">
            <w:pPr>
              <w:rPr>
                <w:rFonts w:ascii="Arial" w:eastAsia="Arial" w:hAnsi="Arial"/>
                <w:color w:val="000000"/>
                <w:sz w:val="24"/>
                <w:lang w:val="en-US"/>
              </w:rPr>
            </w:pPr>
            <w:r>
              <w:rPr>
                <w:rFonts w:ascii="Arial" w:eastAsia="Arial" w:hAnsi="Arial"/>
                <w:color w:val="000000"/>
                <w:sz w:val="24"/>
                <w:lang w:val="en-US"/>
              </w:rPr>
              <w:t>4</w:t>
            </w:r>
          </w:p>
        </w:tc>
        <w:tc>
          <w:tcPr>
            <w:tcW w:w="8028" w:type="dxa"/>
          </w:tcPr>
          <w:p w14:paraId="5EA241C3" w14:textId="77777777" w:rsidR="008C1CAC" w:rsidRPr="00B05619" w:rsidRDefault="008C1CAC" w:rsidP="00AD62D4">
            <w:pPr>
              <w:rPr>
                <w:rFonts w:ascii="Arial" w:hAnsi="Arial" w:cs="Arial"/>
                <w:sz w:val="24"/>
                <w:szCs w:val="24"/>
              </w:rPr>
            </w:pPr>
            <w:r w:rsidRPr="00B05619">
              <w:rPr>
                <w:rFonts w:ascii="Arial" w:hAnsi="Arial" w:cs="Arial"/>
                <w:sz w:val="24"/>
                <w:szCs w:val="24"/>
              </w:rPr>
              <w:t>DP(f) Safe, efficient and standardised management, notification and activation of airspace, utilising Flexible Use of Airspace (FUA) principles.</w:t>
            </w:r>
          </w:p>
          <w:p w14:paraId="11C1ABA3" w14:textId="77777777" w:rsidR="008C1CAC" w:rsidRPr="00B05619" w:rsidRDefault="008C1CAC" w:rsidP="00AD62D4">
            <w:pPr>
              <w:rPr>
                <w:rFonts w:ascii="Arial" w:hAnsi="Arial" w:cs="Arial"/>
                <w:sz w:val="24"/>
                <w:szCs w:val="24"/>
              </w:rPr>
            </w:pPr>
          </w:p>
          <w:p w14:paraId="4DE23EDE" w14:textId="77777777" w:rsidR="008C1CAC" w:rsidRPr="00B05619" w:rsidRDefault="008C1CAC" w:rsidP="00AD62D4">
            <w:pPr>
              <w:rPr>
                <w:rFonts w:ascii="Arial" w:hAnsi="Arial" w:cs="Arial"/>
                <w:sz w:val="24"/>
                <w:szCs w:val="24"/>
              </w:rPr>
            </w:pPr>
            <w:r w:rsidRPr="00B05619">
              <w:rPr>
                <w:rFonts w:ascii="Arial" w:hAnsi="Arial" w:cs="Arial"/>
                <w:sz w:val="24"/>
                <w:szCs w:val="24"/>
              </w:rPr>
              <w:t>DP(h) Minimise noise impacts, where relevant.</w:t>
            </w:r>
          </w:p>
        </w:tc>
      </w:tr>
      <w:tr w:rsidR="008C1CAC" w:rsidRPr="00B05619" w14:paraId="7A546F3C" w14:textId="77777777" w:rsidTr="000639C1">
        <w:tc>
          <w:tcPr>
            <w:tcW w:w="988" w:type="dxa"/>
            <w:shd w:val="clear" w:color="auto" w:fill="92D050"/>
          </w:tcPr>
          <w:p w14:paraId="4286AF0D" w14:textId="77777777" w:rsidR="008C1CAC" w:rsidRDefault="008C1CAC" w:rsidP="00AD62D4">
            <w:pPr>
              <w:rPr>
                <w:rFonts w:ascii="Arial" w:eastAsia="Arial" w:hAnsi="Arial"/>
                <w:color w:val="000000"/>
                <w:sz w:val="24"/>
                <w:lang w:val="en-US"/>
              </w:rPr>
            </w:pPr>
            <w:r>
              <w:rPr>
                <w:rFonts w:ascii="Arial" w:eastAsia="Arial" w:hAnsi="Arial"/>
                <w:color w:val="000000"/>
                <w:sz w:val="24"/>
                <w:lang w:val="en-US"/>
              </w:rPr>
              <w:t>5</w:t>
            </w:r>
          </w:p>
        </w:tc>
        <w:tc>
          <w:tcPr>
            <w:tcW w:w="8028" w:type="dxa"/>
          </w:tcPr>
          <w:p w14:paraId="43F64FFA" w14:textId="77777777" w:rsidR="008C1CAC" w:rsidRPr="00B05619" w:rsidRDefault="008C1CAC" w:rsidP="00AD62D4">
            <w:pPr>
              <w:rPr>
                <w:rFonts w:ascii="Arial" w:hAnsi="Arial" w:cs="Arial"/>
                <w:sz w:val="24"/>
                <w:szCs w:val="24"/>
              </w:rPr>
            </w:pPr>
            <w:r w:rsidRPr="00B05619">
              <w:rPr>
                <w:rFonts w:ascii="Arial" w:hAnsi="Arial" w:cs="Arial"/>
                <w:sz w:val="24"/>
                <w:szCs w:val="24"/>
              </w:rPr>
              <w:t>DP(k) Protocols for the prioritisation of area activation shall be established to minimise the accumulative overall effect of Defence airspace needs on other airspace users.</w:t>
            </w:r>
          </w:p>
          <w:p w14:paraId="5B6703E2" w14:textId="77777777" w:rsidR="008C1CAC" w:rsidRPr="00B05619" w:rsidRDefault="008C1CAC" w:rsidP="00AD62D4">
            <w:pPr>
              <w:rPr>
                <w:rFonts w:ascii="Arial" w:hAnsi="Arial" w:cs="Arial"/>
                <w:sz w:val="24"/>
                <w:szCs w:val="24"/>
              </w:rPr>
            </w:pPr>
          </w:p>
          <w:p w14:paraId="1A0CDBAE" w14:textId="77777777" w:rsidR="008C1CAC" w:rsidRPr="00B05619" w:rsidRDefault="008C1CAC" w:rsidP="00AD62D4">
            <w:pPr>
              <w:rPr>
                <w:rFonts w:ascii="Arial" w:hAnsi="Arial" w:cs="Arial"/>
                <w:sz w:val="24"/>
                <w:szCs w:val="24"/>
              </w:rPr>
            </w:pPr>
            <w:r w:rsidRPr="00B05619">
              <w:rPr>
                <w:rFonts w:ascii="Arial" w:hAnsi="Arial" w:cs="Arial"/>
                <w:sz w:val="24"/>
                <w:szCs w:val="24"/>
              </w:rPr>
              <w:t>DP(j) The design shall provide a Flight Plan Buffer Zone (FBZ) for the purposes of Free Route Operations and flight planning.</w:t>
            </w:r>
          </w:p>
        </w:tc>
      </w:tr>
    </w:tbl>
    <w:p w14:paraId="1D4CF818" w14:textId="77777777" w:rsidR="00E7206E" w:rsidRDefault="00E7206E" w:rsidP="00490D76">
      <w:pPr>
        <w:spacing w:line="240" w:lineRule="auto"/>
        <w:contextualSpacing/>
        <w:rPr>
          <w:rFonts w:ascii="Arial" w:hAnsi="Arial" w:cs="Arial"/>
          <w:sz w:val="24"/>
          <w:szCs w:val="24"/>
        </w:rPr>
      </w:pPr>
    </w:p>
    <w:p w14:paraId="23E27F8A" w14:textId="71C0821F" w:rsidR="00513770" w:rsidRDefault="023690EA" w:rsidP="00490D76">
      <w:pPr>
        <w:spacing w:line="240" w:lineRule="auto"/>
        <w:contextualSpacing/>
        <w:rPr>
          <w:rFonts w:ascii="Arial" w:hAnsi="Arial" w:cs="Arial"/>
          <w:sz w:val="24"/>
          <w:szCs w:val="24"/>
        </w:rPr>
      </w:pPr>
      <w:r w:rsidRPr="44C5A355">
        <w:rPr>
          <w:rFonts w:ascii="Arial" w:hAnsi="Arial" w:cs="Arial"/>
          <w:sz w:val="24"/>
          <w:szCs w:val="24"/>
        </w:rPr>
        <w:t>2.2</w:t>
      </w:r>
      <w:r w:rsidR="004610A1">
        <w:tab/>
      </w:r>
      <w:r w:rsidR="1E96ADCB" w:rsidRPr="44C5A355">
        <w:rPr>
          <w:rFonts w:ascii="Arial" w:hAnsi="Arial" w:cs="Arial"/>
          <w:sz w:val="24"/>
          <w:szCs w:val="24"/>
        </w:rPr>
        <w:t>Option 0, the do-nothing option,</w:t>
      </w:r>
      <w:r w:rsidR="493E351C" w:rsidRPr="44C5A355">
        <w:rPr>
          <w:rFonts w:ascii="Arial" w:hAnsi="Arial" w:cs="Arial"/>
          <w:sz w:val="24"/>
          <w:szCs w:val="24"/>
        </w:rPr>
        <w:t xml:space="preserve"> </w:t>
      </w:r>
      <w:r w:rsidR="1E96ADCB" w:rsidRPr="44C5A355">
        <w:rPr>
          <w:rFonts w:ascii="Arial" w:hAnsi="Arial" w:cs="Arial"/>
          <w:sz w:val="24"/>
          <w:szCs w:val="24"/>
        </w:rPr>
        <w:t>aimed to examine whether alternatives existed which would still facilitate the air elements of Ex JW in accordance with the SoN. There are elements of the current MDAs that do satisfy</w:t>
      </w:r>
      <w:r w:rsidR="493E351C" w:rsidRPr="44C5A355">
        <w:rPr>
          <w:rFonts w:ascii="Arial" w:hAnsi="Arial" w:cs="Arial"/>
          <w:sz w:val="24"/>
          <w:szCs w:val="24"/>
        </w:rPr>
        <w:t xml:space="preserve"> </w:t>
      </w:r>
      <w:r w:rsidR="1E96ADCB" w:rsidRPr="44C5A355">
        <w:rPr>
          <w:rFonts w:ascii="Arial" w:hAnsi="Arial" w:cs="Arial"/>
          <w:sz w:val="24"/>
          <w:szCs w:val="24"/>
        </w:rPr>
        <w:t xml:space="preserve">individual DPs, however there is no specific danger area or combination of danger areas that can be used to facilitate </w:t>
      </w:r>
      <w:r w:rsidR="03CA92D9" w:rsidRPr="44C5A355">
        <w:rPr>
          <w:rFonts w:ascii="Arial" w:hAnsi="Arial" w:cs="Arial"/>
          <w:sz w:val="24"/>
          <w:szCs w:val="24"/>
        </w:rPr>
        <w:t>the MoD’s</w:t>
      </w:r>
      <w:r w:rsidR="1E96ADCB" w:rsidRPr="44C5A355">
        <w:rPr>
          <w:rFonts w:ascii="Arial" w:hAnsi="Arial" w:cs="Arial"/>
          <w:sz w:val="24"/>
          <w:szCs w:val="24"/>
        </w:rPr>
        <w:t xml:space="preserve"> require</w:t>
      </w:r>
      <w:r w:rsidR="03CA92D9" w:rsidRPr="44C5A355">
        <w:rPr>
          <w:rFonts w:ascii="Arial" w:hAnsi="Arial" w:cs="Arial"/>
          <w:sz w:val="24"/>
          <w:szCs w:val="24"/>
        </w:rPr>
        <w:t>ments</w:t>
      </w:r>
      <w:r w:rsidR="1E96ADCB" w:rsidRPr="44C5A355">
        <w:rPr>
          <w:rFonts w:ascii="Arial" w:hAnsi="Arial" w:cs="Arial"/>
          <w:sz w:val="24"/>
          <w:szCs w:val="24"/>
        </w:rPr>
        <w:t>. Lastly, evaluating this option</w:t>
      </w:r>
      <w:r w:rsidR="493E351C" w:rsidRPr="44C5A355">
        <w:rPr>
          <w:rFonts w:ascii="Arial" w:hAnsi="Arial" w:cs="Arial"/>
          <w:sz w:val="24"/>
          <w:szCs w:val="24"/>
        </w:rPr>
        <w:t xml:space="preserve"> </w:t>
      </w:r>
      <w:r w:rsidR="1E96ADCB" w:rsidRPr="44C5A355">
        <w:rPr>
          <w:rFonts w:ascii="Arial" w:hAnsi="Arial" w:cs="Arial"/>
          <w:sz w:val="24"/>
          <w:szCs w:val="24"/>
        </w:rPr>
        <w:t xml:space="preserve">against </w:t>
      </w:r>
      <w:r w:rsidR="20F96BE2" w:rsidRPr="44C5A355">
        <w:rPr>
          <w:rFonts w:ascii="Arial" w:hAnsi="Arial" w:cs="Arial"/>
          <w:sz w:val="24"/>
          <w:szCs w:val="24"/>
        </w:rPr>
        <w:t>11</w:t>
      </w:r>
      <w:r w:rsidR="493E351C" w:rsidRPr="44C5A355">
        <w:rPr>
          <w:rFonts w:ascii="Arial" w:hAnsi="Arial" w:cs="Arial"/>
          <w:sz w:val="24"/>
          <w:szCs w:val="24"/>
        </w:rPr>
        <w:t xml:space="preserve"> </w:t>
      </w:r>
      <w:r w:rsidR="1E96ADCB" w:rsidRPr="44C5A355">
        <w:rPr>
          <w:rFonts w:ascii="Arial" w:hAnsi="Arial" w:cs="Arial"/>
          <w:sz w:val="24"/>
          <w:szCs w:val="24"/>
        </w:rPr>
        <w:t xml:space="preserve">DPs, it only partially meets </w:t>
      </w:r>
      <w:r w:rsidR="20F96BE2" w:rsidRPr="44C5A355">
        <w:rPr>
          <w:rFonts w:ascii="Arial" w:hAnsi="Arial" w:cs="Arial"/>
          <w:sz w:val="24"/>
          <w:szCs w:val="24"/>
        </w:rPr>
        <w:t>6</w:t>
      </w:r>
      <w:r w:rsidR="1E96ADCB" w:rsidRPr="44C5A355">
        <w:rPr>
          <w:rFonts w:ascii="Arial" w:hAnsi="Arial" w:cs="Arial"/>
          <w:sz w:val="24"/>
          <w:szCs w:val="24"/>
        </w:rPr>
        <w:t xml:space="preserve"> and does not meet </w:t>
      </w:r>
      <w:r w:rsidR="20F96BE2" w:rsidRPr="44C5A355">
        <w:rPr>
          <w:rFonts w:ascii="Arial" w:hAnsi="Arial" w:cs="Arial"/>
          <w:sz w:val="24"/>
          <w:szCs w:val="24"/>
        </w:rPr>
        <w:t>1</w:t>
      </w:r>
      <w:r w:rsidR="7D402FD8" w:rsidRPr="44C5A355">
        <w:rPr>
          <w:rFonts w:ascii="Arial" w:hAnsi="Arial" w:cs="Arial"/>
          <w:sz w:val="24"/>
          <w:szCs w:val="24"/>
        </w:rPr>
        <w:t xml:space="preserve"> -</w:t>
      </w:r>
      <w:r w:rsidR="49C2772A" w:rsidRPr="44C5A355">
        <w:rPr>
          <w:rFonts w:ascii="Arial" w:hAnsi="Arial" w:cs="Arial"/>
          <w:sz w:val="24"/>
          <w:szCs w:val="24"/>
        </w:rPr>
        <w:t xml:space="preserve"> </w:t>
      </w:r>
      <w:r w:rsidR="5007FADF" w:rsidRPr="44C5A355">
        <w:rPr>
          <w:rFonts w:ascii="Arial" w:hAnsi="Arial" w:cs="Arial"/>
          <w:sz w:val="24"/>
          <w:szCs w:val="24"/>
        </w:rPr>
        <w:t xml:space="preserve">(g) </w:t>
      </w:r>
      <w:r w:rsidR="58F633F6" w:rsidRPr="44C5A355">
        <w:rPr>
          <w:rFonts w:ascii="Arial" w:eastAsia="Arial" w:hAnsi="Arial"/>
          <w:color w:val="000000" w:themeColor="text1"/>
          <w:sz w:val="24"/>
          <w:szCs w:val="24"/>
          <w:lang w:val="en-US"/>
        </w:rPr>
        <w:t xml:space="preserve">There are MDAs which are FL245 and above, however, impact on other airspace users will not be able to be minimised as existing airspace structures will have to be used. This means Ex JW activity would conflict with </w:t>
      </w:r>
      <w:r w:rsidR="58F633F6" w:rsidRPr="44C5A355">
        <w:rPr>
          <w:rFonts w:ascii="Arial" w:eastAsia="Arial" w:hAnsi="Arial"/>
          <w:color w:val="000000" w:themeColor="text1"/>
          <w:sz w:val="24"/>
          <w:szCs w:val="24"/>
          <w:lang w:val="en-US"/>
        </w:rPr>
        <w:lastRenderedPageBreak/>
        <w:t>other military and non-military activity that is occurring in the danger areas, particularly EG D701s with the increase in commercial ventures such as space launches</w:t>
      </w:r>
      <w:r w:rsidR="6DAB3C3B" w:rsidRPr="44C5A355">
        <w:rPr>
          <w:rFonts w:ascii="Arial" w:eastAsia="Arial" w:hAnsi="Arial"/>
          <w:color w:val="000000" w:themeColor="text1"/>
          <w:sz w:val="24"/>
          <w:szCs w:val="24"/>
          <w:lang w:val="en-US"/>
        </w:rPr>
        <w:t>.</w:t>
      </w:r>
      <w:r w:rsidR="49C2772A" w:rsidRPr="44C5A355">
        <w:rPr>
          <w:rFonts w:ascii="Arial" w:hAnsi="Arial" w:cs="Arial"/>
          <w:sz w:val="24"/>
          <w:szCs w:val="24"/>
        </w:rPr>
        <w:t xml:space="preserve"> </w:t>
      </w:r>
      <w:r w:rsidR="6DAB3C3B" w:rsidRPr="44C5A355">
        <w:rPr>
          <w:rFonts w:ascii="Arial" w:hAnsi="Arial" w:cs="Arial"/>
          <w:sz w:val="24"/>
          <w:szCs w:val="24"/>
        </w:rPr>
        <w:t>S</w:t>
      </w:r>
      <w:r w:rsidR="1E96ADCB" w:rsidRPr="44C5A355">
        <w:rPr>
          <w:rFonts w:ascii="Arial" w:hAnsi="Arial" w:cs="Arial"/>
          <w:sz w:val="24"/>
          <w:szCs w:val="24"/>
        </w:rPr>
        <w:t>howing clearly the current structures are unfit for Ex JW.</w:t>
      </w:r>
      <w:r w:rsidR="493E351C" w:rsidRPr="44C5A355">
        <w:rPr>
          <w:rFonts w:ascii="Arial" w:hAnsi="Arial" w:cs="Arial"/>
          <w:sz w:val="24"/>
          <w:szCs w:val="24"/>
        </w:rPr>
        <w:t xml:space="preserve"> </w:t>
      </w:r>
    </w:p>
    <w:p w14:paraId="0146FFE7" w14:textId="77777777" w:rsidR="003B6E89" w:rsidRDefault="003B6E89" w:rsidP="00490D76">
      <w:pPr>
        <w:spacing w:line="240" w:lineRule="auto"/>
        <w:contextualSpacing/>
        <w:rPr>
          <w:rFonts w:ascii="Arial" w:hAnsi="Arial" w:cs="Arial"/>
          <w:sz w:val="24"/>
          <w:szCs w:val="24"/>
        </w:rPr>
      </w:pPr>
    </w:p>
    <w:p w14:paraId="218B6294" w14:textId="5A426597" w:rsidR="002071CD" w:rsidRPr="002551B1" w:rsidRDefault="328C77E2" w:rsidP="002071CD">
      <w:pPr>
        <w:spacing w:line="240" w:lineRule="auto"/>
        <w:contextualSpacing/>
        <w:rPr>
          <w:rFonts w:ascii="Arial" w:hAnsi="Arial" w:cs="Arial"/>
          <w:color w:val="0D0D0D" w:themeColor="text1" w:themeTint="F2"/>
          <w:sz w:val="24"/>
          <w:szCs w:val="24"/>
        </w:rPr>
      </w:pPr>
      <w:r w:rsidRPr="44C5A355">
        <w:rPr>
          <w:rFonts w:ascii="Arial" w:hAnsi="Arial" w:cs="Arial"/>
          <w:sz w:val="24"/>
          <w:szCs w:val="24"/>
        </w:rPr>
        <w:t>2.</w:t>
      </w:r>
      <w:r w:rsidR="649AD4F8" w:rsidRPr="44C5A355">
        <w:rPr>
          <w:rFonts w:ascii="Arial" w:hAnsi="Arial" w:cs="Arial"/>
          <w:sz w:val="24"/>
          <w:szCs w:val="24"/>
        </w:rPr>
        <w:t>3</w:t>
      </w:r>
      <w:r w:rsidR="00253ED8">
        <w:tab/>
      </w:r>
      <w:r w:rsidR="649AD4F8" w:rsidRPr="44C5A355">
        <w:rPr>
          <w:rFonts w:ascii="Arial" w:hAnsi="Arial" w:cs="Arial"/>
          <w:sz w:val="24"/>
          <w:szCs w:val="24"/>
        </w:rPr>
        <w:t>Option 1</w:t>
      </w:r>
      <w:r w:rsidR="649AD4F8" w:rsidRPr="44C5A355">
        <w:rPr>
          <w:rFonts w:ascii="Arial" w:eastAsia="Arial" w:hAnsi="Arial"/>
          <w:color w:val="000000" w:themeColor="text1"/>
          <w:sz w:val="24"/>
          <w:szCs w:val="24"/>
          <w:lang w:val="en-US"/>
        </w:rPr>
        <w:t xml:space="preserve"> meets 9 out of the 11 DPs, with 2 DPs partially met (</w:t>
      </w:r>
      <w:r w:rsidR="1E0221E2" w:rsidRPr="44C5A355">
        <w:rPr>
          <w:rFonts w:ascii="Arial" w:eastAsia="Arial" w:hAnsi="Arial"/>
          <w:color w:val="000000" w:themeColor="text1"/>
          <w:sz w:val="24"/>
          <w:szCs w:val="24"/>
          <w:lang w:val="en-US"/>
        </w:rPr>
        <w:t>DP(g)</w:t>
      </w:r>
      <w:r w:rsidR="4374972C" w:rsidRPr="44C5A355">
        <w:rPr>
          <w:rFonts w:ascii="Arial" w:eastAsia="Arial" w:hAnsi="Arial"/>
          <w:color w:val="000000" w:themeColor="text1"/>
          <w:sz w:val="24"/>
          <w:szCs w:val="24"/>
          <w:lang w:val="en-US"/>
        </w:rPr>
        <w:t xml:space="preserve"> – due to impact on GAT, and </w:t>
      </w:r>
      <w:r w:rsidR="1E0221E2" w:rsidRPr="44C5A355">
        <w:rPr>
          <w:rFonts w:ascii="Arial" w:eastAsia="Arial" w:hAnsi="Arial"/>
          <w:color w:val="000000" w:themeColor="text1"/>
          <w:sz w:val="24"/>
          <w:szCs w:val="24"/>
          <w:lang w:val="en-US"/>
        </w:rPr>
        <w:t xml:space="preserve">(i) </w:t>
      </w:r>
      <w:r w:rsidR="56FB012C" w:rsidRPr="44C5A355">
        <w:rPr>
          <w:rFonts w:ascii="Arial" w:eastAsia="Arial" w:hAnsi="Arial"/>
          <w:color w:val="000000" w:themeColor="text1"/>
          <w:sz w:val="24"/>
          <w:szCs w:val="24"/>
          <w:lang w:val="en-US"/>
        </w:rPr>
        <w:t>– due to the environmental impact on GAT re-routing)</w:t>
      </w:r>
      <w:r w:rsidR="649AD4F8" w:rsidRPr="44C5A355">
        <w:rPr>
          <w:rFonts w:ascii="Arial" w:eastAsia="Arial" w:hAnsi="Arial"/>
          <w:color w:val="000000" w:themeColor="text1"/>
          <w:sz w:val="24"/>
          <w:szCs w:val="24"/>
          <w:lang w:val="en-US"/>
        </w:rPr>
        <w:t>. With any large force exercise there will always be an impact to other airspace users. Producing a Letter of Agreement to suppress</w:t>
      </w:r>
      <w:r w:rsidR="035CAC30" w:rsidRPr="44C5A355">
        <w:rPr>
          <w:rFonts w:ascii="Arial" w:eastAsia="Arial" w:hAnsi="Arial"/>
          <w:color w:val="000000" w:themeColor="text1"/>
          <w:sz w:val="24"/>
          <w:szCs w:val="24"/>
          <w:lang w:val="en-US"/>
        </w:rPr>
        <w:t xml:space="preserve"> </w:t>
      </w:r>
      <w:r w:rsidR="649AD4F8" w:rsidRPr="44C5A355">
        <w:rPr>
          <w:rFonts w:ascii="Arial" w:eastAsia="Arial" w:hAnsi="Arial"/>
          <w:color w:val="000000" w:themeColor="text1"/>
          <w:sz w:val="24"/>
          <w:szCs w:val="24"/>
          <w:lang w:val="en-US"/>
        </w:rPr>
        <w:t xml:space="preserve">other airspace during FJA activation and having the airspace AMC managed will mitigate this impact. This is largely the same for environmental impacts; </w:t>
      </w:r>
      <w:r w:rsidR="39D86FDD" w:rsidRPr="44C5A355">
        <w:rPr>
          <w:rFonts w:ascii="Arial" w:eastAsia="Arial" w:hAnsi="Arial"/>
          <w:color w:val="000000" w:themeColor="text1"/>
          <w:sz w:val="24"/>
          <w:szCs w:val="24"/>
          <w:lang w:val="en-US"/>
        </w:rPr>
        <w:t xml:space="preserve">where </w:t>
      </w:r>
      <w:r w:rsidR="3703DC18" w:rsidRPr="44C5A355">
        <w:rPr>
          <w:rFonts w:ascii="Arial" w:eastAsia="Arial" w:hAnsi="Arial"/>
          <w:color w:val="000000" w:themeColor="text1"/>
          <w:sz w:val="24"/>
          <w:szCs w:val="24"/>
          <w:lang w:val="en-US"/>
        </w:rPr>
        <w:t>the MoD’s requirement</w:t>
      </w:r>
      <w:r w:rsidR="39D86FDD" w:rsidRPr="44C5A355">
        <w:rPr>
          <w:rFonts w:ascii="Arial" w:eastAsia="Arial" w:hAnsi="Arial"/>
          <w:color w:val="000000" w:themeColor="text1"/>
          <w:sz w:val="24"/>
          <w:szCs w:val="24"/>
          <w:lang w:val="en-US"/>
        </w:rPr>
        <w:t xml:space="preserve"> is</w:t>
      </w:r>
      <w:r w:rsidR="3703DC18" w:rsidRPr="44C5A355">
        <w:rPr>
          <w:rFonts w:ascii="Arial" w:eastAsia="Arial" w:hAnsi="Arial"/>
          <w:color w:val="000000" w:themeColor="text1"/>
          <w:sz w:val="24"/>
          <w:szCs w:val="24"/>
          <w:lang w:val="en-US"/>
        </w:rPr>
        <w:t xml:space="preserve"> </w:t>
      </w:r>
      <w:r w:rsidR="39D86FDD" w:rsidRPr="44C5A355">
        <w:rPr>
          <w:rFonts w:ascii="Arial" w:eastAsia="Arial" w:hAnsi="Arial"/>
          <w:color w:val="000000" w:themeColor="text1"/>
          <w:sz w:val="24"/>
          <w:szCs w:val="24"/>
          <w:lang w:val="en-US"/>
        </w:rPr>
        <w:t>to operate in large, segregated airspace, GAT will be routed around.</w:t>
      </w:r>
      <w:r w:rsidR="4A64D713" w:rsidRPr="44C5A355">
        <w:rPr>
          <w:rFonts w:ascii="Arial" w:eastAsia="Arial" w:hAnsi="Arial"/>
          <w:color w:val="000000" w:themeColor="text1"/>
          <w:sz w:val="24"/>
          <w:szCs w:val="24"/>
          <w:lang w:val="en-US"/>
        </w:rPr>
        <w:t xml:space="preserve"> </w:t>
      </w:r>
      <w:r w:rsidR="4A64D713" w:rsidRPr="44C5A355">
        <w:rPr>
          <w:rFonts w:ascii="Arial" w:hAnsi="Arial" w:cs="Arial"/>
          <w:sz w:val="24"/>
          <w:szCs w:val="24"/>
        </w:rPr>
        <w:t>The design also satisfies SoN (para 0.5), allowing the MoD to have a geographically relevant segregated airspace in which to exercise modern joint and foreign elements for Ex JW.</w:t>
      </w:r>
    </w:p>
    <w:p w14:paraId="1D62D996" w14:textId="77777777" w:rsidR="00EA4B5B" w:rsidRDefault="00EA4B5B" w:rsidP="00490D76">
      <w:pPr>
        <w:spacing w:line="240" w:lineRule="auto"/>
        <w:contextualSpacing/>
        <w:rPr>
          <w:rFonts w:ascii="Arial" w:hAnsi="Arial" w:cs="Arial"/>
          <w:b/>
          <w:bCs/>
          <w:sz w:val="24"/>
          <w:szCs w:val="24"/>
        </w:rPr>
      </w:pPr>
    </w:p>
    <w:p w14:paraId="5C5322B4" w14:textId="222B3329" w:rsidR="00E56D23" w:rsidRDefault="00E56D23" w:rsidP="0015367F">
      <w:pPr>
        <w:spacing w:before="15" w:after="0" w:line="274" w:lineRule="exact"/>
        <w:textAlignment w:val="baseline"/>
        <w:rPr>
          <w:rFonts w:ascii="Arial" w:eastAsia="Arial" w:hAnsi="Arial"/>
          <w:b/>
          <w:color w:val="000000"/>
          <w:sz w:val="24"/>
          <w:lang w:val="en-US"/>
        </w:rPr>
      </w:pPr>
      <w:r>
        <w:rPr>
          <w:rFonts w:ascii="Arial" w:eastAsia="Arial" w:hAnsi="Arial"/>
          <w:b/>
          <w:color w:val="000000"/>
          <w:sz w:val="24"/>
          <w:lang w:val="en-US"/>
        </w:rPr>
        <w:t xml:space="preserve">Conclusion </w:t>
      </w:r>
    </w:p>
    <w:p w14:paraId="27667911" w14:textId="77777777" w:rsidR="0015367F" w:rsidRDefault="0015367F" w:rsidP="0015367F">
      <w:pPr>
        <w:spacing w:before="15" w:after="0" w:line="274" w:lineRule="exact"/>
        <w:textAlignment w:val="baseline"/>
        <w:rPr>
          <w:rFonts w:ascii="Arial" w:eastAsia="Arial" w:hAnsi="Arial"/>
          <w:b/>
          <w:color w:val="000000"/>
          <w:sz w:val="24"/>
          <w:lang w:val="en-US"/>
        </w:rPr>
      </w:pPr>
    </w:p>
    <w:p w14:paraId="1B433480" w14:textId="0BCFBD95" w:rsidR="00E56D23" w:rsidRPr="0015367F" w:rsidRDefault="0015367F" w:rsidP="0015367F">
      <w:pPr>
        <w:spacing w:before="15" w:after="0" w:line="274" w:lineRule="exact"/>
        <w:textAlignment w:val="baseline"/>
        <w:rPr>
          <w:rFonts w:ascii="Arial" w:hAnsi="Arial" w:cs="Arial"/>
          <w:sz w:val="24"/>
          <w:szCs w:val="24"/>
        </w:rPr>
      </w:pPr>
      <w:r>
        <w:rPr>
          <w:rFonts w:ascii="Arial" w:eastAsia="Arial" w:hAnsi="Arial"/>
          <w:bCs/>
          <w:color w:val="000000"/>
          <w:sz w:val="24"/>
          <w:lang w:val="en-US"/>
        </w:rPr>
        <w:t>2.4</w:t>
      </w:r>
      <w:r>
        <w:rPr>
          <w:rFonts w:ascii="Arial" w:eastAsia="Arial" w:hAnsi="Arial"/>
          <w:bCs/>
          <w:color w:val="000000"/>
          <w:sz w:val="24"/>
          <w:lang w:val="en-US"/>
        </w:rPr>
        <w:tab/>
      </w:r>
      <w:r w:rsidR="00E56D23">
        <w:rPr>
          <w:rFonts w:ascii="Arial" w:eastAsia="Arial" w:hAnsi="Arial"/>
          <w:bCs/>
          <w:color w:val="000000"/>
          <w:sz w:val="24"/>
          <w:lang w:val="en-US"/>
        </w:rPr>
        <w:t>The proposed option, ‘</w:t>
      </w:r>
      <w:r w:rsidR="00E56D23" w:rsidRPr="00A560F6">
        <w:rPr>
          <w:rFonts w:ascii="Arial" w:eastAsia="Arial" w:hAnsi="Arial"/>
          <w:bCs/>
          <w:color w:val="000000"/>
          <w:sz w:val="24"/>
          <w:lang w:val="en-US"/>
        </w:rPr>
        <w:t>Establishing FJA(N) and FJA(S) as per previous dimensions</w:t>
      </w:r>
      <w:r w:rsidR="00E56D23">
        <w:rPr>
          <w:rFonts w:ascii="Arial" w:eastAsia="Arial" w:hAnsi="Arial"/>
          <w:bCs/>
          <w:color w:val="000000"/>
          <w:sz w:val="24"/>
          <w:lang w:val="en-US"/>
        </w:rPr>
        <w:t>’</w:t>
      </w:r>
      <w:r w:rsidR="00AE4228">
        <w:rPr>
          <w:rFonts w:ascii="Arial" w:eastAsia="Arial" w:hAnsi="Arial"/>
          <w:bCs/>
          <w:color w:val="000000"/>
          <w:sz w:val="24"/>
          <w:lang w:val="en-US"/>
        </w:rPr>
        <w:t>, option 1,</w:t>
      </w:r>
      <w:r w:rsidR="00676016">
        <w:rPr>
          <w:rFonts w:ascii="Arial" w:eastAsia="Arial" w:hAnsi="Arial"/>
          <w:bCs/>
          <w:color w:val="000000"/>
          <w:sz w:val="24"/>
          <w:lang w:val="en-US"/>
        </w:rPr>
        <w:t xml:space="preserve"> satisfies both the SoN</w:t>
      </w:r>
      <w:r w:rsidR="005F06EA">
        <w:rPr>
          <w:rFonts w:ascii="Arial" w:eastAsia="Arial" w:hAnsi="Arial"/>
          <w:bCs/>
          <w:color w:val="000000"/>
          <w:sz w:val="24"/>
          <w:lang w:val="en-US"/>
        </w:rPr>
        <w:t xml:space="preserve"> at para </w:t>
      </w:r>
      <w:r w:rsidR="00984022">
        <w:rPr>
          <w:rFonts w:ascii="Arial" w:eastAsia="Arial" w:hAnsi="Arial"/>
          <w:bCs/>
          <w:color w:val="000000"/>
          <w:sz w:val="24"/>
          <w:lang w:val="en-US"/>
        </w:rPr>
        <w:t>0.5</w:t>
      </w:r>
      <w:r w:rsidR="005F06EA">
        <w:rPr>
          <w:rFonts w:ascii="Arial" w:eastAsia="Arial" w:hAnsi="Arial"/>
          <w:bCs/>
          <w:color w:val="000000"/>
          <w:sz w:val="24"/>
          <w:lang w:val="en-US"/>
        </w:rPr>
        <w:t>,</w:t>
      </w:r>
      <w:r w:rsidR="004E6766">
        <w:rPr>
          <w:rFonts w:ascii="Arial" w:eastAsia="Arial" w:hAnsi="Arial"/>
          <w:bCs/>
          <w:color w:val="000000"/>
          <w:sz w:val="24"/>
          <w:lang w:val="en-US"/>
        </w:rPr>
        <w:t xml:space="preserve"> Key Principles</w:t>
      </w:r>
      <w:r w:rsidR="005F06EA">
        <w:rPr>
          <w:rFonts w:ascii="Arial" w:eastAsia="Arial" w:hAnsi="Arial"/>
          <w:bCs/>
          <w:color w:val="000000"/>
          <w:sz w:val="24"/>
          <w:lang w:val="en-US"/>
        </w:rPr>
        <w:t xml:space="preserve"> at para</w:t>
      </w:r>
      <w:r w:rsidR="00984022">
        <w:rPr>
          <w:rFonts w:ascii="Arial" w:eastAsia="Arial" w:hAnsi="Arial"/>
          <w:bCs/>
          <w:color w:val="000000"/>
          <w:sz w:val="24"/>
          <w:lang w:val="en-US"/>
        </w:rPr>
        <w:t xml:space="preserve"> 1.8</w:t>
      </w:r>
      <w:r w:rsidR="004E6766">
        <w:rPr>
          <w:rFonts w:ascii="Arial" w:eastAsia="Arial" w:hAnsi="Arial"/>
          <w:bCs/>
          <w:color w:val="000000"/>
          <w:sz w:val="24"/>
          <w:lang w:val="en-US"/>
        </w:rPr>
        <w:t xml:space="preserve">, </w:t>
      </w:r>
      <w:r w:rsidR="00676016">
        <w:rPr>
          <w:rFonts w:ascii="Arial" w:eastAsia="Arial" w:hAnsi="Arial"/>
          <w:bCs/>
          <w:color w:val="000000"/>
          <w:sz w:val="24"/>
          <w:lang w:val="en-US"/>
        </w:rPr>
        <w:t xml:space="preserve">and </w:t>
      </w:r>
      <w:r w:rsidR="004E6766">
        <w:rPr>
          <w:rFonts w:ascii="Arial" w:eastAsia="Arial" w:hAnsi="Arial"/>
          <w:bCs/>
          <w:color w:val="000000"/>
          <w:sz w:val="24"/>
          <w:lang w:val="en-US"/>
        </w:rPr>
        <w:t>meets 9 out of the 11DPs.</w:t>
      </w:r>
      <w:r w:rsidR="0093289A">
        <w:rPr>
          <w:rFonts w:ascii="Arial" w:eastAsia="Arial" w:hAnsi="Arial"/>
          <w:bCs/>
          <w:color w:val="000000"/>
          <w:sz w:val="24"/>
          <w:lang w:val="en-US"/>
        </w:rPr>
        <w:t xml:space="preserve"> It</w:t>
      </w:r>
      <w:r w:rsidR="00E56D23">
        <w:rPr>
          <w:rFonts w:ascii="Arial" w:hAnsi="Arial" w:cs="Arial"/>
          <w:sz w:val="24"/>
          <w:szCs w:val="24"/>
        </w:rPr>
        <w:t xml:space="preserve"> is significantly </w:t>
      </w:r>
      <w:r w:rsidR="002E2D4C">
        <w:rPr>
          <w:rFonts w:ascii="Arial" w:hAnsi="Arial" w:cs="Arial"/>
          <w:sz w:val="24"/>
          <w:szCs w:val="24"/>
        </w:rPr>
        <w:t>greater</w:t>
      </w:r>
      <w:r w:rsidR="00E56D23">
        <w:rPr>
          <w:rFonts w:ascii="Arial" w:hAnsi="Arial" w:cs="Arial"/>
          <w:sz w:val="24"/>
          <w:szCs w:val="24"/>
        </w:rPr>
        <w:t xml:space="preserve"> than option 0, do nothing</w:t>
      </w:r>
      <w:r w:rsidR="00BE1782">
        <w:rPr>
          <w:rFonts w:ascii="Arial" w:hAnsi="Arial" w:cs="Arial"/>
          <w:sz w:val="24"/>
          <w:szCs w:val="24"/>
        </w:rPr>
        <w:t xml:space="preserve"> (baseline and comparator)</w:t>
      </w:r>
      <w:r w:rsidR="00A73C71">
        <w:rPr>
          <w:rFonts w:ascii="Arial" w:hAnsi="Arial" w:cs="Arial"/>
          <w:sz w:val="24"/>
          <w:szCs w:val="24"/>
        </w:rPr>
        <w:t xml:space="preserve">, </w:t>
      </w:r>
      <w:r w:rsidR="00A73C71" w:rsidRPr="00984022">
        <w:rPr>
          <w:rFonts w:ascii="Arial" w:hAnsi="Arial" w:cs="Arial"/>
          <w:b/>
          <w:bCs/>
          <w:sz w:val="24"/>
          <w:szCs w:val="24"/>
        </w:rPr>
        <w:t>t</w:t>
      </w:r>
      <w:r w:rsidR="008F4373" w:rsidRPr="00984022">
        <w:rPr>
          <w:rFonts w:ascii="Arial" w:hAnsi="Arial" w:cs="Arial"/>
          <w:b/>
          <w:bCs/>
          <w:sz w:val="24"/>
          <w:szCs w:val="24"/>
        </w:rPr>
        <w:t>herefore option 0 is discounted as a design option</w:t>
      </w:r>
      <w:r w:rsidR="00A73C71" w:rsidRPr="00984022">
        <w:rPr>
          <w:rFonts w:ascii="Arial" w:hAnsi="Arial" w:cs="Arial"/>
          <w:b/>
          <w:bCs/>
          <w:sz w:val="24"/>
          <w:szCs w:val="24"/>
        </w:rPr>
        <w:t>.</w:t>
      </w:r>
      <w:r w:rsidR="008F4373">
        <w:rPr>
          <w:rFonts w:ascii="Arial" w:hAnsi="Arial" w:cs="Arial"/>
          <w:sz w:val="24"/>
          <w:szCs w:val="24"/>
        </w:rPr>
        <w:t xml:space="preserve"> </w:t>
      </w:r>
      <w:r w:rsidR="00A73C71" w:rsidRPr="001B77D6">
        <w:rPr>
          <w:rFonts w:ascii="Arial" w:hAnsi="Arial" w:cs="Arial"/>
          <w:b/>
          <w:bCs/>
          <w:sz w:val="24"/>
          <w:szCs w:val="24"/>
        </w:rPr>
        <w:t>O</w:t>
      </w:r>
      <w:r w:rsidR="008F4373" w:rsidRPr="001B77D6">
        <w:rPr>
          <w:rFonts w:ascii="Arial" w:hAnsi="Arial" w:cs="Arial"/>
          <w:b/>
          <w:bCs/>
          <w:sz w:val="24"/>
          <w:szCs w:val="24"/>
        </w:rPr>
        <w:t>ption 1 is the only design option that the change sponsor is seeking feedback on</w:t>
      </w:r>
      <w:r w:rsidR="00A73C71">
        <w:rPr>
          <w:rFonts w:ascii="Arial" w:hAnsi="Arial" w:cs="Arial"/>
          <w:sz w:val="24"/>
          <w:szCs w:val="24"/>
        </w:rPr>
        <w:t>.</w:t>
      </w:r>
      <w:r w:rsidR="00E56D23">
        <w:rPr>
          <w:rFonts w:ascii="Arial" w:hAnsi="Arial" w:cs="Arial"/>
          <w:sz w:val="24"/>
          <w:szCs w:val="24"/>
        </w:rPr>
        <w:t xml:space="preserve"> The DPs that are identified as ‘partial’ will be met with </w:t>
      </w:r>
      <w:r w:rsidR="00E56D23" w:rsidRPr="00301F22">
        <w:rPr>
          <w:rFonts w:ascii="Arial" w:hAnsi="Arial" w:cs="Arial"/>
          <w:sz w:val="24"/>
          <w:szCs w:val="24"/>
        </w:rPr>
        <w:t>further consultation with stakeholders</w:t>
      </w:r>
      <w:r w:rsidR="002E2D4C">
        <w:rPr>
          <w:rFonts w:ascii="Arial" w:hAnsi="Arial" w:cs="Arial"/>
          <w:sz w:val="24"/>
          <w:szCs w:val="24"/>
        </w:rPr>
        <w:t xml:space="preserve"> through the </w:t>
      </w:r>
      <w:r w:rsidR="00642F16">
        <w:rPr>
          <w:rFonts w:ascii="Arial" w:hAnsi="Arial" w:cs="Arial"/>
          <w:sz w:val="24"/>
          <w:szCs w:val="24"/>
        </w:rPr>
        <w:t xml:space="preserve">Consultation Feedback Form, available at both annex A and the </w:t>
      </w:r>
      <w:hyperlink r:id="rId27" w:history="1">
        <w:r w:rsidR="00642F16" w:rsidRPr="00D17449">
          <w:rPr>
            <w:rStyle w:val="Hyperlink"/>
            <w:rFonts w:ascii="Arial" w:hAnsi="Arial" w:cs="Arial"/>
            <w:sz w:val="24"/>
            <w:szCs w:val="24"/>
          </w:rPr>
          <w:t>Citizen</w:t>
        </w:r>
        <w:r w:rsidR="00D17449" w:rsidRPr="00D17449">
          <w:rPr>
            <w:rStyle w:val="Hyperlink"/>
            <w:rFonts w:ascii="Arial" w:hAnsi="Arial" w:cs="Arial"/>
            <w:sz w:val="24"/>
            <w:szCs w:val="24"/>
          </w:rPr>
          <w:t xml:space="preserve"> Space</w:t>
        </w:r>
        <w:r w:rsidR="00642F16" w:rsidRPr="00D17449">
          <w:rPr>
            <w:rStyle w:val="Hyperlink"/>
            <w:rFonts w:ascii="Arial" w:hAnsi="Arial" w:cs="Arial"/>
            <w:sz w:val="24"/>
            <w:szCs w:val="24"/>
          </w:rPr>
          <w:t xml:space="preserve"> Portal</w:t>
        </w:r>
      </w:hyperlink>
      <w:r w:rsidR="00D17449">
        <w:rPr>
          <w:rFonts w:ascii="Arial" w:hAnsi="Arial" w:cs="Arial"/>
          <w:sz w:val="24"/>
          <w:szCs w:val="24"/>
        </w:rPr>
        <w:t xml:space="preserve"> when the consultation period begins on </w:t>
      </w:r>
      <w:r w:rsidR="00342582">
        <w:rPr>
          <w:rFonts w:ascii="Arial" w:hAnsi="Arial" w:cs="Arial"/>
          <w:sz w:val="24"/>
          <w:szCs w:val="24"/>
        </w:rPr>
        <w:t>Wednesday 7</w:t>
      </w:r>
      <w:r w:rsidR="00342582" w:rsidRPr="00342582">
        <w:rPr>
          <w:rFonts w:ascii="Arial" w:hAnsi="Arial" w:cs="Arial"/>
          <w:sz w:val="24"/>
          <w:szCs w:val="24"/>
          <w:vertAlign w:val="superscript"/>
        </w:rPr>
        <w:t>th</w:t>
      </w:r>
      <w:r w:rsidR="001826C4">
        <w:rPr>
          <w:rFonts w:ascii="Arial" w:hAnsi="Arial" w:cs="Arial"/>
          <w:sz w:val="24"/>
          <w:szCs w:val="24"/>
        </w:rPr>
        <w:t xml:space="preserve"> December</w:t>
      </w:r>
      <w:r w:rsidR="00D17449">
        <w:rPr>
          <w:rFonts w:ascii="Arial" w:hAnsi="Arial" w:cs="Arial"/>
          <w:sz w:val="24"/>
          <w:szCs w:val="24"/>
        </w:rPr>
        <w:t xml:space="preserve"> 2022</w:t>
      </w:r>
      <w:r w:rsidR="00E56D23" w:rsidRPr="00301F22">
        <w:rPr>
          <w:rFonts w:ascii="Arial" w:hAnsi="Arial" w:cs="Arial"/>
          <w:sz w:val="24"/>
          <w:szCs w:val="24"/>
        </w:rPr>
        <w:t xml:space="preserve">. </w:t>
      </w:r>
      <w:r w:rsidR="00E56D23" w:rsidRPr="00BB4977">
        <w:rPr>
          <w:rFonts w:ascii="Arial" w:hAnsi="Arial" w:cs="Arial"/>
          <w:sz w:val="24"/>
          <w:szCs w:val="24"/>
        </w:rPr>
        <w:t xml:space="preserve">Continued engagement and consultation will take place with </w:t>
      </w:r>
      <w:r w:rsidR="001A35B6">
        <w:rPr>
          <w:rFonts w:ascii="Arial" w:hAnsi="Arial" w:cs="Arial"/>
          <w:sz w:val="24"/>
          <w:szCs w:val="24"/>
        </w:rPr>
        <w:t>all</w:t>
      </w:r>
      <w:r w:rsidR="00E56D23" w:rsidRPr="00BB4977">
        <w:rPr>
          <w:rFonts w:ascii="Arial" w:hAnsi="Arial" w:cs="Arial"/>
          <w:sz w:val="24"/>
          <w:szCs w:val="24"/>
        </w:rPr>
        <w:t xml:space="preserve"> findings taken into consideration. </w:t>
      </w:r>
    </w:p>
    <w:p w14:paraId="05C471EC" w14:textId="77777777" w:rsidR="00E56D23" w:rsidRDefault="00E56D23" w:rsidP="00490D76">
      <w:pPr>
        <w:spacing w:line="240" w:lineRule="auto"/>
        <w:contextualSpacing/>
        <w:rPr>
          <w:rFonts w:ascii="Arial" w:hAnsi="Arial" w:cs="Arial"/>
          <w:b/>
          <w:bCs/>
          <w:sz w:val="24"/>
          <w:szCs w:val="24"/>
        </w:rPr>
      </w:pPr>
    </w:p>
    <w:p w14:paraId="785F4290" w14:textId="77777777" w:rsidR="00342DFE" w:rsidRDefault="00342DFE" w:rsidP="00342DFE">
      <w:pPr>
        <w:spacing w:line="240" w:lineRule="auto"/>
        <w:contextualSpacing/>
        <w:rPr>
          <w:rFonts w:ascii="Arial" w:hAnsi="Arial" w:cs="Arial"/>
          <w:b/>
          <w:bCs/>
          <w:sz w:val="24"/>
          <w:szCs w:val="24"/>
        </w:rPr>
      </w:pPr>
      <w:r>
        <w:rPr>
          <w:rFonts w:ascii="Arial" w:hAnsi="Arial" w:cs="Arial"/>
          <w:b/>
          <w:bCs/>
          <w:sz w:val="24"/>
          <w:szCs w:val="24"/>
        </w:rPr>
        <w:t>Operating Principles</w:t>
      </w:r>
    </w:p>
    <w:p w14:paraId="6AB7643E" w14:textId="77777777" w:rsidR="008717CC" w:rsidRDefault="008717CC" w:rsidP="00342DFE">
      <w:pPr>
        <w:spacing w:line="240" w:lineRule="auto"/>
        <w:contextualSpacing/>
        <w:rPr>
          <w:rFonts w:ascii="Arial" w:hAnsi="Arial" w:cs="Arial"/>
          <w:b/>
          <w:bCs/>
          <w:sz w:val="24"/>
          <w:szCs w:val="24"/>
        </w:rPr>
      </w:pPr>
    </w:p>
    <w:p w14:paraId="48FAC25B" w14:textId="71DD5225" w:rsidR="008717CC" w:rsidRPr="00FF0B7B" w:rsidRDefault="08D05794" w:rsidP="00E611AC">
      <w:pPr>
        <w:contextualSpacing/>
        <w:rPr>
          <w:rFonts w:ascii="Arial" w:hAnsi="Arial" w:cs="Arial"/>
          <w:sz w:val="24"/>
          <w:szCs w:val="24"/>
        </w:rPr>
      </w:pPr>
      <w:r w:rsidRPr="44C5A355">
        <w:rPr>
          <w:rFonts w:ascii="Arial" w:hAnsi="Arial" w:cs="Arial"/>
          <w:sz w:val="24"/>
          <w:szCs w:val="24"/>
        </w:rPr>
        <w:t>2.</w:t>
      </w:r>
      <w:r w:rsidR="47DEBC9D" w:rsidRPr="44C5A355">
        <w:rPr>
          <w:rFonts w:ascii="Arial" w:hAnsi="Arial" w:cs="Arial"/>
          <w:sz w:val="24"/>
          <w:szCs w:val="24"/>
        </w:rPr>
        <w:t>5</w:t>
      </w:r>
      <w:r w:rsidR="008717CC">
        <w:tab/>
      </w:r>
      <w:r w:rsidR="3A0EF2BA" w:rsidRPr="44C5A355">
        <w:rPr>
          <w:rFonts w:ascii="Arial" w:hAnsi="Arial" w:cs="Arial"/>
          <w:b/>
          <w:bCs/>
          <w:sz w:val="24"/>
          <w:szCs w:val="24"/>
        </w:rPr>
        <w:t xml:space="preserve">Activation. </w:t>
      </w:r>
      <w:r w:rsidR="5431005C" w:rsidRPr="44C5A355">
        <w:rPr>
          <w:rFonts w:ascii="Arial" w:hAnsi="Arial" w:cs="Arial"/>
          <w:sz w:val="24"/>
          <w:szCs w:val="24"/>
        </w:rPr>
        <w:t>The FJAs will be activated</w:t>
      </w:r>
      <w:r w:rsidR="4F78CBF0" w:rsidRPr="44C5A355">
        <w:rPr>
          <w:rFonts w:ascii="Arial" w:hAnsi="Arial" w:cs="Arial"/>
          <w:sz w:val="24"/>
          <w:szCs w:val="24"/>
        </w:rPr>
        <w:t xml:space="preserve"> by the MAMC</w:t>
      </w:r>
      <w:r w:rsidR="5431005C" w:rsidRPr="44C5A355">
        <w:rPr>
          <w:rFonts w:ascii="Arial" w:hAnsi="Arial" w:cs="Arial"/>
          <w:sz w:val="24"/>
          <w:szCs w:val="24"/>
        </w:rPr>
        <w:t xml:space="preserve"> via NOTAM</w:t>
      </w:r>
      <w:r w:rsidR="520D5AA1" w:rsidRPr="44C5A355">
        <w:rPr>
          <w:rFonts w:ascii="Arial" w:hAnsi="Arial" w:cs="Arial"/>
          <w:sz w:val="24"/>
          <w:szCs w:val="24"/>
        </w:rPr>
        <w:t xml:space="preserve"> when required</w:t>
      </w:r>
      <w:r w:rsidR="756FB200" w:rsidRPr="44C5A355">
        <w:rPr>
          <w:rFonts w:ascii="Arial" w:hAnsi="Arial" w:cs="Arial"/>
          <w:sz w:val="24"/>
          <w:szCs w:val="24"/>
        </w:rPr>
        <w:t xml:space="preserve"> </w:t>
      </w:r>
      <w:r w:rsidR="756FB200" w:rsidRPr="44C5A355">
        <w:rPr>
          <w:rFonts w:ascii="Arial" w:hAnsi="Arial" w:cs="Arial"/>
          <w:sz w:val="24"/>
          <w:szCs w:val="24"/>
          <w:u w:val="single"/>
        </w:rPr>
        <w:t>only</w:t>
      </w:r>
      <w:r w:rsidR="756FB200" w:rsidRPr="44C5A355">
        <w:rPr>
          <w:rFonts w:ascii="Arial" w:hAnsi="Arial" w:cs="Arial"/>
          <w:sz w:val="24"/>
          <w:szCs w:val="24"/>
        </w:rPr>
        <w:t xml:space="preserve"> during </w:t>
      </w:r>
      <w:r w:rsidR="10F31A26" w:rsidRPr="44C5A355">
        <w:rPr>
          <w:rFonts w:ascii="Arial" w:hAnsi="Arial" w:cs="Arial"/>
          <w:sz w:val="24"/>
          <w:szCs w:val="24"/>
        </w:rPr>
        <w:t>Ex JW</w:t>
      </w:r>
      <w:r w:rsidR="6FF5F522" w:rsidRPr="44C5A355">
        <w:rPr>
          <w:rFonts w:ascii="Arial" w:hAnsi="Arial" w:cs="Arial"/>
          <w:sz w:val="24"/>
          <w:szCs w:val="24"/>
        </w:rPr>
        <w:t xml:space="preserve"> </w:t>
      </w:r>
      <w:r w:rsidR="05B5CD43" w:rsidRPr="44C5A355">
        <w:rPr>
          <w:rFonts w:ascii="Arial" w:hAnsi="Arial" w:cs="Arial"/>
          <w:sz w:val="24"/>
          <w:szCs w:val="24"/>
        </w:rPr>
        <w:t>(</w:t>
      </w:r>
      <w:r w:rsidR="00067A50" w:rsidRPr="44C5A355">
        <w:rPr>
          <w:rFonts w:ascii="Arial" w:hAnsi="Arial" w:cs="Arial"/>
          <w:sz w:val="24"/>
          <w:szCs w:val="24"/>
        </w:rPr>
        <w:t xml:space="preserve">2 week </w:t>
      </w:r>
      <w:r w:rsidR="05B5CD43" w:rsidRPr="44C5A355">
        <w:rPr>
          <w:rFonts w:ascii="Arial" w:hAnsi="Arial" w:cs="Arial"/>
          <w:sz w:val="24"/>
          <w:szCs w:val="24"/>
        </w:rPr>
        <w:t xml:space="preserve">period </w:t>
      </w:r>
      <w:r w:rsidR="00492CBB">
        <w:rPr>
          <w:rFonts w:ascii="Arial" w:hAnsi="Arial" w:cs="Arial"/>
          <w:sz w:val="24"/>
          <w:szCs w:val="24"/>
        </w:rPr>
        <w:t>during Spring and Autumn</w:t>
      </w:r>
      <w:r w:rsidR="05B5CD43" w:rsidRPr="44C5A355">
        <w:rPr>
          <w:rFonts w:ascii="Arial" w:hAnsi="Arial" w:cs="Arial"/>
          <w:sz w:val="24"/>
          <w:szCs w:val="24"/>
        </w:rPr>
        <w:t>)</w:t>
      </w:r>
      <w:r w:rsidR="209C4189" w:rsidRPr="44C5A355">
        <w:rPr>
          <w:rFonts w:ascii="Arial" w:hAnsi="Arial" w:cs="Arial"/>
          <w:sz w:val="24"/>
          <w:szCs w:val="24"/>
        </w:rPr>
        <w:t xml:space="preserve"> i</w:t>
      </w:r>
      <w:r w:rsidR="00067A50" w:rsidRPr="44C5A355">
        <w:rPr>
          <w:rFonts w:ascii="Arial" w:hAnsi="Arial" w:cs="Arial"/>
          <w:sz w:val="24"/>
          <w:szCs w:val="24"/>
        </w:rPr>
        <w:t>n accordance with</w:t>
      </w:r>
      <w:r w:rsidR="209C4189" w:rsidRPr="44C5A355">
        <w:rPr>
          <w:rFonts w:ascii="Arial" w:hAnsi="Arial" w:cs="Arial"/>
          <w:sz w:val="24"/>
          <w:szCs w:val="24"/>
        </w:rPr>
        <w:t xml:space="preserve"> previous practice</w:t>
      </w:r>
      <w:r w:rsidR="0E8CDB77" w:rsidRPr="44C5A355">
        <w:rPr>
          <w:rFonts w:ascii="Arial" w:hAnsi="Arial" w:cs="Arial"/>
          <w:sz w:val="24"/>
          <w:szCs w:val="24"/>
        </w:rPr>
        <w:t>.</w:t>
      </w:r>
      <w:r w:rsidR="4B7F4D95" w:rsidRPr="44C5A355">
        <w:rPr>
          <w:rFonts w:ascii="Arial" w:hAnsi="Arial" w:cs="Arial"/>
          <w:sz w:val="24"/>
          <w:szCs w:val="24"/>
        </w:rPr>
        <w:t xml:space="preserve"> When activated, the FJAs will be afforded the segregated status of Special Use Airspace</w:t>
      </w:r>
      <w:r w:rsidR="6A7A1755" w:rsidRPr="44C5A355">
        <w:rPr>
          <w:rFonts w:ascii="Arial" w:hAnsi="Arial" w:cs="Arial"/>
          <w:sz w:val="24"/>
          <w:szCs w:val="24"/>
        </w:rPr>
        <w:t xml:space="preserve"> (SUA)</w:t>
      </w:r>
      <w:r w:rsidR="4B7F4D95" w:rsidRPr="44C5A355">
        <w:rPr>
          <w:rFonts w:ascii="Arial" w:hAnsi="Arial" w:cs="Arial"/>
          <w:sz w:val="24"/>
          <w:szCs w:val="24"/>
        </w:rPr>
        <w:t xml:space="preserve"> between FL245 and FL550, as defined in CAP 740 Appendix A.</w:t>
      </w:r>
    </w:p>
    <w:p w14:paraId="052530D7" w14:textId="77777777" w:rsidR="00FD4B6A" w:rsidRDefault="00FD4B6A" w:rsidP="00FF0B7B">
      <w:pPr>
        <w:contextualSpacing/>
        <w:rPr>
          <w:rFonts w:ascii="Arial" w:hAnsi="Arial" w:cs="Arial"/>
          <w:sz w:val="24"/>
          <w:szCs w:val="24"/>
        </w:rPr>
      </w:pPr>
    </w:p>
    <w:p w14:paraId="71419418" w14:textId="60653479" w:rsidR="00FD4B6A" w:rsidRDefault="00FD4B6A" w:rsidP="00FF0B7B">
      <w:pPr>
        <w:contextualSpacing/>
        <w:rPr>
          <w:rFonts w:ascii="Arial" w:hAnsi="Arial" w:cs="Arial"/>
          <w:sz w:val="24"/>
          <w:szCs w:val="24"/>
        </w:rPr>
      </w:pPr>
      <w:r>
        <w:rPr>
          <w:rFonts w:ascii="Arial" w:hAnsi="Arial" w:cs="Arial"/>
          <w:sz w:val="24"/>
          <w:szCs w:val="24"/>
        </w:rPr>
        <w:t>2.</w:t>
      </w:r>
      <w:r w:rsidR="00471B32">
        <w:rPr>
          <w:rFonts w:ascii="Arial" w:hAnsi="Arial" w:cs="Arial"/>
          <w:sz w:val="24"/>
          <w:szCs w:val="24"/>
        </w:rPr>
        <w:t>6</w:t>
      </w:r>
      <w:r>
        <w:rPr>
          <w:rFonts w:ascii="Arial" w:hAnsi="Arial" w:cs="Arial"/>
          <w:sz w:val="24"/>
          <w:szCs w:val="24"/>
        </w:rPr>
        <w:tab/>
      </w:r>
      <w:r>
        <w:rPr>
          <w:rFonts w:ascii="Arial" w:hAnsi="Arial" w:cs="Arial"/>
          <w:b/>
          <w:bCs/>
          <w:sz w:val="24"/>
          <w:szCs w:val="24"/>
        </w:rPr>
        <w:t>Frequency of flights.</w:t>
      </w:r>
      <w:r>
        <w:rPr>
          <w:rFonts w:ascii="Arial" w:hAnsi="Arial" w:cs="Arial"/>
          <w:sz w:val="24"/>
          <w:szCs w:val="24"/>
        </w:rPr>
        <w:t xml:space="preserve"> It is anticipated that</w:t>
      </w:r>
      <w:r w:rsidR="003C1191">
        <w:rPr>
          <w:rFonts w:ascii="Arial" w:hAnsi="Arial" w:cs="Arial"/>
          <w:sz w:val="24"/>
          <w:szCs w:val="24"/>
        </w:rPr>
        <w:t xml:space="preserve"> during</w:t>
      </w:r>
      <w:r w:rsidR="000F4D5E">
        <w:rPr>
          <w:rFonts w:ascii="Arial" w:hAnsi="Arial" w:cs="Arial"/>
          <w:sz w:val="24"/>
          <w:szCs w:val="24"/>
        </w:rPr>
        <w:t xml:space="preserve"> each of</w:t>
      </w:r>
      <w:r>
        <w:rPr>
          <w:rFonts w:ascii="Arial" w:hAnsi="Arial" w:cs="Arial"/>
          <w:sz w:val="24"/>
          <w:szCs w:val="24"/>
        </w:rPr>
        <w:t xml:space="preserve"> the Exercise JW</w:t>
      </w:r>
      <w:r w:rsidR="0092610C">
        <w:rPr>
          <w:rFonts w:ascii="Arial" w:hAnsi="Arial" w:cs="Arial"/>
          <w:sz w:val="24"/>
          <w:szCs w:val="24"/>
        </w:rPr>
        <w:t xml:space="preserve"> execute phase</w:t>
      </w:r>
      <w:r w:rsidR="003C1191">
        <w:rPr>
          <w:rFonts w:ascii="Arial" w:hAnsi="Arial" w:cs="Arial"/>
          <w:sz w:val="24"/>
          <w:szCs w:val="24"/>
        </w:rPr>
        <w:t>, there will be</w:t>
      </w:r>
      <w:r w:rsidR="00625D71">
        <w:rPr>
          <w:rFonts w:ascii="Arial" w:hAnsi="Arial" w:cs="Arial"/>
          <w:sz w:val="24"/>
          <w:szCs w:val="24"/>
        </w:rPr>
        <w:t xml:space="preserve"> approximately</w:t>
      </w:r>
      <w:r w:rsidR="003C1191">
        <w:rPr>
          <w:rFonts w:ascii="Arial" w:hAnsi="Arial" w:cs="Arial"/>
          <w:sz w:val="24"/>
          <w:szCs w:val="24"/>
        </w:rPr>
        <w:t xml:space="preserve"> 5 activations of the FJAs (total 10 with a </w:t>
      </w:r>
      <w:r w:rsidR="009A5AAA">
        <w:rPr>
          <w:rFonts w:ascii="Arial" w:hAnsi="Arial" w:cs="Arial"/>
          <w:sz w:val="24"/>
          <w:szCs w:val="24"/>
        </w:rPr>
        <w:t xml:space="preserve">3:2 split of South and North </w:t>
      </w:r>
      <w:r w:rsidR="002D7A2E">
        <w:rPr>
          <w:rFonts w:ascii="Arial" w:hAnsi="Arial" w:cs="Arial"/>
          <w:sz w:val="24"/>
          <w:szCs w:val="24"/>
        </w:rPr>
        <w:t>usage</w:t>
      </w:r>
      <w:r w:rsidR="009A5AAA">
        <w:rPr>
          <w:rStyle w:val="FootnoteReference"/>
          <w:rFonts w:ascii="Arial" w:hAnsi="Arial" w:cs="Arial"/>
          <w:sz w:val="24"/>
          <w:szCs w:val="24"/>
        </w:rPr>
        <w:footnoteReference w:id="4"/>
      </w:r>
      <w:r w:rsidR="009A5AAA">
        <w:rPr>
          <w:rFonts w:ascii="Arial" w:hAnsi="Arial" w:cs="Arial"/>
          <w:sz w:val="24"/>
          <w:szCs w:val="24"/>
        </w:rPr>
        <w:t>).</w:t>
      </w:r>
    </w:p>
    <w:p w14:paraId="6CB29D54" w14:textId="77777777" w:rsidR="00D8470C" w:rsidRDefault="00D8470C" w:rsidP="00342DFE">
      <w:pPr>
        <w:spacing w:line="240" w:lineRule="auto"/>
        <w:contextualSpacing/>
        <w:rPr>
          <w:rFonts w:ascii="Arial" w:hAnsi="Arial" w:cs="Arial"/>
          <w:sz w:val="24"/>
          <w:szCs w:val="24"/>
        </w:rPr>
      </w:pPr>
    </w:p>
    <w:p w14:paraId="688D64FD" w14:textId="4400E155" w:rsidR="007A5732" w:rsidRPr="008717CC" w:rsidRDefault="00D8470C" w:rsidP="00342DFE">
      <w:pPr>
        <w:spacing w:line="240" w:lineRule="auto"/>
        <w:contextualSpacing/>
        <w:rPr>
          <w:rFonts w:ascii="Arial" w:hAnsi="Arial" w:cs="Arial"/>
          <w:sz w:val="24"/>
          <w:szCs w:val="24"/>
        </w:rPr>
      </w:pPr>
      <w:r>
        <w:rPr>
          <w:rFonts w:ascii="Arial" w:hAnsi="Arial" w:cs="Arial"/>
          <w:sz w:val="24"/>
          <w:szCs w:val="24"/>
        </w:rPr>
        <w:t>2.</w:t>
      </w:r>
      <w:r w:rsidR="00471B32">
        <w:rPr>
          <w:rFonts w:ascii="Arial" w:hAnsi="Arial" w:cs="Arial"/>
          <w:sz w:val="24"/>
          <w:szCs w:val="24"/>
        </w:rPr>
        <w:t>7</w:t>
      </w:r>
      <w:r>
        <w:rPr>
          <w:rFonts w:ascii="Arial" w:hAnsi="Arial" w:cs="Arial"/>
          <w:sz w:val="24"/>
          <w:szCs w:val="24"/>
        </w:rPr>
        <w:tab/>
      </w:r>
      <w:r>
        <w:rPr>
          <w:rFonts w:ascii="Arial" w:hAnsi="Arial" w:cs="Arial"/>
          <w:b/>
          <w:bCs/>
          <w:sz w:val="24"/>
          <w:szCs w:val="24"/>
        </w:rPr>
        <w:t xml:space="preserve">Hours of Operation. </w:t>
      </w:r>
      <w:r w:rsidR="007A5732">
        <w:rPr>
          <w:rFonts w:ascii="Arial" w:hAnsi="Arial" w:cs="Arial"/>
          <w:sz w:val="24"/>
          <w:szCs w:val="24"/>
        </w:rPr>
        <w:t>During exercise periods, FJAs will be active</w:t>
      </w:r>
      <w:r w:rsidR="003D144E">
        <w:rPr>
          <w:rFonts w:ascii="Arial" w:hAnsi="Arial" w:cs="Arial"/>
          <w:sz w:val="24"/>
          <w:szCs w:val="24"/>
        </w:rPr>
        <w:t xml:space="preserve"> for up to 3 hours from </w:t>
      </w:r>
      <w:r w:rsidR="0068306B">
        <w:rPr>
          <w:rFonts w:ascii="Arial" w:hAnsi="Arial" w:cs="Arial"/>
          <w:sz w:val="24"/>
          <w:szCs w:val="24"/>
        </w:rPr>
        <w:t>mid-morning</w:t>
      </w:r>
      <w:r w:rsidR="003D144E">
        <w:rPr>
          <w:rFonts w:ascii="Arial" w:hAnsi="Arial" w:cs="Arial"/>
          <w:sz w:val="24"/>
          <w:szCs w:val="24"/>
        </w:rPr>
        <w:t xml:space="preserve"> (c1030 UTC)</w:t>
      </w:r>
      <w:r w:rsidR="00A32F92">
        <w:rPr>
          <w:rFonts w:ascii="Arial" w:hAnsi="Arial" w:cs="Arial"/>
          <w:sz w:val="24"/>
          <w:szCs w:val="24"/>
        </w:rPr>
        <w:t>.</w:t>
      </w:r>
      <w:r w:rsidR="00D25731">
        <w:rPr>
          <w:rFonts w:ascii="Arial" w:hAnsi="Arial" w:cs="Arial"/>
          <w:sz w:val="24"/>
          <w:szCs w:val="24"/>
        </w:rPr>
        <w:t xml:space="preserve"> </w:t>
      </w:r>
      <w:r w:rsidR="002D7A2E">
        <w:rPr>
          <w:rFonts w:ascii="Arial" w:hAnsi="Arial" w:cs="Arial"/>
          <w:sz w:val="24"/>
          <w:szCs w:val="24"/>
        </w:rPr>
        <w:t>However,</w:t>
      </w:r>
      <w:r w:rsidR="002C2828">
        <w:rPr>
          <w:rFonts w:ascii="Arial" w:hAnsi="Arial" w:cs="Arial"/>
          <w:sz w:val="24"/>
          <w:szCs w:val="24"/>
        </w:rPr>
        <w:t xml:space="preserve"> under the E</w:t>
      </w:r>
      <w:r w:rsidR="00383C50">
        <w:rPr>
          <w:rFonts w:ascii="Arial" w:hAnsi="Arial" w:cs="Arial"/>
          <w:sz w:val="24"/>
          <w:szCs w:val="24"/>
        </w:rPr>
        <w:t>UROCONTROL</w:t>
      </w:r>
      <w:r w:rsidR="002C2828">
        <w:rPr>
          <w:rFonts w:ascii="Arial" w:hAnsi="Arial" w:cs="Arial"/>
          <w:sz w:val="24"/>
          <w:szCs w:val="24"/>
        </w:rPr>
        <w:t xml:space="preserve"> Flexible Use of Airspace (FUA)</w:t>
      </w:r>
      <w:r w:rsidR="00BA2626">
        <w:rPr>
          <w:rFonts w:ascii="Arial" w:hAnsi="Arial" w:cs="Arial"/>
          <w:sz w:val="24"/>
          <w:szCs w:val="24"/>
        </w:rPr>
        <w:t xml:space="preserve">, the </w:t>
      </w:r>
      <w:r w:rsidR="00C66C00">
        <w:rPr>
          <w:rFonts w:ascii="Arial" w:hAnsi="Arial" w:cs="Arial"/>
          <w:sz w:val="24"/>
          <w:szCs w:val="24"/>
        </w:rPr>
        <w:t xml:space="preserve">airspace will be </w:t>
      </w:r>
      <w:r w:rsidR="00F6386D">
        <w:rPr>
          <w:rFonts w:ascii="Arial" w:hAnsi="Arial" w:cs="Arial"/>
          <w:sz w:val="24"/>
          <w:szCs w:val="24"/>
        </w:rPr>
        <w:t xml:space="preserve">managed and </w:t>
      </w:r>
      <w:r w:rsidR="00C66C00">
        <w:rPr>
          <w:rFonts w:ascii="Arial" w:hAnsi="Arial" w:cs="Arial"/>
          <w:sz w:val="24"/>
          <w:szCs w:val="24"/>
        </w:rPr>
        <w:t>handed to Civil use should the FJA not be required</w:t>
      </w:r>
      <w:r w:rsidR="00394B1A">
        <w:rPr>
          <w:rFonts w:ascii="Arial" w:hAnsi="Arial" w:cs="Arial"/>
          <w:sz w:val="24"/>
          <w:szCs w:val="24"/>
        </w:rPr>
        <w:t xml:space="preserve"> (</w:t>
      </w:r>
      <w:r w:rsidR="00344A5F">
        <w:rPr>
          <w:rFonts w:ascii="Arial" w:hAnsi="Arial" w:cs="Arial"/>
          <w:sz w:val="24"/>
          <w:szCs w:val="24"/>
        </w:rPr>
        <w:t xml:space="preserve">cancellation of aircraft, poor weather, </w:t>
      </w:r>
      <w:r w:rsidR="00920264">
        <w:rPr>
          <w:rFonts w:ascii="Arial" w:hAnsi="Arial" w:cs="Arial"/>
          <w:sz w:val="24"/>
          <w:szCs w:val="24"/>
        </w:rPr>
        <w:t>sortie completed early etc.)</w:t>
      </w:r>
    </w:p>
    <w:p w14:paraId="54193952" w14:textId="77777777" w:rsidR="00F57CAB" w:rsidRDefault="00F57CAB" w:rsidP="00342DFE">
      <w:pPr>
        <w:spacing w:line="240" w:lineRule="auto"/>
        <w:contextualSpacing/>
        <w:rPr>
          <w:rFonts w:ascii="Arial" w:hAnsi="Arial" w:cs="Arial"/>
          <w:b/>
          <w:bCs/>
          <w:sz w:val="24"/>
          <w:szCs w:val="24"/>
        </w:rPr>
      </w:pPr>
    </w:p>
    <w:p w14:paraId="5DCB599B" w14:textId="2A34E3A1" w:rsidR="00F57CAB" w:rsidRDefault="00F57CAB" w:rsidP="00342DFE">
      <w:pPr>
        <w:spacing w:line="240" w:lineRule="auto"/>
        <w:contextualSpacing/>
        <w:rPr>
          <w:rFonts w:ascii="Arial" w:hAnsi="Arial" w:cs="Arial"/>
          <w:sz w:val="24"/>
          <w:szCs w:val="24"/>
        </w:rPr>
      </w:pPr>
      <w:r>
        <w:rPr>
          <w:rFonts w:ascii="Arial" w:hAnsi="Arial" w:cs="Arial"/>
          <w:sz w:val="24"/>
          <w:szCs w:val="24"/>
        </w:rPr>
        <w:t>2.</w:t>
      </w:r>
      <w:r w:rsidR="00471B32">
        <w:rPr>
          <w:rFonts w:ascii="Arial" w:hAnsi="Arial" w:cs="Arial"/>
          <w:sz w:val="24"/>
          <w:szCs w:val="24"/>
        </w:rPr>
        <w:t>8</w:t>
      </w:r>
      <w:r>
        <w:rPr>
          <w:rFonts w:ascii="Arial" w:hAnsi="Arial" w:cs="Arial"/>
          <w:sz w:val="24"/>
          <w:szCs w:val="24"/>
        </w:rPr>
        <w:tab/>
      </w:r>
      <w:r w:rsidR="00E66A6C">
        <w:rPr>
          <w:rFonts w:ascii="Arial" w:hAnsi="Arial" w:cs="Arial"/>
          <w:b/>
          <w:bCs/>
          <w:sz w:val="24"/>
          <w:szCs w:val="24"/>
        </w:rPr>
        <w:t xml:space="preserve">GAT. </w:t>
      </w:r>
      <w:r w:rsidRPr="00F57CAB">
        <w:rPr>
          <w:rFonts w:ascii="Arial" w:hAnsi="Arial" w:cs="Arial"/>
          <w:sz w:val="24"/>
          <w:szCs w:val="24"/>
        </w:rPr>
        <w:t xml:space="preserve">NATS PC will manage the safe and efficient flow of GAT around the </w:t>
      </w:r>
      <w:r>
        <w:rPr>
          <w:rFonts w:ascii="Arial" w:hAnsi="Arial" w:cs="Arial"/>
          <w:sz w:val="24"/>
          <w:szCs w:val="24"/>
        </w:rPr>
        <w:t>FJAs</w:t>
      </w:r>
      <w:r w:rsidRPr="00F57CAB">
        <w:rPr>
          <w:rFonts w:ascii="Arial" w:hAnsi="Arial" w:cs="Arial"/>
          <w:sz w:val="24"/>
          <w:szCs w:val="24"/>
        </w:rPr>
        <w:t xml:space="preserve"> by use of </w:t>
      </w:r>
      <w:r>
        <w:rPr>
          <w:rFonts w:ascii="Arial" w:hAnsi="Arial" w:cs="Arial"/>
          <w:sz w:val="24"/>
          <w:szCs w:val="24"/>
        </w:rPr>
        <w:t>Free Route Airspace (FRA)</w:t>
      </w:r>
      <w:r w:rsidRPr="00F57CAB">
        <w:rPr>
          <w:rFonts w:ascii="Arial" w:hAnsi="Arial" w:cs="Arial"/>
          <w:sz w:val="24"/>
          <w:szCs w:val="24"/>
        </w:rPr>
        <w:t xml:space="preserve"> to facilitate circumnavigatio</w:t>
      </w:r>
      <w:r w:rsidR="004A534C">
        <w:rPr>
          <w:rFonts w:ascii="Arial" w:hAnsi="Arial" w:cs="Arial"/>
          <w:sz w:val="24"/>
          <w:szCs w:val="24"/>
        </w:rPr>
        <w:t>n.</w:t>
      </w:r>
    </w:p>
    <w:p w14:paraId="4E234C78" w14:textId="77777777" w:rsidR="00024CF1" w:rsidRDefault="00024CF1" w:rsidP="00342DFE">
      <w:pPr>
        <w:spacing w:line="240" w:lineRule="auto"/>
        <w:contextualSpacing/>
        <w:rPr>
          <w:rFonts w:ascii="Arial" w:hAnsi="Arial" w:cs="Arial"/>
          <w:sz w:val="24"/>
          <w:szCs w:val="24"/>
        </w:rPr>
      </w:pPr>
    </w:p>
    <w:p w14:paraId="27FD8743" w14:textId="7D859A6E" w:rsidR="00024CF1" w:rsidRPr="002621CF" w:rsidRDefault="00024CF1" w:rsidP="00342DFE">
      <w:pPr>
        <w:spacing w:line="240" w:lineRule="auto"/>
        <w:contextualSpacing/>
        <w:rPr>
          <w:rFonts w:ascii="Arial" w:hAnsi="Arial" w:cs="Arial"/>
          <w:sz w:val="24"/>
          <w:szCs w:val="24"/>
        </w:rPr>
      </w:pPr>
      <w:r>
        <w:rPr>
          <w:rFonts w:ascii="Arial" w:hAnsi="Arial" w:cs="Arial"/>
          <w:sz w:val="24"/>
          <w:szCs w:val="24"/>
        </w:rPr>
        <w:lastRenderedPageBreak/>
        <w:t>2.</w:t>
      </w:r>
      <w:r w:rsidR="00471B32">
        <w:rPr>
          <w:rFonts w:ascii="Arial" w:hAnsi="Arial" w:cs="Arial"/>
          <w:sz w:val="24"/>
          <w:szCs w:val="24"/>
        </w:rPr>
        <w:t>9</w:t>
      </w:r>
      <w:r w:rsidR="002621CF">
        <w:rPr>
          <w:rFonts w:ascii="Arial" w:hAnsi="Arial" w:cs="Arial"/>
          <w:sz w:val="24"/>
          <w:szCs w:val="24"/>
        </w:rPr>
        <w:tab/>
      </w:r>
      <w:r w:rsidR="00A869B2">
        <w:rPr>
          <w:rFonts w:ascii="Arial" w:hAnsi="Arial" w:cs="Arial"/>
          <w:b/>
          <w:bCs/>
          <w:sz w:val="24"/>
          <w:szCs w:val="24"/>
        </w:rPr>
        <w:t>Operating Authority</w:t>
      </w:r>
      <w:r w:rsidR="005E1C54">
        <w:rPr>
          <w:rFonts w:ascii="Arial" w:hAnsi="Arial" w:cs="Arial"/>
          <w:b/>
          <w:bCs/>
          <w:sz w:val="24"/>
          <w:szCs w:val="24"/>
        </w:rPr>
        <w:t>/OAT</w:t>
      </w:r>
      <w:r w:rsidR="002621CF">
        <w:rPr>
          <w:rFonts w:ascii="Arial" w:hAnsi="Arial" w:cs="Arial"/>
          <w:b/>
          <w:bCs/>
          <w:sz w:val="24"/>
          <w:szCs w:val="24"/>
        </w:rPr>
        <w:t>.</w:t>
      </w:r>
      <w:r w:rsidR="002621CF">
        <w:rPr>
          <w:rFonts w:ascii="Arial" w:hAnsi="Arial" w:cs="Arial"/>
          <w:sz w:val="24"/>
          <w:szCs w:val="24"/>
        </w:rPr>
        <w:t xml:space="preserve"> </w:t>
      </w:r>
      <w:r w:rsidR="00A869B2" w:rsidRPr="00A869B2">
        <w:rPr>
          <w:rFonts w:ascii="Arial" w:hAnsi="Arial" w:cs="Arial"/>
          <w:sz w:val="24"/>
          <w:szCs w:val="24"/>
        </w:rPr>
        <w:t xml:space="preserve">ASACS units are the Operating Authority for </w:t>
      </w:r>
      <w:r w:rsidR="005E1C54">
        <w:rPr>
          <w:rFonts w:ascii="Arial" w:hAnsi="Arial" w:cs="Arial"/>
          <w:sz w:val="24"/>
          <w:szCs w:val="24"/>
        </w:rPr>
        <w:t xml:space="preserve">air systems </w:t>
      </w:r>
      <w:r w:rsidR="00A869B2" w:rsidRPr="00A869B2">
        <w:rPr>
          <w:rFonts w:ascii="Arial" w:hAnsi="Arial" w:cs="Arial"/>
          <w:sz w:val="24"/>
          <w:szCs w:val="24"/>
        </w:rPr>
        <w:t>operating within the MDAs</w:t>
      </w:r>
      <w:r w:rsidR="008B739E">
        <w:rPr>
          <w:rFonts w:ascii="Arial" w:hAnsi="Arial" w:cs="Arial"/>
          <w:sz w:val="24"/>
          <w:szCs w:val="24"/>
        </w:rPr>
        <w:t>/FJA</w:t>
      </w:r>
      <w:r w:rsidR="00A869B2" w:rsidRPr="00A869B2">
        <w:rPr>
          <w:rFonts w:ascii="Arial" w:hAnsi="Arial" w:cs="Arial"/>
          <w:sz w:val="24"/>
          <w:szCs w:val="24"/>
        </w:rPr>
        <w:t>. 78 Sqn</w:t>
      </w:r>
      <w:r w:rsidR="005E1C54">
        <w:rPr>
          <w:rFonts w:ascii="Arial" w:hAnsi="Arial" w:cs="Arial"/>
          <w:sz w:val="24"/>
          <w:szCs w:val="24"/>
        </w:rPr>
        <w:t xml:space="preserve"> </w:t>
      </w:r>
      <w:r w:rsidR="00A869B2" w:rsidRPr="00A869B2">
        <w:rPr>
          <w:rFonts w:ascii="Arial" w:hAnsi="Arial" w:cs="Arial"/>
          <w:sz w:val="24"/>
          <w:szCs w:val="24"/>
        </w:rPr>
        <w:t xml:space="preserve">is tasked with providing a service to </w:t>
      </w:r>
      <w:r w:rsidR="005E0733">
        <w:rPr>
          <w:rFonts w:ascii="Arial" w:hAnsi="Arial" w:cs="Arial"/>
          <w:sz w:val="24"/>
          <w:szCs w:val="24"/>
        </w:rPr>
        <w:t>air systems</w:t>
      </w:r>
      <w:r w:rsidR="00A869B2" w:rsidRPr="00A869B2">
        <w:rPr>
          <w:rFonts w:ascii="Arial" w:hAnsi="Arial" w:cs="Arial"/>
          <w:sz w:val="24"/>
          <w:szCs w:val="24"/>
        </w:rPr>
        <w:t xml:space="preserve"> routeing in and out of the MDAs and, in addition, when ASACS is unavailable, for providing a service to </w:t>
      </w:r>
      <w:r w:rsidR="00B03869">
        <w:rPr>
          <w:rFonts w:ascii="Arial" w:hAnsi="Arial" w:cs="Arial"/>
          <w:sz w:val="24"/>
          <w:szCs w:val="24"/>
        </w:rPr>
        <w:t>air systems</w:t>
      </w:r>
      <w:r w:rsidR="00A869B2" w:rsidRPr="00A869B2">
        <w:rPr>
          <w:rFonts w:ascii="Arial" w:hAnsi="Arial" w:cs="Arial"/>
          <w:sz w:val="24"/>
          <w:szCs w:val="24"/>
        </w:rPr>
        <w:t xml:space="preserve"> operating within them</w:t>
      </w:r>
      <w:r w:rsidR="002F6C4D">
        <w:rPr>
          <w:rStyle w:val="FootnoteReference"/>
          <w:rFonts w:ascii="Arial" w:hAnsi="Arial" w:cs="Arial"/>
          <w:sz w:val="24"/>
          <w:szCs w:val="24"/>
        </w:rPr>
        <w:footnoteReference w:id="5"/>
      </w:r>
      <w:r w:rsidR="00A869B2" w:rsidRPr="00A869B2">
        <w:rPr>
          <w:rFonts w:ascii="Arial" w:hAnsi="Arial" w:cs="Arial"/>
          <w:sz w:val="24"/>
          <w:szCs w:val="24"/>
        </w:rPr>
        <w:t>.</w:t>
      </w:r>
    </w:p>
    <w:p w14:paraId="6327E221" w14:textId="77777777" w:rsidR="00411B93" w:rsidRDefault="00411B93" w:rsidP="00342DFE">
      <w:pPr>
        <w:spacing w:line="240" w:lineRule="auto"/>
        <w:contextualSpacing/>
        <w:rPr>
          <w:rFonts w:ascii="Arial" w:hAnsi="Arial" w:cs="Arial"/>
          <w:sz w:val="24"/>
          <w:szCs w:val="24"/>
        </w:rPr>
      </w:pPr>
    </w:p>
    <w:p w14:paraId="1FF437D8" w14:textId="3D7735E0" w:rsidR="004F663E" w:rsidRDefault="00411B93" w:rsidP="00342DFE">
      <w:pPr>
        <w:spacing w:line="240" w:lineRule="auto"/>
        <w:contextualSpacing/>
        <w:rPr>
          <w:rFonts w:ascii="Arial" w:hAnsi="Arial" w:cs="Arial"/>
          <w:sz w:val="24"/>
          <w:szCs w:val="24"/>
        </w:rPr>
      </w:pPr>
      <w:r>
        <w:rPr>
          <w:rFonts w:ascii="Arial" w:hAnsi="Arial" w:cs="Arial"/>
          <w:sz w:val="24"/>
          <w:szCs w:val="24"/>
        </w:rPr>
        <w:t>2.</w:t>
      </w:r>
      <w:r w:rsidR="00471B32">
        <w:rPr>
          <w:rFonts w:ascii="Arial" w:hAnsi="Arial" w:cs="Arial"/>
          <w:sz w:val="24"/>
          <w:szCs w:val="24"/>
        </w:rPr>
        <w:t>10</w:t>
      </w:r>
      <w:r>
        <w:rPr>
          <w:rFonts w:ascii="Arial" w:hAnsi="Arial" w:cs="Arial"/>
          <w:sz w:val="24"/>
          <w:szCs w:val="24"/>
        </w:rPr>
        <w:tab/>
      </w:r>
      <w:r w:rsidR="007111BF">
        <w:rPr>
          <w:rFonts w:ascii="Arial" w:hAnsi="Arial" w:cs="Arial"/>
          <w:b/>
          <w:bCs/>
          <w:sz w:val="24"/>
          <w:szCs w:val="24"/>
        </w:rPr>
        <w:t xml:space="preserve">Letters of Agreement. </w:t>
      </w:r>
      <w:r w:rsidR="003C7565">
        <w:rPr>
          <w:rFonts w:ascii="Arial" w:hAnsi="Arial" w:cs="Arial"/>
          <w:sz w:val="24"/>
          <w:szCs w:val="24"/>
        </w:rPr>
        <w:t xml:space="preserve">After </w:t>
      </w:r>
      <w:r w:rsidR="009C3EF2">
        <w:rPr>
          <w:rFonts w:ascii="Arial" w:hAnsi="Arial" w:cs="Arial"/>
          <w:sz w:val="24"/>
          <w:szCs w:val="24"/>
        </w:rPr>
        <w:t xml:space="preserve">Stakeholder engagement post </w:t>
      </w:r>
      <w:r w:rsidR="00E567B7">
        <w:rPr>
          <w:rFonts w:ascii="Arial" w:hAnsi="Arial" w:cs="Arial"/>
          <w:sz w:val="24"/>
          <w:szCs w:val="24"/>
        </w:rPr>
        <w:t>st</w:t>
      </w:r>
      <w:r w:rsidR="00940408">
        <w:rPr>
          <w:rFonts w:ascii="Arial" w:hAnsi="Arial" w:cs="Arial"/>
          <w:sz w:val="24"/>
          <w:szCs w:val="24"/>
        </w:rPr>
        <w:t>ep</w:t>
      </w:r>
      <w:r w:rsidR="00E567B7">
        <w:rPr>
          <w:rFonts w:ascii="Arial" w:hAnsi="Arial" w:cs="Arial"/>
          <w:sz w:val="24"/>
          <w:szCs w:val="24"/>
        </w:rPr>
        <w:t xml:space="preserve"> 2</w:t>
      </w:r>
      <w:r w:rsidR="00B03869">
        <w:rPr>
          <w:rFonts w:ascii="Arial" w:hAnsi="Arial" w:cs="Arial"/>
          <w:sz w:val="24"/>
          <w:szCs w:val="24"/>
        </w:rPr>
        <w:t>B</w:t>
      </w:r>
      <w:r w:rsidR="00E567B7">
        <w:rPr>
          <w:rFonts w:ascii="Arial" w:hAnsi="Arial" w:cs="Arial"/>
          <w:sz w:val="24"/>
          <w:szCs w:val="24"/>
        </w:rPr>
        <w:t xml:space="preserve"> (</w:t>
      </w:r>
      <w:r w:rsidR="00D44ADA">
        <w:rPr>
          <w:rFonts w:ascii="Arial" w:hAnsi="Arial" w:cs="Arial"/>
          <w:sz w:val="24"/>
          <w:szCs w:val="24"/>
        </w:rPr>
        <w:t>Develop</w:t>
      </w:r>
      <w:r w:rsidR="00E567B7">
        <w:rPr>
          <w:rFonts w:ascii="Arial" w:hAnsi="Arial" w:cs="Arial"/>
          <w:sz w:val="24"/>
          <w:szCs w:val="24"/>
        </w:rPr>
        <w:t xml:space="preserve"> and Assess</w:t>
      </w:r>
      <w:r w:rsidR="00D44ADA">
        <w:rPr>
          <w:rFonts w:ascii="Arial" w:hAnsi="Arial" w:cs="Arial"/>
          <w:sz w:val="24"/>
          <w:szCs w:val="24"/>
        </w:rPr>
        <w:t xml:space="preserve"> Gateway</w:t>
      </w:r>
      <w:r w:rsidR="00E567B7">
        <w:rPr>
          <w:rFonts w:ascii="Arial" w:hAnsi="Arial" w:cs="Arial"/>
          <w:sz w:val="24"/>
          <w:szCs w:val="24"/>
        </w:rPr>
        <w:t>)</w:t>
      </w:r>
      <w:r w:rsidR="000F2D1A">
        <w:rPr>
          <w:rFonts w:ascii="Arial" w:hAnsi="Arial" w:cs="Arial"/>
          <w:sz w:val="24"/>
          <w:szCs w:val="24"/>
        </w:rPr>
        <w:t xml:space="preserve">, the </w:t>
      </w:r>
      <w:r w:rsidR="00241B6D">
        <w:rPr>
          <w:rFonts w:ascii="Arial" w:hAnsi="Arial" w:cs="Arial"/>
          <w:sz w:val="24"/>
          <w:szCs w:val="24"/>
        </w:rPr>
        <w:t>Change Sponsor agrees to create a</w:t>
      </w:r>
      <w:r w:rsidR="00E726AB">
        <w:rPr>
          <w:rFonts w:ascii="Arial" w:hAnsi="Arial" w:cs="Arial"/>
          <w:sz w:val="24"/>
          <w:szCs w:val="24"/>
        </w:rPr>
        <w:t xml:space="preserve"> Letter of Agreement (LoA) in order to </w:t>
      </w:r>
      <w:r w:rsidR="00321DFC" w:rsidRPr="00321DFC">
        <w:rPr>
          <w:rFonts w:ascii="Arial" w:hAnsi="Arial" w:cs="Arial"/>
          <w:sz w:val="24"/>
          <w:szCs w:val="24"/>
        </w:rPr>
        <w:t>ensure that the impact on the civil route network is minimal, previously used SUA activation protocols will be established</w:t>
      </w:r>
      <w:r w:rsidR="004F663E">
        <w:rPr>
          <w:rFonts w:ascii="Arial" w:hAnsi="Arial" w:cs="Arial"/>
          <w:sz w:val="24"/>
          <w:szCs w:val="24"/>
        </w:rPr>
        <w:t>:</w:t>
      </w:r>
    </w:p>
    <w:p w14:paraId="19D1D62C" w14:textId="77777777" w:rsidR="004F663E" w:rsidRDefault="004F663E" w:rsidP="00342DFE">
      <w:pPr>
        <w:spacing w:line="240" w:lineRule="auto"/>
        <w:contextualSpacing/>
        <w:rPr>
          <w:rFonts w:ascii="Arial" w:hAnsi="Arial" w:cs="Arial"/>
          <w:sz w:val="24"/>
          <w:szCs w:val="24"/>
        </w:rPr>
      </w:pPr>
    </w:p>
    <w:p w14:paraId="254FA0FB" w14:textId="77777777" w:rsidR="00B47A90" w:rsidRDefault="004F663E" w:rsidP="00342DFE">
      <w:pPr>
        <w:spacing w:line="240" w:lineRule="auto"/>
        <w:contextualSpacing/>
        <w:rPr>
          <w:rFonts w:ascii="Arial" w:hAnsi="Arial" w:cs="Arial"/>
          <w:sz w:val="24"/>
          <w:szCs w:val="24"/>
        </w:rPr>
      </w:pPr>
      <w:r w:rsidRPr="004F663E">
        <w:rPr>
          <w:rFonts w:ascii="Arial" w:hAnsi="Arial" w:cs="Arial"/>
          <w:i/>
          <w:iCs/>
          <w:sz w:val="24"/>
          <w:szCs w:val="24"/>
        </w:rPr>
        <w:t xml:space="preserve">C.1.8 In accordance with MoD policy, the </w:t>
      </w:r>
      <w:r w:rsidR="00411B93" w:rsidRPr="004F663E">
        <w:rPr>
          <w:rFonts w:ascii="Arial" w:hAnsi="Arial" w:cs="Arial"/>
          <w:i/>
          <w:iCs/>
          <w:sz w:val="24"/>
          <w:szCs w:val="24"/>
        </w:rPr>
        <w:t xml:space="preserve">MAMC </w:t>
      </w:r>
      <w:r w:rsidR="00DD059F" w:rsidRPr="004F663E">
        <w:rPr>
          <w:rFonts w:ascii="Arial" w:hAnsi="Arial" w:cs="Arial"/>
          <w:i/>
          <w:iCs/>
          <w:sz w:val="24"/>
          <w:szCs w:val="24"/>
        </w:rPr>
        <w:t>is responsible for ensuring that EG D701E and/or EG D701F activation at or above 29,000ft is not concurrent with EG D712 activation or Military Exercises operating in adjacent Fast Jet Area South (FJAS) or Fast Jet Area North (FJAN). These areas cannot be active at the same time period to allow GAT to transit safely to the east of EG D701E and/or EG D701F</w:t>
      </w:r>
      <w:r w:rsidR="00411B93" w:rsidRPr="004F663E">
        <w:rPr>
          <w:rFonts w:ascii="Arial" w:hAnsi="Arial" w:cs="Arial"/>
          <w:i/>
          <w:iCs/>
          <w:sz w:val="24"/>
          <w:szCs w:val="24"/>
        </w:rPr>
        <w:t>.</w:t>
      </w:r>
      <w:r w:rsidR="000B2670">
        <w:rPr>
          <w:rFonts w:ascii="Arial" w:hAnsi="Arial" w:cs="Arial"/>
          <w:sz w:val="24"/>
          <w:szCs w:val="24"/>
        </w:rPr>
        <w:t xml:space="preserve"> </w:t>
      </w:r>
    </w:p>
    <w:p w14:paraId="6DEB3BC6" w14:textId="77777777" w:rsidR="00B47A90" w:rsidRDefault="00B47A90" w:rsidP="00342DFE">
      <w:pPr>
        <w:spacing w:line="240" w:lineRule="auto"/>
        <w:contextualSpacing/>
        <w:rPr>
          <w:rFonts w:ascii="Arial" w:hAnsi="Arial" w:cs="Arial"/>
          <w:sz w:val="24"/>
          <w:szCs w:val="24"/>
        </w:rPr>
      </w:pPr>
    </w:p>
    <w:p w14:paraId="02A73CE2" w14:textId="7666D855" w:rsidR="00411B93" w:rsidRDefault="00C11C49" w:rsidP="00342DFE">
      <w:pPr>
        <w:spacing w:line="240" w:lineRule="auto"/>
        <w:contextualSpacing/>
        <w:rPr>
          <w:rFonts w:ascii="Arial" w:hAnsi="Arial" w:cs="Arial"/>
          <w:sz w:val="24"/>
          <w:szCs w:val="24"/>
        </w:rPr>
      </w:pPr>
      <w:r>
        <w:rPr>
          <w:rFonts w:ascii="Arial" w:hAnsi="Arial" w:cs="Arial"/>
          <w:sz w:val="24"/>
          <w:szCs w:val="24"/>
        </w:rPr>
        <w:t xml:space="preserve">This </w:t>
      </w:r>
      <w:r w:rsidR="00BE48E3">
        <w:rPr>
          <w:rFonts w:ascii="Arial" w:hAnsi="Arial" w:cs="Arial"/>
          <w:sz w:val="24"/>
          <w:szCs w:val="24"/>
        </w:rPr>
        <w:t>is based</w:t>
      </w:r>
      <w:r>
        <w:rPr>
          <w:rFonts w:ascii="Arial" w:hAnsi="Arial" w:cs="Arial"/>
          <w:sz w:val="24"/>
          <w:szCs w:val="24"/>
        </w:rPr>
        <w:t xml:space="preserve"> on a previous LoA currently within </w:t>
      </w:r>
      <w:r w:rsidR="00BE48E3">
        <w:rPr>
          <w:rFonts w:ascii="Arial" w:hAnsi="Arial" w:cs="Arial"/>
          <w:sz w:val="24"/>
          <w:szCs w:val="24"/>
        </w:rPr>
        <w:t xml:space="preserve">Mil AIP </w:t>
      </w:r>
      <w:r w:rsidR="00886131">
        <w:rPr>
          <w:rFonts w:ascii="Arial" w:hAnsi="Arial" w:cs="Arial"/>
          <w:sz w:val="24"/>
          <w:szCs w:val="24"/>
        </w:rPr>
        <w:t xml:space="preserve">ENR 5-1-7 </w:t>
      </w:r>
      <w:r w:rsidR="00BE48E3">
        <w:rPr>
          <w:rFonts w:ascii="Arial" w:hAnsi="Arial" w:cs="Arial"/>
          <w:sz w:val="24"/>
          <w:szCs w:val="24"/>
        </w:rPr>
        <w:t>(f</w:t>
      </w:r>
      <w:r w:rsidR="000B2670">
        <w:rPr>
          <w:rFonts w:ascii="Arial" w:hAnsi="Arial" w:cs="Arial"/>
          <w:sz w:val="24"/>
          <w:szCs w:val="24"/>
        </w:rPr>
        <w:t xml:space="preserve">ig </w:t>
      </w:r>
      <w:r w:rsidR="00CA6094">
        <w:rPr>
          <w:rFonts w:ascii="Arial" w:hAnsi="Arial" w:cs="Arial"/>
          <w:sz w:val="24"/>
          <w:szCs w:val="24"/>
        </w:rPr>
        <w:t>7</w:t>
      </w:r>
      <w:r w:rsidR="00BE48E3">
        <w:rPr>
          <w:rFonts w:ascii="Arial" w:hAnsi="Arial" w:cs="Arial"/>
          <w:sz w:val="24"/>
          <w:szCs w:val="24"/>
        </w:rPr>
        <w:t>)</w:t>
      </w:r>
      <w:r w:rsidR="003E6905">
        <w:rPr>
          <w:rFonts w:ascii="Arial" w:hAnsi="Arial" w:cs="Arial"/>
          <w:sz w:val="24"/>
          <w:szCs w:val="24"/>
        </w:rPr>
        <w:t>.</w:t>
      </w:r>
    </w:p>
    <w:p w14:paraId="017700A7" w14:textId="77777777" w:rsidR="003E6905" w:rsidRDefault="003E6905" w:rsidP="00342DFE">
      <w:pPr>
        <w:spacing w:line="240" w:lineRule="auto"/>
        <w:contextualSpacing/>
        <w:rPr>
          <w:rFonts w:ascii="Arial" w:hAnsi="Arial" w:cs="Arial"/>
          <w:sz w:val="24"/>
          <w:szCs w:val="24"/>
        </w:rPr>
      </w:pPr>
    </w:p>
    <w:p w14:paraId="27123486" w14:textId="77777777" w:rsidR="003E6905" w:rsidRPr="009150C0" w:rsidRDefault="003E6905" w:rsidP="003E6905">
      <w:pPr>
        <w:spacing w:line="240" w:lineRule="auto"/>
        <w:contextualSpacing/>
        <w:rPr>
          <w:rFonts w:ascii="Arial" w:hAnsi="Arial" w:cs="Arial"/>
          <w:sz w:val="24"/>
          <w:szCs w:val="24"/>
        </w:rPr>
      </w:pPr>
      <w:r>
        <w:rPr>
          <w:noProof/>
        </w:rPr>
        <w:drawing>
          <wp:inline distT="0" distB="0" distL="0" distR="0" wp14:anchorId="53E4EDA5" wp14:editId="76BDC27F">
            <wp:extent cx="6000231" cy="81103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8696" r="2365" b="7341"/>
                    <a:stretch/>
                  </pic:blipFill>
                  <pic:spPr bwMode="auto">
                    <a:xfrm>
                      <a:off x="0" y="0"/>
                      <a:ext cx="6044162" cy="816971"/>
                    </a:xfrm>
                    <a:prstGeom prst="rect">
                      <a:avLst/>
                    </a:prstGeom>
                    <a:noFill/>
                    <a:ln>
                      <a:noFill/>
                    </a:ln>
                    <a:extLst>
                      <a:ext uri="{53640926-AAD7-44D8-BBD7-CCE9431645EC}">
                        <a14:shadowObscured xmlns:a14="http://schemas.microsoft.com/office/drawing/2010/main"/>
                      </a:ext>
                    </a:extLst>
                  </pic:spPr>
                </pic:pic>
              </a:graphicData>
            </a:graphic>
          </wp:inline>
        </w:drawing>
      </w:r>
    </w:p>
    <w:p w14:paraId="0075B214" w14:textId="77777777" w:rsidR="003E6905" w:rsidRDefault="003E6905" w:rsidP="003E6905">
      <w:pPr>
        <w:spacing w:line="240" w:lineRule="auto"/>
        <w:contextualSpacing/>
        <w:rPr>
          <w:rFonts w:ascii="Arial" w:hAnsi="Arial" w:cs="Arial"/>
          <w:b/>
          <w:bCs/>
          <w:sz w:val="24"/>
          <w:szCs w:val="24"/>
        </w:rPr>
      </w:pPr>
    </w:p>
    <w:p w14:paraId="3E3D61FD" w14:textId="69B48558" w:rsidR="003E6905" w:rsidRPr="007B4CA9" w:rsidRDefault="003E6905" w:rsidP="003E6905">
      <w:pPr>
        <w:spacing w:line="240" w:lineRule="auto"/>
        <w:contextualSpacing/>
        <w:jc w:val="center"/>
        <w:rPr>
          <w:rFonts w:ascii="Arial" w:hAnsi="Arial" w:cs="Arial"/>
          <w:sz w:val="20"/>
          <w:szCs w:val="20"/>
        </w:rPr>
      </w:pPr>
      <w:r w:rsidRPr="007B4CA9">
        <w:rPr>
          <w:rFonts w:ascii="Arial" w:hAnsi="Arial" w:cs="Arial"/>
          <w:sz w:val="20"/>
          <w:szCs w:val="20"/>
        </w:rPr>
        <w:t xml:space="preserve">Fig </w:t>
      </w:r>
      <w:r w:rsidR="00CA6094">
        <w:rPr>
          <w:rFonts w:ascii="Arial" w:hAnsi="Arial" w:cs="Arial"/>
          <w:sz w:val="20"/>
          <w:szCs w:val="20"/>
        </w:rPr>
        <w:t>7</w:t>
      </w:r>
      <w:r w:rsidRPr="007B4CA9">
        <w:rPr>
          <w:rFonts w:ascii="Arial" w:hAnsi="Arial" w:cs="Arial"/>
          <w:sz w:val="20"/>
          <w:szCs w:val="20"/>
        </w:rPr>
        <w:t xml:space="preserve"> – </w:t>
      </w:r>
      <w:r w:rsidR="00663887">
        <w:rPr>
          <w:rFonts w:ascii="Arial" w:hAnsi="Arial" w:cs="Arial"/>
          <w:sz w:val="20"/>
          <w:szCs w:val="20"/>
        </w:rPr>
        <w:t xml:space="preserve">Mil AIP </w:t>
      </w:r>
      <w:r w:rsidRPr="007B4CA9">
        <w:rPr>
          <w:rFonts w:ascii="Arial" w:hAnsi="Arial" w:cs="Arial"/>
          <w:sz w:val="20"/>
          <w:szCs w:val="20"/>
        </w:rPr>
        <w:t>ENR 5–1–7 dated 12 Aug 21.</w:t>
      </w:r>
    </w:p>
    <w:p w14:paraId="6697FE2D" w14:textId="77777777" w:rsidR="009150C0" w:rsidRDefault="009150C0" w:rsidP="00342DFE">
      <w:pPr>
        <w:spacing w:line="240" w:lineRule="auto"/>
        <w:contextualSpacing/>
        <w:rPr>
          <w:rFonts w:ascii="Arial" w:hAnsi="Arial" w:cs="Arial"/>
          <w:b/>
          <w:bCs/>
          <w:sz w:val="24"/>
          <w:szCs w:val="24"/>
        </w:rPr>
      </w:pPr>
    </w:p>
    <w:p w14:paraId="7A890147" w14:textId="4601B2D0" w:rsidR="003542E2" w:rsidRDefault="006A5933" w:rsidP="00342DFE">
      <w:pPr>
        <w:spacing w:line="240" w:lineRule="auto"/>
        <w:contextualSpacing/>
        <w:rPr>
          <w:rFonts w:ascii="Arial" w:hAnsi="Arial" w:cs="Arial"/>
          <w:sz w:val="24"/>
          <w:szCs w:val="24"/>
        </w:rPr>
      </w:pPr>
      <w:r>
        <w:rPr>
          <w:rFonts w:ascii="Arial" w:hAnsi="Arial" w:cs="Arial"/>
          <w:sz w:val="24"/>
          <w:szCs w:val="24"/>
        </w:rPr>
        <w:t>2.</w:t>
      </w:r>
      <w:r w:rsidR="00471B32">
        <w:rPr>
          <w:rFonts w:ascii="Arial" w:hAnsi="Arial" w:cs="Arial"/>
          <w:sz w:val="24"/>
          <w:szCs w:val="24"/>
        </w:rPr>
        <w:t>11</w:t>
      </w:r>
      <w:r>
        <w:rPr>
          <w:rFonts w:ascii="Arial" w:hAnsi="Arial" w:cs="Arial"/>
          <w:sz w:val="24"/>
          <w:szCs w:val="24"/>
        </w:rPr>
        <w:tab/>
      </w:r>
      <w:r w:rsidR="005003B5" w:rsidRPr="005003B5">
        <w:rPr>
          <w:rFonts w:ascii="Arial" w:hAnsi="Arial" w:cs="Arial"/>
          <w:sz w:val="24"/>
          <w:szCs w:val="24"/>
        </w:rPr>
        <w:t>Intense aerial activity can be expected with large formations of fast jet attack aircraft</w:t>
      </w:r>
      <w:r w:rsidR="00BD76B3">
        <w:rPr>
          <w:rFonts w:ascii="Arial" w:hAnsi="Arial" w:cs="Arial"/>
          <w:sz w:val="24"/>
          <w:szCs w:val="24"/>
        </w:rPr>
        <w:t xml:space="preserve"> (</w:t>
      </w:r>
      <w:r w:rsidR="00936AE8">
        <w:rPr>
          <w:rFonts w:ascii="Arial" w:hAnsi="Arial" w:cs="Arial"/>
          <w:sz w:val="24"/>
          <w:szCs w:val="24"/>
        </w:rPr>
        <w:t xml:space="preserve">an excess of </w:t>
      </w:r>
      <w:r w:rsidR="00BD76B3">
        <w:rPr>
          <w:rFonts w:ascii="Arial" w:hAnsi="Arial" w:cs="Arial"/>
          <w:sz w:val="24"/>
          <w:szCs w:val="24"/>
        </w:rPr>
        <w:t>40)</w:t>
      </w:r>
      <w:r w:rsidR="005003B5" w:rsidRPr="005003B5">
        <w:rPr>
          <w:rFonts w:ascii="Arial" w:hAnsi="Arial" w:cs="Arial"/>
          <w:sz w:val="24"/>
          <w:szCs w:val="24"/>
        </w:rPr>
        <w:t xml:space="preserve"> conducting high energy evasive manoeuvres against opposing air defence aircraft. </w:t>
      </w:r>
      <w:r w:rsidR="003542E2">
        <w:rPr>
          <w:rFonts w:ascii="Arial" w:hAnsi="Arial" w:cs="Arial"/>
          <w:sz w:val="24"/>
          <w:szCs w:val="24"/>
        </w:rPr>
        <w:t>Aircraft</w:t>
      </w:r>
      <w:r w:rsidR="00F00567">
        <w:rPr>
          <w:rFonts w:ascii="Arial" w:hAnsi="Arial" w:cs="Arial"/>
          <w:sz w:val="24"/>
          <w:szCs w:val="24"/>
        </w:rPr>
        <w:t xml:space="preserve"> </w:t>
      </w:r>
      <w:r w:rsidR="00B5551A">
        <w:rPr>
          <w:rFonts w:ascii="Arial" w:hAnsi="Arial" w:cs="Arial"/>
          <w:sz w:val="24"/>
          <w:szCs w:val="24"/>
        </w:rPr>
        <w:t xml:space="preserve">operating </w:t>
      </w:r>
      <w:r w:rsidR="00F00567">
        <w:rPr>
          <w:rFonts w:ascii="Arial" w:hAnsi="Arial" w:cs="Arial"/>
          <w:sz w:val="24"/>
          <w:szCs w:val="24"/>
        </w:rPr>
        <w:t>within</w:t>
      </w:r>
      <w:r w:rsidR="003542E2">
        <w:rPr>
          <w:rFonts w:ascii="Arial" w:hAnsi="Arial" w:cs="Arial"/>
          <w:sz w:val="24"/>
          <w:szCs w:val="24"/>
        </w:rPr>
        <w:t xml:space="preserve"> in the FJA may require</w:t>
      </w:r>
      <w:r w:rsidR="00B5551A">
        <w:rPr>
          <w:rFonts w:ascii="Arial" w:hAnsi="Arial" w:cs="Arial"/>
          <w:sz w:val="24"/>
          <w:szCs w:val="24"/>
        </w:rPr>
        <w:t xml:space="preserve"> to</w:t>
      </w:r>
      <w:r w:rsidR="003542E2">
        <w:rPr>
          <w:rFonts w:ascii="Arial" w:hAnsi="Arial" w:cs="Arial"/>
          <w:sz w:val="24"/>
          <w:szCs w:val="24"/>
        </w:rPr>
        <w:t xml:space="preserve"> </w:t>
      </w:r>
      <w:r w:rsidR="00B5551A">
        <w:rPr>
          <w:rFonts w:ascii="Arial" w:hAnsi="Arial" w:cs="Arial"/>
          <w:sz w:val="24"/>
          <w:szCs w:val="24"/>
        </w:rPr>
        <w:t>conduct manoeuvres</w:t>
      </w:r>
      <w:r w:rsidR="00F00567">
        <w:rPr>
          <w:rFonts w:ascii="Arial" w:hAnsi="Arial" w:cs="Arial"/>
          <w:sz w:val="24"/>
          <w:szCs w:val="24"/>
        </w:rPr>
        <w:t xml:space="preserve"> lower than </w:t>
      </w:r>
      <w:r w:rsidR="00B5551A">
        <w:rPr>
          <w:rFonts w:ascii="Arial" w:hAnsi="Arial" w:cs="Arial"/>
          <w:sz w:val="24"/>
          <w:szCs w:val="24"/>
        </w:rPr>
        <w:t xml:space="preserve">the </w:t>
      </w:r>
      <w:r w:rsidR="00281E7A">
        <w:rPr>
          <w:rFonts w:ascii="Arial" w:hAnsi="Arial" w:cs="Arial"/>
          <w:sz w:val="24"/>
          <w:szCs w:val="24"/>
        </w:rPr>
        <w:t xml:space="preserve">FJA </w:t>
      </w:r>
      <w:r w:rsidR="00F00567">
        <w:rPr>
          <w:rFonts w:ascii="Arial" w:hAnsi="Arial" w:cs="Arial"/>
          <w:sz w:val="24"/>
          <w:szCs w:val="24"/>
        </w:rPr>
        <w:t>base level</w:t>
      </w:r>
      <w:r w:rsidR="00B5551A">
        <w:rPr>
          <w:rFonts w:ascii="Arial" w:hAnsi="Arial" w:cs="Arial"/>
          <w:sz w:val="24"/>
          <w:szCs w:val="24"/>
        </w:rPr>
        <w:t xml:space="preserve"> of FL245</w:t>
      </w:r>
      <w:r w:rsidR="00431FDC">
        <w:rPr>
          <w:rFonts w:ascii="Arial" w:hAnsi="Arial" w:cs="Arial"/>
          <w:sz w:val="24"/>
          <w:szCs w:val="24"/>
        </w:rPr>
        <w:t>.</w:t>
      </w:r>
      <w:r w:rsidR="00EE1832">
        <w:rPr>
          <w:rFonts w:ascii="Arial" w:hAnsi="Arial" w:cs="Arial"/>
          <w:sz w:val="24"/>
          <w:szCs w:val="24"/>
        </w:rPr>
        <w:t xml:space="preserve"> </w:t>
      </w:r>
      <w:r w:rsidR="00431FDC">
        <w:rPr>
          <w:rFonts w:ascii="Arial" w:hAnsi="Arial" w:cs="Arial"/>
          <w:sz w:val="24"/>
          <w:szCs w:val="24"/>
        </w:rPr>
        <w:t>I</w:t>
      </w:r>
      <w:r w:rsidR="00EE1832">
        <w:rPr>
          <w:rFonts w:ascii="Arial" w:hAnsi="Arial" w:cs="Arial"/>
          <w:sz w:val="24"/>
          <w:szCs w:val="24"/>
        </w:rPr>
        <w:t>n these instances</w:t>
      </w:r>
      <w:r w:rsidR="00431FDC">
        <w:rPr>
          <w:rFonts w:ascii="Arial" w:hAnsi="Arial" w:cs="Arial"/>
          <w:sz w:val="24"/>
          <w:szCs w:val="24"/>
        </w:rPr>
        <w:t>, pilots</w:t>
      </w:r>
      <w:r w:rsidR="00EE1832">
        <w:rPr>
          <w:rFonts w:ascii="Arial" w:hAnsi="Arial" w:cs="Arial"/>
          <w:sz w:val="24"/>
          <w:szCs w:val="24"/>
        </w:rPr>
        <w:t xml:space="preserve"> will</w:t>
      </w:r>
      <w:r w:rsidR="00431FDC">
        <w:rPr>
          <w:rFonts w:ascii="Arial" w:hAnsi="Arial" w:cs="Arial"/>
          <w:sz w:val="24"/>
          <w:szCs w:val="24"/>
        </w:rPr>
        <w:t xml:space="preserve"> operate</w:t>
      </w:r>
      <w:r w:rsidR="00B57FC0">
        <w:rPr>
          <w:rFonts w:ascii="Arial" w:hAnsi="Arial" w:cs="Arial"/>
          <w:sz w:val="24"/>
          <w:szCs w:val="24"/>
        </w:rPr>
        <w:t xml:space="preserve"> lower</w:t>
      </w:r>
      <w:r w:rsidR="00821BF4">
        <w:rPr>
          <w:rFonts w:ascii="Arial" w:hAnsi="Arial" w:cs="Arial"/>
          <w:sz w:val="24"/>
          <w:szCs w:val="24"/>
        </w:rPr>
        <w:t xml:space="preserve"> in accordance with </w:t>
      </w:r>
      <w:r w:rsidR="00AB0512">
        <w:rPr>
          <w:rFonts w:ascii="Arial" w:hAnsi="Arial" w:cs="Arial"/>
          <w:sz w:val="24"/>
          <w:szCs w:val="24"/>
        </w:rPr>
        <w:t>the airspace classification.</w:t>
      </w:r>
    </w:p>
    <w:p w14:paraId="6630072D" w14:textId="77777777" w:rsidR="004C2CA1" w:rsidRDefault="004C2CA1" w:rsidP="00342DFE">
      <w:pPr>
        <w:spacing w:line="240" w:lineRule="auto"/>
        <w:contextualSpacing/>
        <w:rPr>
          <w:rFonts w:ascii="Arial" w:hAnsi="Arial" w:cs="Arial"/>
          <w:b/>
          <w:bCs/>
          <w:sz w:val="24"/>
          <w:szCs w:val="24"/>
        </w:rPr>
      </w:pPr>
    </w:p>
    <w:p w14:paraId="26448B8B" w14:textId="2EAA08FF" w:rsidR="00B702D9" w:rsidRDefault="00B702D9">
      <w:pPr>
        <w:rPr>
          <w:rFonts w:ascii="Arial" w:hAnsi="Arial" w:cs="Arial"/>
          <w:sz w:val="24"/>
          <w:szCs w:val="24"/>
        </w:rPr>
      </w:pPr>
      <w:r>
        <w:rPr>
          <w:rFonts w:ascii="Arial" w:hAnsi="Arial" w:cs="Arial"/>
          <w:sz w:val="24"/>
          <w:szCs w:val="24"/>
        </w:rPr>
        <w:br w:type="page"/>
      </w:r>
    </w:p>
    <w:p w14:paraId="4C27ECA3" w14:textId="6FEA8DD1" w:rsidR="00B702D9" w:rsidRDefault="008E6AC6" w:rsidP="00F33F92">
      <w:pPr>
        <w:pStyle w:val="ListParagraph"/>
        <w:spacing w:line="240" w:lineRule="auto"/>
        <w:ind w:left="0"/>
        <w:rPr>
          <w:rFonts w:ascii="Arial" w:hAnsi="Arial" w:cs="Arial"/>
          <w:b/>
          <w:bCs/>
          <w:sz w:val="32"/>
          <w:szCs w:val="32"/>
        </w:rPr>
      </w:pPr>
      <w:r w:rsidRPr="008E6AC6">
        <w:rPr>
          <w:rFonts w:ascii="Arial" w:hAnsi="Arial" w:cs="Arial"/>
          <w:b/>
          <w:bCs/>
          <w:sz w:val="32"/>
          <w:szCs w:val="32"/>
        </w:rPr>
        <w:lastRenderedPageBreak/>
        <w:t>S</w:t>
      </w:r>
      <w:r w:rsidR="00A02693">
        <w:rPr>
          <w:rFonts w:ascii="Arial" w:hAnsi="Arial" w:cs="Arial"/>
          <w:b/>
          <w:bCs/>
          <w:sz w:val="32"/>
          <w:szCs w:val="32"/>
        </w:rPr>
        <w:t>ection</w:t>
      </w:r>
      <w:r w:rsidRPr="008E6AC6">
        <w:rPr>
          <w:rFonts w:ascii="Arial" w:hAnsi="Arial" w:cs="Arial"/>
          <w:b/>
          <w:bCs/>
          <w:sz w:val="32"/>
          <w:szCs w:val="32"/>
        </w:rPr>
        <w:t xml:space="preserve"> 3 </w:t>
      </w:r>
      <w:r>
        <w:rPr>
          <w:rFonts w:ascii="Arial" w:hAnsi="Arial" w:cs="Arial"/>
          <w:b/>
          <w:bCs/>
          <w:sz w:val="32"/>
          <w:szCs w:val="32"/>
        </w:rPr>
        <w:t>–</w:t>
      </w:r>
      <w:r w:rsidRPr="008E6AC6">
        <w:rPr>
          <w:rFonts w:ascii="Arial" w:hAnsi="Arial" w:cs="Arial"/>
          <w:b/>
          <w:bCs/>
          <w:sz w:val="32"/>
          <w:szCs w:val="32"/>
        </w:rPr>
        <w:t xml:space="preserve"> </w:t>
      </w:r>
      <w:r w:rsidR="00A02693">
        <w:rPr>
          <w:rFonts w:ascii="Arial" w:hAnsi="Arial" w:cs="Arial"/>
          <w:b/>
          <w:bCs/>
          <w:sz w:val="32"/>
          <w:szCs w:val="32"/>
        </w:rPr>
        <w:t>Effect of Proposed Options</w:t>
      </w:r>
    </w:p>
    <w:p w14:paraId="73798166" w14:textId="77777777" w:rsidR="00D13A8D" w:rsidRDefault="00D13A8D" w:rsidP="00F33F92">
      <w:pPr>
        <w:pStyle w:val="ListParagraph"/>
        <w:spacing w:line="240" w:lineRule="auto"/>
        <w:ind w:left="0"/>
        <w:rPr>
          <w:rFonts w:ascii="Arial" w:hAnsi="Arial" w:cs="Arial"/>
          <w:b/>
          <w:bCs/>
          <w:sz w:val="24"/>
          <w:szCs w:val="24"/>
        </w:rPr>
      </w:pPr>
    </w:p>
    <w:p w14:paraId="4518A0D3" w14:textId="24B3E066" w:rsidR="00D13A8D" w:rsidRDefault="00F70DE4" w:rsidP="00F33F92">
      <w:pPr>
        <w:pStyle w:val="ListParagraph"/>
        <w:spacing w:line="240" w:lineRule="auto"/>
        <w:ind w:left="0"/>
        <w:rPr>
          <w:rFonts w:ascii="Arial" w:hAnsi="Arial" w:cs="Arial"/>
          <w:sz w:val="24"/>
          <w:szCs w:val="24"/>
        </w:rPr>
      </w:pPr>
      <w:r>
        <w:rPr>
          <w:rFonts w:ascii="Arial" w:hAnsi="Arial" w:cs="Arial"/>
          <w:sz w:val="24"/>
          <w:szCs w:val="24"/>
        </w:rPr>
        <w:t>3.1</w:t>
      </w:r>
      <w:r>
        <w:rPr>
          <w:rFonts w:ascii="Arial" w:hAnsi="Arial" w:cs="Arial"/>
          <w:sz w:val="24"/>
          <w:szCs w:val="24"/>
        </w:rPr>
        <w:tab/>
      </w:r>
      <w:r w:rsidR="000F57D4" w:rsidRPr="000F57D4">
        <w:rPr>
          <w:rFonts w:ascii="Arial" w:hAnsi="Arial" w:cs="Arial"/>
          <w:sz w:val="24"/>
          <w:szCs w:val="24"/>
        </w:rPr>
        <w:t>As a result of st</w:t>
      </w:r>
      <w:r w:rsidR="00940408">
        <w:rPr>
          <w:rFonts w:ascii="Arial" w:hAnsi="Arial" w:cs="Arial"/>
          <w:sz w:val="24"/>
          <w:szCs w:val="24"/>
        </w:rPr>
        <w:t xml:space="preserve">ep </w:t>
      </w:r>
      <w:r w:rsidR="000F57D4" w:rsidRPr="000F57D4">
        <w:rPr>
          <w:rFonts w:ascii="Arial" w:hAnsi="Arial" w:cs="Arial"/>
          <w:sz w:val="24"/>
          <w:szCs w:val="24"/>
        </w:rPr>
        <w:t>2A and the Design Principle Evaluation, only one option alongside the ‘do nothing’ baseline was carried forward</w:t>
      </w:r>
      <w:r w:rsidR="00F86FF3">
        <w:rPr>
          <w:rFonts w:ascii="Arial" w:hAnsi="Arial" w:cs="Arial"/>
          <w:sz w:val="24"/>
          <w:szCs w:val="24"/>
        </w:rPr>
        <w:t>;</w:t>
      </w:r>
      <w:r w:rsidR="00F82571">
        <w:rPr>
          <w:rFonts w:ascii="Arial" w:hAnsi="Arial" w:cs="Arial"/>
          <w:sz w:val="24"/>
          <w:szCs w:val="24"/>
        </w:rPr>
        <w:t xml:space="preserve"> </w:t>
      </w:r>
      <w:r w:rsidR="00F6265D">
        <w:rPr>
          <w:rFonts w:ascii="Arial" w:hAnsi="Arial" w:cs="Arial"/>
          <w:sz w:val="24"/>
          <w:szCs w:val="24"/>
        </w:rPr>
        <w:t xml:space="preserve">The inclusion of FJA(N) and FJA(S) into UK airspace. Section 3 of this document </w:t>
      </w:r>
      <w:r w:rsidR="00C52376">
        <w:rPr>
          <w:rFonts w:ascii="Arial" w:hAnsi="Arial" w:cs="Arial"/>
          <w:sz w:val="24"/>
          <w:szCs w:val="24"/>
        </w:rPr>
        <w:t>shows the effect of this proposed option.</w:t>
      </w:r>
    </w:p>
    <w:p w14:paraId="7B823ECF" w14:textId="77777777" w:rsidR="00C52376" w:rsidRDefault="00C52376" w:rsidP="00F33F92">
      <w:pPr>
        <w:pStyle w:val="ListParagraph"/>
        <w:spacing w:line="240" w:lineRule="auto"/>
        <w:ind w:left="0"/>
        <w:rPr>
          <w:rFonts w:ascii="Arial" w:hAnsi="Arial" w:cs="Arial"/>
          <w:sz w:val="24"/>
          <w:szCs w:val="24"/>
        </w:rPr>
      </w:pPr>
    </w:p>
    <w:p w14:paraId="7367C69C" w14:textId="77777777" w:rsidR="009F2887" w:rsidRDefault="009F2887" w:rsidP="009F2887">
      <w:pPr>
        <w:pStyle w:val="ListParagraph"/>
        <w:spacing w:line="240" w:lineRule="auto"/>
        <w:ind w:left="0"/>
        <w:rPr>
          <w:rFonts w:ascii="Arial" w:hAnsi="Arial" w:cs="Arial"/>
          <w:sz w:val="24"/>
          <w:szCs w:val="24"/>
        </w:rPr>
      </w:pPr>
      <w:r w:rsidRPr="00BD140E">
        <w:rPr>
          <w:rFonts w:ascii="Arial" w:hAnsi="Arial" w:cs="Arial"/>
          <w:b/>
          <w:bCs/>
          <w:sz w:val="24"/>
          <w:szCs w:val="24"/>
        </w:rPr>
        <w:t>Air Traffic Sampling</w:t>
      </w:r>
    </w:p>
    <w:p w14:paraId="222C982B" w14:textId="77777777" w:rsidR="009F2887" w:rsidRDefault="009F2887" w:rsidP="00F33F92">
      <w:pPr>
        <w:pStyle w:val="ListParagraph"/>
        <w:spacing w:line="240" w:lineRule="auto"/>
        <w:ind w:left="0"/>
        <w:rPr>
          <w:rFonts w:ascii="Arial" w:hAnsi="Arial" w:cs="Arial"/>
          <w:sz w:val="24"/>
          <w:szCs w:val="24"/>
        </w:rPr>
      </w:pPr>
    </w:p>
    <w:p w14:paraId="6556C65F" w14:textId="06FA87B2" w:rsidR="00C52376" w:rsidRDefault="00C52376" w:rsidP="00F33F92">
      <w:pPr>
        <w:pStyle w:val="ListParagraph"/>
        <w:spacing w:line="240" w:lineRule="auto"/>
        <w:ind w:left="0"/>
        <w:rPr>
          <w:rFonts w:ascii="Arial" w:hAnsi="Arial" w:cs="Arial"/>
          <w:sz w:val="24"/>
          <w:szCs w:val="24"/>
        </w:rPr>
      </w:pPr>
      <w:r>
        <w:rPr>
          <w:rFonts w:ascii="Arial" w:hAnsi="Arial" w:cs="Arial"/>
          <w:sz w:val="24"/>
          <w:szCs w:val="24"/>
        </w:rPr>
        <w:t>3.2</w:t>
      </w:r>
      <w:r>
        <w:rPr>
          <w:rFonts w:ascii="Arial" w:hAnsi="Arial" w:cs="Arial"/>
          <w:sz w:val="24"/>
          <w:szCs w:val="24"/>
        </w:rPr>
        <w:tab/>
      </w:r>
      <w:r w:rsidR="00864DAD">
        <w:rPr>
          <w:rFonts w:ascii="Arial" w:hAnsi="Arial" w:cs="Arial"/>
          <w:sz w:val="24"/>
          <w:szCs w:val="24"/>
        </w:rPr>
        <w:t>An</w:t>
      </w:r>
      <w:r w:rsidR="002C4EC1">
        <w:rPr>
          <w:rFonts w:ascii="Arial" w:hAnsi="Arial" w:cs="Arial"/>
          <w:sz w:val="24"/>
          <w:szCs w:val="24"/>
        </w:rPr>
        <w:t xml:space="preserve"> Environment </w:t>
      </w:r>
      <w:r w:rsidR="000C2C46">
        <w:rPr>
          <w:rFonts w:ascii="Arial" w:hAnsi="Arial" w:cs="Arial"/>
          <w:sz w:val="24"/>
          <w:szCs w:val="24"/>
        </w:rPr>
        <w:t>Impact</w:t>
      </w:r>
      <w:r w:rsidR="002C4EC1">
        <w:rPr>
          <w:rFonts w:ascii="Arial" w:hAnsi="Arial" w:cs="Arial"/>
          <w:sz w:val="24"/>
          <w:szCs w:val="24"/>
        </w:rPr>
        <w:t xml:space="preserve"> Assessment (A22152)</w:t>
      </w:r>
      <w:r w:rsidR="0004237B">
        <w:rPr>
          <w:rFonts w:ascii="Arial" w:hAnsi="Arial" w:cs="Arial"/>
          <w:sz w:val="24"/>
          <w:szCs w:val="24"/>
        </w:rPr>
        <w:t xml:space="preserve"> </w:t>
      </w:r>
      <w:r w:rsidR="00864DAD">
        <w:rPr>
          <w:rFonts w:ascii="Arial" w:hAnsi="Arial" w:cs="Arial"/>
          <w:sz w:val="24"/>
          <w:szCs w:val="24"/>
        </w:rPr>
        <w:t xml:space="preserve">was conducted </w:t>
      </w:r>
      <w:r w:rsidR="00A72E1B">
        <w:rPr>
          <w:rFonts w:ascii="Arial" w:hAnsi="Arial" w:cs="Arial"/>
          <w:sz w:val="24"/>
          <w:szCs w:val="24"/>
        </w:rPr>
        <w:t>and</w:t>
      </w:r>
      <w:r w:rsidR="00E94CED">
        <w:rPr>
          <w:rFonts w:ascii="Arial" w:hAnsi="Arial" w:cs="Arial"/>
          <w:sz w:val="24"/>
          <w:szCs w:val="24"/>
        </w:rPr>
        <w:t xml:space="preserve"> was</w:t>
      </w:r>
      <w:r w:rsidR="00A72E1B">
        <w:rPr>
          <w:rFonts w:ascii="Arial" w:hAnsi="Arial" w:cs="Arial"/>
          <w:sz w:val="24"/>
          <w:szCs w:val="24"/>
        </w:rPr>
        <w:t xml:space="preserve"> based on the following</w:t>
      </w:r>
      <w:r w:rsidR="00E94CED">
        <w:rPr>
          <w:rFonts w:ascii="Arial" w:hAnsi="Arial" w:cs="Arial"/>
          <w:sz w:val="24"/>
          <w:szCs w:val="24"/>
        </w:rPr>
        <w:t xml:space="preserve"> ‘worst case’</w:t>
      </w:r>
      <w:r w:rsidR="00A72E1B">
        <w:rPr>
          <w:rFonts w:ascii="Arial" w:hAnsi="Arial" w:cs="Arial"/>
          <w:sz w:val="24"/>
          <w:szCs w:val="24"/>
        </w:rPr>
        <w:t xml:space="preserve"> assumptions:</w:t>
      </w:r>
    </w:p>
    <w:p w14:paraId="1FDBA76C" w14:textId="77777777" w:rsidR="00A72E1B" w:rsidRDefault="00A72E1B" w:rsidP="00F33F92">
      <w:pPr>
        <w:pStyle w:val="ListParagraph"/>
        <w:spacing w:line="240" w:lineRule="auto"/>
        <w:ind w:left="0"/>
        <w:rPr>
          <w:rFonts w:ascii="Arial" w:hAnsi="Arial" w:cs="Arial"/>
          <w:sz w:val="24"/>
          <w:szCs w:val="24"/>
        </w:rPr>
      </w:pPr>
    </w:p>
    <w:p w14:paraId="08CD446F" w14:textId="748E006E" w:rsidR="00A72E1B" w:rsidRDefault="003F09E3" w:rsidP="00A96519">
      <w:pPr>
        <w:pStyle w:val="ListParagraph"/>
        <w:numPr>
          <w:ilvl w:val="0"/>
          <w:numId w:val="17"/>
        </w:numPr>
        <w:spacing w:line="240" w:lineRule="auto"/>
        <w:ind w:left="1134" w:hanging="425"/>
        <w:rPr>
          <w:rFonts w:ascii="Arial" w:hAnsi="Arial" w:cs="Arial"/>
          <w:sz w:val="24"/>
          <w:szCs w:val="24"/>
        </w:rPr>
      </w:pPr>
      <w:r>
        <w:rPr>
          <w:rFonts w:ascii="Arial" w:hAnsi="Arial" w:cs="Arial"/>
          <w:sz w:val="24"/>
          <w:szCs w:val="24"/>
        </w:rPr>
        <w:t>2</w:t>
      </w:r>
      <w:r w:rsidR="00D1169E">
        <w:rPr>
          <w:rFonts w:ascii="Arial" w:hAnsi="Arial" w:cs="Arial"/>
          <w:sz w:val="24"/>
          <w:szCs w:val="24"/>
        </w:rPr>
        <w:t>x</w:t>
      </w:r>
      <w:r>
        <w:rPr>
          <w:rFonts w:ascii="Arial" w:hAnsi="Arial" w:cs="Arial"/>
          <w:sz w:val="24"/>
          <w:szCs w:val="24"/>
        </w:rPr>
        <w:t xml:space="preserve"> Exercises a year that require the FJAs</w:t>
      </w:r>
      <w:r w:rsidR="00D1169E">
        <w:rPr>
          <w:rFonts w:ascii="Arial" w:hAnsi="Arial" w:cs="Arial"/>
          <w:sz w:val="24"/>
          <w:szCs w:val="24"/>
        </w:rPr>
        <w:t>.</w:t>
      </w:r>
    </w:p>
    <w:p w14:paraId="11583916" w14:textId="77777777" w:rsidR="003F09E3" w:rsidRDefault="003F09E3" w:rsidP="00A96519">
      <w:pPr>
        <w:pStyle w:val="ListParagraph"/>
        <w:spacing w:line="240" w:lineRule="auto"/>
        <w:ind w:left="1134" w:hanging="425"/>
        <w:rPr>
          <w:rFonts w:ascii="Arial" w:hAnsi="Arial" w:cs="Arial"/>
          <w:sz w:val="24"/>
          <w:szCs w:val="24"/>
        </w:rPr>
      </w:pPr>
    </w:p>
    <w:p w14:paraId="6C6A91BD" w14:textId="06B360AB" w:rsidR="003F09E3" w:rsidRDefault="00D1169E" w:rsidP="00A96519">
      <w:pPr>
        <w:pStyle w:val="ListParagraph"/>
        <w:numPr>
          <w:ilvl w:val="0"/>
          <w:numId w:val="17"/>
        </w:numPr>
        <w:spacing w:line="240" w:lineRule="auto"/>
        <w:ind w:left="1134" w:hanging="425"/>
        <w:rPr>
          <w:rFonts w:ascii="Arial" w:hAnsi="Arial" w:cs="Arial"/>
          <w:sz w:val="24"/>
          <w:szCs w:val="24"/>
        </w:rPr>
      </w:pPr>
      <w:r>
        <w:rPr>
          <w:rFonts w:ascii="Arial" w:hAnsi="Arial" w:cs="Arial"/>
          <w:sz w:val="24"/>
          <w:szCs w:val="24"/>
        </w:rPr>
        <w:t>5x</w:t>
      </w:r>
      <w:r w:rsidR="003F09E3">
        <w:rPr>
          <w:rFonts w:ascii="Arial" w:hAnsi="Arial" w:cs="Arial"/>
          <w:sz w:val="24"/>
          <w:szCs w:val="24"/>
        </w:rPr>
        <w:t xml:space="preserve"> activations of the FJAs per exercise (10 total)</w:t>
      </w:r>
      <w:r>
        <w:rPr>
          <w:rFonts w:ascii="Arial" w:hAnsi="Arial" w:cs="Arial"/>
          <w:sz w:val="24"/>
          <w:szCs w:val="24"/>
        </w:rPr>
        <w:t>.</w:t>
      </w:r>
    </w:p>
    <w:p w14:paraId="67320603" w14:textId="77777777" w:rsidR="00D1169E" w:rsidRPr="00D1169E" w:rsidRDefault="00D1169E" w:rsidP="00A96519">
      <w:pPr>
        <w:pStyle w:val="ListParagraph"/>
        <w:ind w:left="1134" w:hanging="425"/>
        <w:rPr>
          <w:rFonts w:ascii="Arial" w:hAnsi="Arial" w:cs="Arial"/>
          <w:sz w:val="24"/>
          <w:szCs w:val="24"/>
        </w:rPr>
      </w:pPr>
    </w:p>
    <w:p w14:paraId="61A08C44" w14:textId="79A7F9F9" w:rsidR="00D1169E" w:rsidRDefault="00541773" w:rsidP="00A96519">
      <w:pPr>
        <w:pStyle w:val="ListParagraph"/>
        <w:numPr>
          <w:ilvl w:val="0"/>
          <w:numId w:val="17"/>
        </w:numPr>
        <w:spacing w:line="240" w:lineRule="auto"/>
        <w:ind w:left="1134" w:hanging="425"/>
        <w:rPr>
          <w:rFonts w:ascii="Arial" w:hAnsi="Arial" w:cs="Arial"/>
          <w:sz w:val="24"/>
          <w:szCs w:val="24"/>
        </w:rPr>
      </w:pPr>
      <w:r>
        <w:rPr>
          <w:rFonts w:ascii="Arial" w:hAnsi="Arial" w:cs="Arial"/>
          <w:sz w:val="24"/>
          <w:szCs w:val="24"/>
        </w:rPr>
        <w:t>FJA(N) and FJA(S) will not be activated at the same time</w:t>
      </w:r>
      <w:r w:rsidR="00D1169E">
        <w:rPr>
          <w:rFonts w:ascii="Arial" w:hAnsi="Arial" w:cs="Arial"/>
          <w:sz w:val="24"/>
          <w:szCs w:val="24"/>
        </w:rPr>
        <w:t>.</w:t>
      </w:r>
    </w:p>
    <w:p w14:paraId="76E3314F" w14:textId="77777777" w:rsidR="003F09E3" w:rsidRDefault="003F09E3" w:rsidP="00A96519">
      <w:pPr>
        <w:pStyle w:val="ListParagraph"/>
        <w:spacing w:line="240" w:lineRule="auto"/>
        <w:ind w:left="1134" w:hanging="425"/>
        <w:rPr>
          <w:rFonts w:ascii="Arial" w:hAnsi="Arial" w:cs="Arial"/>
          <w:sz w:val="24"/>
          <w:szCs w:val="24"/>
        </w:rPr>
      </w:pPr>
    </w:p>
    <w:p w14:paraId="43C73AD7" w14:textId="0BF50022" w:rsidR="003F09E3" w:rsidRDefault="00F72D7B" w:rsidP="00A96519">
      <w:pPr>
        <w:pStyle w:val="ListParagraph"/>
        <w:numPr>
          <w:ilvl w:val="0"/>
          <w:numId w:val="17"/>
        </w:numPr>
        <w:spacing w:line="240" w:lineRule="auto"/>
        <w:ind w:left="1134" w:hanging="425"/>
        <w:rPr>
          <w:rFonts w:ascii="Arial" w:hAnsi="Arial" w:cs="Arial"/>
          <w:sz w:val="24"/>
          <w:szCs w:val="24"/>
        </w:rPr>
      </w:pPr>
      <w:r>
        <w:rPr>
          <w:rFonts w:ascii="Arial" w:hAnsi="Arial" w:cs="Arial"/>
          <w:sz w:val="24"/>
          <w:szCs w:val="24"/>
        </w:rPr>
        <w:t>Most common a</w:t>
      </w:r>
      <w:r w:rsidR="003F09E3">
        <w:rPr>
          <w:rFonts w:ascii="Arial" w:hAnsi="Arial" w:cs="Arial"/>
          <w:sz w:val="24"/>
          <w:szCs w:val="24"/>
        </w:rPr>
        <w:t>ctivation</w:t>
      </w:r>
      <w:r>
        <w:rPr>
          <w:rFonts w:ascii="Arial" w:hAnsi="Arial" w:cs="Arial"/>
          <w:sz w:val="24"/>
          <w:szCs w:val="24"/>
        </w:rPr>
        <w:t xml:space="preserve"> is between</w:t>
      </w:r>
      <w:r w:rsidR="003F09E3">
        <w:rPr>
          <w:rFonts w:ascii="Arial" w:hAnsi="Arial" w:cs="Arial"/>
          <w:sz w:val="24"/>
          <w:szCs w:val="24"/>
        </w:rPr>
        <w:t xml:space="preserve"> </w:t>
      </w:r>
      <w:r w:rsidR="00834BB1">
        <w:rPr>
          <w:rFonts w:ascii="Arial" w:hAnsi="Arial" w:cs="Arial"/>
          <w:sz w:val="24"/>
          <w:szCs w:val="24"/>
        </w:rPr>
        <w:t>1030-1330 UTC</w:t>
      </w:r>
      <w:r w:rsidR="00D1169E">
        <w:rPr>
          <w:rFonts w:ascii="Arial" w:hAnsi="Arial" w:cs="Arial"/>
          <w:sz w:val="24"/>
          <w:szCs w:val="24"/>
        </w:rPr>
        <w:t>.</w:t>
      </w:r>
    </w:p>
    <w:p w14:paraId="402469AC" w14:textId="77777777" w:rsidR="00E94CED" w:rsidRPr="00E94CED" w:rsidRDefault="00E94CED" w:rsidP="00A96519">
      <w:pPr>
        <w:pStyle w:val="ListParagraph"/>
        <w:ind w:left="1134" w:hanging="425"/>
        <w:rPr>
          <w:rFonts w:ascii="Arial" w:hAnsi="Arial" w:cs="Arial"/>
          <w:sz w:val="24"/>
          <w:szCs w:val="24"/>
        </w:rPr>
      </w:pPr>
    </w:p>
    <w:p w14:paraId="3EEDB423" w14:textId="762DADB6" w:rsidR="00E94CED" w:rsidRPr="00F70DE4" w:rsidRDefault="00E94CED" w:rsidP="00A96519">
      <w:pPr>
        <w:pStyle w:val="ListParagraph"/>
        <w:numPr>
          <w:ilvl w:val="0"/>
          <w:numId w:val="17"/>
        </w:numPr>
        <w:spacing w:line="240" w:lineRule="auto"/>
        <w:ind w:left="1134" w:hanging="425"/>
        <w:rPr>
          <w:rFonts w:ascii="Arial" w:hAnsi="Arial" w:cs="Arial"/>
          <w:sz w:val="24"/>
          <w:szCs w:val="24"/>
        </w:rPr>
      </w:pPr>
      <w:r>
        <w:rPr>
          <w:rFonts w:ascii="Arial" w:hAnsi="Arial" w:cs="Arial"/>
          <w:sz w:val="24"/>
          <w:szCs w:val="24"/>
        </w:rPr>
        <w:t xml:space="preserve">Sole activation of </w:t>
      </w:r>
      <w:r w:rsidR="00DA7A3D">
        <w:rPr>
          <w:rFonts w:ascii="Arial" w:hAnsi="Arial" w:cs="Arial"/>
          <w:sz w:val="24"/>
          <w:szCs w:val="24"/>
        </w:rPr>
        <w:t xml:space="preserve">FJAs </w:t>
      </w:r>
      <w:r w:rsidR="003F1A09">
        <w:rPr>
          <w:rFonts w:ascii="Arial" w:hAnsi="Arial" w:cs="Arial"/>
          <w:sz w:val="24"/>
          <w:szCs w:val="24"/>
        </w:rPr>
        <w:t>i.e.,</w:t>
      </w:r>
      <w:r w:rsidR="00DA7A3D">
        <w:rPr>
          <w:rFonts w:ascii="Arial" w:hAnsi="Arial" w:cs="Arial"/>
          <w:sz w:val="24"/>
          <w:szCs w:val="24"/>
        </w:rPr>
        <w:t xml:space="preserve"> does not include activation of nearby/overlapping MDAs</w:t>
      </w:r>
      <w:r w:rsidR="00101536">
        <w:rPr>
          <w:rFonts w:ascii="Arial" w:hAnsi="Arial" w:cs="Arial"/>
          <w:sz w:val="24"/>
          <w:szCs w:val="24"/>
        </w:rPr>
        <w:t>.</w:t>
      </w:r>
    </w:p>
    <w:p w14:paraId="50EB7DD1" w14:textId="77777777" w:rsidR="007F2B57" w:rsidRDefault="007F2B57" w:rsidP="00F33F92">
      <w:pPr>
        <w:pStyle w:val="ListParagraph"/>
        <w:spacing w:line="240" w:lineRule="auto"/>
        <w:ind w:left="0"/>
        <w:rPr>
          <w:rFonts w:ascii="Arial" w:hAnsi="Arial" w:cs="Arial"/>
          <w:b/>
          <w:bCs/>
          <w:sz w:val="24"/>
          <w:szCs w:val="24"/>
        </w:rPr>
      </w:pPr>
    </w:p>
    <w:p w14:paraId="4F44442F" w14:textId="284AF69C" w:rsidR="006D7780" w:rsidRDefault="00CF4AE7" w:rsidP="006D7780">
      <w:pPr>
        <w:pStyle w:val="ListParagraph"/>
        <w:spacing w:line="240" w:lineRule="auto"/>
        <w:ind w:left="0"/>
        <w:rPr>
          <w:rFonts w:ascii="Arial" w:hAnsi="Arial" w:cs="Arial"/>
          <w:sz w:val="24"/>
          <w:szCs w:val="24"/>
        </w:rPr>
      </w:pPr>
      <w:r>
        <w:rPr>
          <w:rFonts w:ascii="Arial" w:hAnsi="Arial" w:cs="Arial"/>
          <w:sz w:val="24"/>
          <w:szCs w:val="24"/>
        </w:rPr>
        <w:t>3.3</w:t>
      </w:r>
      <w:r>
        <w:rPr>
          <w:rFonts w:ascii="Arial" w:hAnsi="Arial" w:cs="Arial"/>
          <w:sz w:val="24"/>
          <w:szCs w:val="24"/>
        </w:rPr>
        <w:tab/>
      </w:r>
      <w:r w:rsidR="003F1A09">
        <w:rPr>
          <w:rFonts w:ascii="Arial" w:hAnsi="Arial" w:cs="Arial"/>
          <w:sz w:val="24"/>
          <w:szCs w:val="24"/>
        </w:rPr>
        <w:t>Simulated baseline a</w:t>
      </w:r>
      <w:r w:rsidR="00FB6B78">
        <w:rPr>
          <w:rFonts w:ascii="Arial" w:hAnsi="Arial" w:cs="Arial"/>
          <w:sz w:val="24"/>
          <w:szCs w:val="24"/>
        </w:rPr>
        <w:t>ir traffic models have been produced using</w:t>
      </w:r>
      <w:r w:rsidR="00767615">
        <w:rPr>
          <w:rFonts w:ascii="Arial" w:hAnsi="Arial" w:cs="Arial"/>
          <w:sz w:val="24"/>
          <w:szCs w:val="24"/>
        </w:rPr>
        <w:t xml:space="preserve"> tool NEST (V1.8) </w:t>
      </w:r>
      <w:r w:rsidR="00CB595E">
        <w:rPr>
          <w:rFonts w:ascii="Arial" w:hAnsi="Arial" w:cs="Arial"/>
          <w:sz w:val="24"/>
          <w:szCs w:val="24"/>
        </w:rPr>
        <w:t xml:space="preserve">and </w:t>
      </w:r>
      <w:r w:rsidR="00CB595E" w:rsidRPr="00CB595E">
        <w:rPr>
          <w:rFonts w:ascii="Arial" w:hAnsi="Arial" w:cs="Arial"/>
          <w:sz w:val="24"/>
          <w:szCs w:val="24"/>
        </w:rPr>
        <w:t>Emissions figures have been produced using BADA 4.2 data. T</w:t>
      </w:r>
      <w:r w:rsidR="00FB6B78">
        <w:rPr>
          <w:rFonts w:ascii="Arial" w:hAnsi="Arial" w:cs="Arial"/>
          <w:sz w:val="24"/>
          <w:szCs w:val="24"/>
        </w:rPr>
        <w:t>here</w:t>
      </w:r>
      <w:r w:rsidR="00CB595E" w:rsidRPr="00CB595E">
        <w:rPr>
          <w:rFonts w:ascii="Arial" w:hAnsi="Arial" w:cs="Arial"/>
          <w:sz w:val="24"/>
          <w:szCs w:val="24"/>
        </w:rPr>
        <w:t xml:space="preserve"> product</w:t>
      </w:r>
      <w:r w:rsidR="00FB6B78">
        <w:rPr>
          <w:rFonts w:ascii="Arial" w:hAnsi="Arial" w:cs="Arial"/>
          <w:sz w:val="24"/>
          <w:szCs w:val="24"/>
        </w:rPr>
        <w:t>s have</w:t>
      </w:r>
      <w:r w:rsidR="00CB595E" w:rsidRPr="00CB595E">
        <w:rPr>
          <w:rFonts w:ascii="Arial" w:hAnsi="Arial" w:cs="Arial"/>
          <w:sz w:val="24"/>
          <w:szCs w:val="24"/>
        </w:rPr>
        <w:t xml:space="preserve"> been made available by the European Organisation</w:t>
      </w:r>
      <w:r w:rsidR="0008743C">
        <w:rPr>
          <w:rFonts w:ascii="Arial" w:hAnsi="Arial" w:cs="Arial"/>
          <w:sz w:val="24"/>
          <w:szCs w:val="24"/>
        </w:rPr>
        <w:t xml:space="preserve"> </w:t>
      </w:r>
      <w:r w:rsidR="00CB595E" w:rsidRPr="00CB595E">
        <w:rPr>
          <w:rFonts w:ascii="Arial" w:hAnsi="Arial" w:cs="Arial"/>
          <w:sz w:val="24"/>
          <w:szCs w:val="24"/>
        </w:rPr>
        <w:t xml:space="preserve">for the Safety of Air Navigation (EUROCONTROL). </w:t>
      </w:r>
    </w:p>
    <w:p w14:paraId="7163F419" w14:textId="77777777" w:rsidR="009F2887" w:rsidRDefault="009F2887" w:rsidP="006D7780">
      <w:pPr>
        <w:pStyle w:val="ListParagraph"/>
        <w:spacing w:line="240" w:lineRule="auto"/>
        <w:ind w:left="0"/>
        <w:rPr>
          <w:rFonts w:ascii="Arial" w:hAnsi="Arial" w:cs="Arial"/>
          <w:sz w:val="24"/>
          <w:szCs w:val="24"/>
        </w:rPr>
      </w:pPr>
    </w:p>
    <w:p w14:paraId="77C316FB" w14:textId="1042EED5" w:rsidR="00394D68" w:rsidRDefault="009E24A5" w:rsidP="006D7780">
      <w:pPr>
        <w:pStyle w:val="ListParagraph"/>
        <w:spacing w:line="240" w:lineRule="auto"/>
        <w:ind w:left="0"/>
        <w:rPr>
          <w:rFonts w:ascii="Arial" w:hAnsi="Arial" w:cs="Arial"/>
          <w:sz w:val="24"/>
          <w:szCs w:val="24"/>
        </w:rPr>
      </w:pPr>
      <w:r>
        <w:rPr>
          <w:rFonts w:ascii="Arial" w:hAnsi="Arial" w:cs="Arial"/>
          <w:sz w:val="24"/>
          <w:szCs w:val="24"/>
        </w:rPr>
        <w:t>3.</w:t>
      </w:r>
      <w:r w:rsidR="00BD140E">
        <w:rPr>
          <w:rFonts w:ascii="Arial" w:hAnsi="Arial" w:cs="Arial"/>
          <w:sz w:val="24"/>
          <w:szCs w:val="24"/>
        </w:rPr>
        <w:t>4</w:t>
      </w:r>
      <w:r>
        <w:rPr>
          <w:rFonts w:ascii="Arial" w:hAnsi="Arial" w:cs="Arial"/>
          <w:sz w:val="24"/>
          <w:szCs w:val="24"/>
        </w:rPr>
        <w:tab/>
      </w:r>
      <w:r w:rsidR="00BD140E" w:rsidRPr="00BC2BAB">
        <w:rPr>
          <w:rFonts w:ascii="Arial" w:hAnsi="Arial" w:cs="Arial"/>
          <w:sz w:val="24"/>
          <w:szCs w:val="24"/>
        </w:rPr>
        <w:t>The traffic sample was taken from the 2205 AIRAC from EUROCONTROL. This AIRAC was chosen to balance the most common activation month (May) with traffic levels returning after the Covid pandemic. A 2022 AIRAC was required to give an up-to-date baseline set of traffic that was not considerably impacted by the Covid-19 pandemic.</w:t>
      </w:r>
      <w:r w:rsidR="00BD140E">
        <w:rPr>
          <w:rFonts w:ascii="Arial" w:hAnsi="Arial" w:cs="Arial"/>
          <w:sz w:val="24"/>
          <w:szCs w:val="24"/>
        </w:rPr>
        <w:t xml:space="preserve"> </w:t>
      </w:r>
    </w:p>
    <w:p w14:paraId="765CD78F" w14:textId="77777777" w:rsidR="00394D68" w:rsidRDefault="00394D68" w:rsidP="006D7780">
      <w:pPr>
        <w:pStyle w:val="ListParagraph"/>
        <w:spacing w:line="240" w:lineRule="auto"/>
        <w:ind w:left="0"/>
        <w:rPr>
          <w:rFonts w:ascii="Arial" w:hAnsi="Arial" w:cs="Arial"/>
          <w:sz w:val="24"/>
          <w:szCs w:val="24"/>
        </w:rPr>
      </w:pPr>
    </w:p>
    <w:p w14:paraId="726672EB" w14:textId="120653C1" w:rsidR="00394D68" w:rsidRDefault="006604DC" w:rsidP="006D7780">
      <w:pPr>
        <w:pStyle w:val="ListParagraph"/>
        <w:spacing w:line="240" w:lineRule="auto"/>
        <w:ind w:left="0"/>
        <w:rPr>
          <w:rFonts w:ascii="Arial" w:hAnsi="Arial" w:cs="Arial"/>
          <w:sz w:val="24"/>
          <w:szCs w:val="24"/>
        </w:rPr>
      </w:pPr>
      <w:r>
        <w:rPr>
          <w:rFonts w:ascii="Arial" w:hAnsi="Arial" w:cs="Arial"/>
          <w:sz w:val="24"/>
          <w:szCs w:val="24"/>
        </w:rPr>
        <w:t>3.5</w:t>
      </w:r>
      <w:r>
        <w:rPr>
          <w:rFonts w:ascii="Arial" w:hAnsi="Arial" w:cs="Arial"/>
          <w:sz w:val="24"/>
          <w:szCs w:val="24"/>
        </w:rPr>
        <w:tab/>
      </w:r>
      <w:r w:rsidR="009E24A5" w:rsidRPr="009E24A5">
        <w:rPr>
          <w:rFonts w:ascii="Arial" w:hAnsi="Arial" w:cs="Arial"/>
          <w:sz w:val="24"/>
          <w:szCs w:val="24"/>
        </w:rPr>
        <w:t>The following 5 days were picked to simulate; 24/05/2022, 30/05/2022, 09/06/2022, 13/06/2022 and 15/06/2022. These 5 days were picked to give a good overall representation of traffic, with the following factors considered; Oceanic Track location (northerly or southerly), Weekday and Traffic count.</w:t>
      </w:r>
      <w:r w:rsidR="006D7780">
        <w:rPr>
          <w:rFonts w:ascii="Arial" w:hAnsi="Arial" w:cs="Arial"/>
          <w:sz w:val="24"/>
          <w:szCs w:val="24"/>
        </w:rPr>
        <w:t xml:space="preserve"> </w:t>
      </w:r>
    </w:p>
    <w:p w14:paraId="262DF8F1" w14:textId="77777777" w:rsidR="00394D68" w:rsidRDefault="00394D68" w:rsidP="006D7780">
      <w:pPr>
        <w:pStyle w:val="ListParagraph"/>
        <w:spacing w:line="240" w:lineRule="auto"/>
        <w:ind w:left="0"/>
        <w:rPr>
          <w:rFonts w:ascii="Arial" w:hAnsi="Arial" w:cs="Arial"/>
          <w:sz w:val="24"/>
          <w:szCs w:val="24"/>
        </w:rPr>
      </w:pPr>
    </w:p>
    <w:p w14:paraId="42E446F3" w14:textId="15875CE6" w:rsidR="00041C97" w:rsidRDefault="006604DC" w:rsidP="006D7780">
      <w:pPr>
        <w:pStyle w:val="ListParagraph"/>
        <w:spacing w:line="240" w:lineRule="auto"/>
        <w:ind w:left="0"/>
        <w:rPr>
          <w:rFonts w:ascii="Arial" w:hAnsi="Arial" w:cs="Arial"/>
          <w:sz w:val="24"/>
          <w:szCs w:val="24"/>
        </w:rPr>
      </w:pPr>
      <w:r>
        <w:rPr>
          <w:rFonts w:ascii="Arial" w:hAnsi="Arial" w:cs="Arial"/>
          <w:sz w:val="24"/>
          <w:szCs w:val="24"/>
        </w:rPr>
        <w:t>3.6</w:t>
      </w:r>
      <w:r>
        <w:rPr>
          <w:rFonts w:ascii="Arial" w:hAnsi="Arial" w:cs="Arial"/>
          <w:sz w:val="24"/>
          <w:szCs w:val="24"/>
        </w:rPr>
        <w:tab/>
      </w:r>
      <w:r w:rsidR="006D7780" w:rsidRPr="006D7780">
        <w:rPr>
          <w:rFonts w:ascii="Arial" w:hAnsi="Arial" w:cs="Arial"/>
          <w:sz w:val="24"/>
          <w:szCs w:val="24"/>
        </w:rPr>
        <w:t>Traffic included must have crossed the Traffic Filter Region (TFR) or the UK</w:t>
      </w:r>
      <w:r w:rsidR="006F68DD">
        <w:rPr>
          <w:rFonts w:ascii="Arial" w:hAnsi="Arial" w:cs="Arial"/>
          <w:sz w:val="24"/>
          <w:szCs w:val="24"/>
        </w:rPr>
        <w:t xml:space="preserve"> </w:t>
      </w:r>
      <w:r w:rsidR="006D7780" w:rsidRPr="006D7780">
        <w:rPr>
          <w:rFonts w:ascii="Arial" w:hAnsi="Arial" w:cs="Arial"/>
          <w:sz w:val="24"/>
          <w:szCs w:val="24"/>
        </w:rPr>
        <w:t>FIR</w:t>
      </w:r>
      <w:r w:rsidR="00577261">
        <w:rPr>
          <w:rFonts w:ascii="Arial" w:hAnsi="Arial" w:cs="Arial"/>
          <w:sz w:val="24"/>
          <w:szCs w:val="24"/>
        </w:rPr>
        <w:t xml:space="preserve"> </w:t>
      </w:r>
      <w:r w:rsidR="00375001">
        <w:rPr>
          <w:rFonts w:ascii="Arial" w:hAnsi="Arial" w:cs="Arial"/>
          <w:sz w:val="24"/>
          <w:szCs w:val="24"/>
        </w:rPr>
        <w:t xml:space="preserve"> shown at </w:t>
      </w:r>
      <w:r w:rsidR="00577261">
        <w:rPr>
          <w:rFonts w:ascii="Arial" w:hAnsi="Arial" w:cs="Arial"/>
          <w:sz w:val="24"/>
          <w:szCs w:val="24"/>
        </w:rPr>
        <w:t xml:space="preserve">fig </w:t>
      </w:r>
      <w:r w:rsidR="00CA6094">
        <w:rPr>
          <w:rFonts w:ascii="Arial" w:hAnsi="Arial" w:cs="Arial"/>
          <w:sz w:val="24"/>
          <w:szCs w:val="24"/>
        </w:rPr>
        <w:t>8</w:t>
      </w:r>
      <w:r w:rsidR="006D7780" w:rsidRPr="006D7780">
        <w:rPr>
          <w:rFonts w:ascii="Arial" w:hAnsi="Arial" w:cs="Arial"/>
          <w:sz w:val="24"/>
          <w:szCs w:val="24"/>
        </w:rPr>
        <w:t xml:space="preserve"> during the sample days above. The TFR has been modified to include an area around the Scottish UIR to capture traffic that did not route through the UK</w:t>
      </w:r>
      <w:r w:rsidR="001D667B">
        <w:rPr>
          <w:rFonts w:ascii="Arial" w:hAnsi="Arial" w:cs="Arial"/>
          <w:sz w:val="24"/>
          <w:szCs w:val="24"/>
        </w:rPr>
        <w:t xml:space="preserve"> </w:t>
      </w:r>
      <w:r w:rsidR="006D7780" w:rsidRPr="006D7780">
        <w:rPr>
          <w:rFonts w:ascii="Arial" w:hAnsi="Arial" w:cs="Arial"/>
          <w:sz w:val="24"/>
          <w:szCs w:val="24"/>
        </w:rPr>
        <w:t>FIR on the sample days but would be affected by the changes if the traffic did so.</w:t>
      </w:r>
      <w:r w:rsidR="006D7780">
        <w:rPr>
          <w:rFonts w:ascii="Arial" w:hAnsi="Arial" w:cs="Arial"/>
          <w:sz w:val="24"/>
          <w:szCs w:val="24"/>
        </w:rPr>
        <w:t xml:space="preserve"> </w:t>
      </w:r>
      <w:r w:rsidR="006D7780" w:rsidRPr="006D7780">
        <w:rPr>
          <w:rFonts w:ascii="Arial" w:hAnsi="Arial" w:cs="Arial"/>
          <w:sz w:val="24"/>
          <w:szCs w:val="24"/>
        </w:rPr>
        <w:t xml:space="preserve">The traffic sample is defined as any flight whose simulated trajectory changed due to the activation of </w:t>
      </w:r>
      <w:r w:rsidR="001D667B">
        <w:rPr>
          <w:rFonts w:ascii="Arial" w:hAnsi="Arial" w:cs="Arial"/>
          <w:sz w:val="24"/>
          <w:szCs w:val="24"/>
        </w:rPr>
        <w:t>FJA(N) and FJA(S)</w:t>
      </w:r>
      <w:r w:rsidR="006D7780" w:rsidRPr="006D7780">
        <w:rPr>
          <w:rFonts w:ascii="Arial" w:hAnsi="Arial" w:cs="Arial"/>
          <w:sz w:val="24"/>
          <w:szCs w:val="24"/>
        </w:rPr>
        <w:t>.</w:t>
      </w:r>
    </w:p>
    <w:p w14:paraId="133447CF" w14:textId="3D78F6BE" w:rsidR="002143B5" w:rsidRPr="00CF4AE7" w:rsidRDefault="002143B5" w:rsidP="003F1A09">
      <w:pPr>
        <w:pStyle w:val="ListParagraph"/>
        <w:spacing w:line="240" w:lineRule="auto"/>
        <w:ind w:left="0"/>
        <w:rPr>
          <w:rFonts w:ascii="Arial" w:hAnsi="Arial" w:cs="Arial"/>
          <w:sz w:val="24"/>
          <w:szCs w:val="24"/>
        </w:rPr>
      </w:pPr>
    </w:p>
    <w:p w14:paraId="6FBCB267" w14:textId="77777777" w:rsidR="00D1169E" w:rsidRDefault="00D1169E" w:rsidP="00F33F92">
      <w:pPr>
        <w:pStyle w:val="ListParagraph"/>
        <w:spacing w:line="240" w:lineRule="auto"/>
        <w:ind w:left="0"/>
        <w:rPr>
          <w:rFonts w:ascii="Arial" w:hAnsi="Arial" w:cs="Arial"/>
          <w:b/>
          <w:bCs/>
          <w:sz w:val="24"/>
          <w:szCs w:val="24"/>
        </w:rPr>
      </w:pPr>
    </w:p>
    <w:p w14:paraId="2C1CDE16" w14:textId="77777777" w:rsidR="0005702E" w:rsidRDefault="0005702E" w:rsidP="00F33F92">
      <w:pPr>
        <w:pStyle w:val="ListParagraph"/>
        <w:spacing w:line="240" w:lineRule="auto"/>
        <w:ind w:left="0"/>
        <w:rPr>
          <w:rFonts w:ascii="Arial" w:hAnsi="Arial" w:cs="Arial"/>
          <w:b/>
          <w:bCs/>
          <w:sz w:val="24"/>
          <w:szCs w:val="24"/>
        </w:rPr>
      </w:pPr>
    </w:p>
    <w:p w14:paraId="0664B32F" w14:textId="77777777" w:rsidR="0005702E" w:rsidRDefault="0005702E" w:rsidP="00F33F92">
      <w:pPr>
        <w:pStyle w:val="ListParagraph"/>
        <w:spacing w:line="240" w:lineRule="auto"/>
        <w:ind w:left="0"/>
        <w:rPr>
          <w:rFonts w:ascii="Arial" w:hAnsi="Arial" w:cs="Arial"/>
          <w:b/>
          <w:bCs/>
          <w:sz w:val="24"/>
          <w:szCs w:val="24"/>
        </w:rPr>
      </w:pPr>
    </w:p>
    <w:p w14:paraId="66022B20" w14:textId="02AB72EE" w:rsidR="0005702E" w:rsidRDefault="0005702E" w:rsidP="00F33F92">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g">
            <w:drawing>
              <wp:anchor distT="0" distB="0" distL="114300" distR="114300" simplePos="0" relativeHeight="251658241" behindDoc="0" locked="0" layoutInCell="1" allowOverlap="1" wp14:anchorId="0F64B1F6" wp14:editId="5FB409DD">
                <wp:simplePos x="0" y="0"/>
                <wp:positionH relativeFrom="margin">
                  <wp:align>center</wp:align>
                </wp:positionH>
                <wp:positionV relativeFrom="paragraph">
                  <wp:posOffset>537</wp:posOffset>
                </wp:positionV>
                <wp:extent cx="4138930" cy="432562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4138930" cy="4325620"/>
                          <a:chOff x="0" y="0"/>
                          <a:chExt cx="4138930" cy="4325620"/>
                        </a:xfrm>
                      </wpg:grpSpPr>
                      <pic:pic xmlns:pic="http://schemas.openxmlformats.org/drawingml/2006/picture">
                        <pic:nvPicPr>
                          <pic:cNvPr id="10" name="Picture 3">
                            <a:extLst>
                              <a:ext uri="{FF2B5EF4-FFF2-40B4-BE49-F238E27FC236}">
                                <a16:creationId xmlns:a16="http://schemas.microsoft.com/office/drawing/2014/main" id="{04F08F3F-E800-4839-9582-5B60A11CE9F3}"/>
                              </a:ext>
                            </a:extLst>
                          </pic:cNvPr>
                          <pic:cNvPicPr>
                            <a:picLocks noChangeAspect="1"/>
                          </pic:cNvPicPr>
                        </pic:nvPicPr>
                        <pic:blipFill>
                          <a:blip r:embed="rId30"/>
                          <a:stretch>
                            <a:fillRect/>
                          </a:stretch>
                        </pic:blipFill>
                        <pic:spPr>
                          <a:xfrm>
                            <a:off x="0" y="0"/>
                            <a:ext cx="4138930" cy="4325620"/>
                          </a:xfrm>
                          <a:prstGeom prst="rect">
                            <a:avLst/>
                          </a:prstGeom>
                        </pic:spPr>
                      </pic:pic>
                      <wps:wsp>
                        <wps:cNvPr id="16" name="Speech Bubble: Rectangle 15">
                          <a:extLst>
                            <a:ext uri="{FF2B5EF4-FFF2-40B4-BE49-F238E27FC236}">
                              <a16:creationId xmlns:a16="http://schemas.microsoft.com/office/drawing/2014/main" id="{D23CC90D-3E8F-4BE5-82DC-088573A41E1E}"/>
                            </a:ext>
                          </a:extLst>
                        </wps:cNvPr>
                        <wps:cNvSpPr/>
                        <wps:spPr>
                          <a:xfrm>
                            <a:off x="689317" y="3805311"/>
                            <a:ext cx="796873" cy="277091"/>
                          </a:xfrm>
                          <a:prstGeom prst="wedgeRectCallout">
                            <a:avLst>
                              <a:gd name="adj1" fmla="val 103738"/>
                              <a:gd name="adj2" fmla="val 9166"/>
                            </a:avLst>
                          </a:prstGeom>
                          <a:noFill/>
                          <a:ln w="12700" cap="flat" cmpd="sng" algn="ctr">
                            <a:solidFill>
                              <a:srgbClr val="145569"/>
                            </a:solidFill>
                            <a:prstDash val="solid"/>
                            <a:miter lim="800000"/>
                          </a:ln>
                          <a:effectLst/>
                        </wps:spPr>
                        <wps:txbx>
                          <w:txbxContent>
                            <w:p w14:paraId="7ABE09B8" w14:textId="77777777" w:rsidR="0005702E" w:rsidRDefault="0005702E"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UK FIR</w:t>
                              </w:r>
                            </w:p>
                          </w:txbxContent>
                        </wps:txbx>
                        <wps:bodyPr rtlCol="0" anchor="ctr"/>
                      </wps:wsp>
                      <wps:wsp>
                        <wps:cNvPr id="17" name="Speech Bubble: Rectangle 16">
                          <a:extLst>
                            <a:ext uri="{FF2B5EF4-FFF2-40B4-BE49-F238E27FC236}">
                              <a16:creationId xmlns:a16="http://schemas.microsoft.com/office/drawing/2014/main" id="{9EC49D6F-02A0-4934-9667-EED1DC5EA315}"/>
                            </a:ext>
                          </a:extLst>
                        </wps:cNvPr>
                        <wps:cNvSpPr/>
                        <wps:spPr>
                          <a:xfrm>
                            <a:off x="1758462" y="520505"/>
                            <a:ext cx="1661510" cy="277091"/>
                          </a:xfrm>
                          <a:prstGeom prst="wedgeRectCallout">
                            <a:avLst>
                              <a:gd name="adj1" fmla="val -10229"/>
                              <a:gd name="adj2" fmla="val 122500"/>
                            </a:avLst>
                          </a:prstGeom>
                          <a:noFill/>
                          <a:ln w="12700" cap="flat" cmpd="sng" algn="ctr">
                            <a:solidFill>
                              <a:srgbClr val="145569"/>
                            </a:solidFill>
                            <a:prstDash val="solid"/>
                            <a:miter lim="800000"/>
                          </a:ln>
                          <a:effectLst/>
                        </wps:spPr>
                        <wps:txbx>
                          <w:txbxContent>
                            <w:p w14:paraId="6787D8DE" w14:textId="77777777" w:rsidR="0005702E" w:rsidRDefault="0005702E"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Traffic Filter Region</w:t>
                              </w:r>
                            </w:p>
                          </w:txbxContent>
                        </wps:txbx>
                        <wps:bodyPr rtlCol="0" anchor="ctr"/>
                      </wps:wsp>
                      <wps:wsp>
                        <wps:cNvPr id="18" name="Speech Bubble: Rectangle 17">
                          <a:extLst>
                            <a:ext uri="{FF2B5EF4-FFF2-40B4-BE49-F238E27FC236}">
                              <a16:creationId xmlns:a16="http://schemas.microsoft.com/office/drawing/2014/main" id="{87A13D04-2216-49F5-8AAE-C133F18AC2E6}"/>
                            </a:ext>
                          </a:extLst>
                        </wps:cNvPr>
                        <wps:cNvSpPr/>
                        <wps:spPr>
                          <a:xfrm>
                            <a:off x="2666414" y="1329397"/>
                            <a:ext cx="864354" cy="277091"/>
                          </a:xfrm>
                          <a:prstGeom prst="wedgeRectCallout">
                            <a:avLst>
                              <a:gd name="adj1" fmla="val -67871"/>
                              <a:gd name="adj2" fmla="val 169167"/>
                            </a:avLst>
                          </a:prstGeom>
                          <a:noFill/>
                          <a:ln w="12700" cap="flat" cmpd="sng" algn="ctr">
                            <a:solidFill>
                              <a:srgbClr val="145569"/>
                            </a:solidFill>
                            <a:prstDash val="solid"/>
                            <a:miter lim="800000"/>
                          </a:ln>
                          <a:effectLst/>
                        </wps:spPr>
                        <wps:txbx>
                          <w:txbxContent>
                            <w:p w14:paraId="6197B4C2" w14:textId="240E3FE3" w:rsidR="0005702E" w:rsidRDefault="00E13B85" w:rsidP="0005702E">
                              <w:pPr>
                                <w:jc w:val="center"/>
                                <w:rPr>
                                  <w:rFonts w:ascii="Roboto" w:eastAsia="Arial" w:hAnsi="Roboto" w:cs="Arial"/>
                                  <w:b/>
                                  <w:bCs/>
                                  <w:color w:val="145569"/>
                                  <w:kern w:val="24"/>
                                  <w:sz w:val="24"/>
                                  <w:szCs w:val="24"/>
                                </w:rPr>
                              </w:pPr>
                              <w:r>
                                <w:rPr>
                                  <w:rFonts w:ascii="Roboto" w:eastAsia="Arial" w:hAnsi="Roboto" w:cs="Arial"/>
                                  <w:b/>
                                  <w:bCs/>
                                  <w:color w:val="145569"/>
                                  <w:kern w:val="24"/>
                                  <w:sz w:val="24"/>
                                  <w:szCs w:val="24"/>
                                </w:rPr>
                                <w:t>FJA(N)</w:t>
                              </w:r>
                            </w:p>
                          </w:txbxContent>
                        </wps:txbx>
                        <wps:bodyPr rtlCol="0" anchor="ctr"/>
                      </wps:wsp>
                      <wps:wsp>
                        <wps:cNvPr id="19" name="Speech Bubble: Rectangle 18">
                          <a:extLst>
                            <a:ext uri="{FF2B5EF4-FFF2-40B4-BE49-F238E27FC236}">
                              <a16:creationId xmlns:a16="http://schemas.microsoft.com/office/drawing/2014/main" id="{CBAD904E-AC4B-4D64-BB04-8253F38EC6A1}"/>
                            </a:ext>
                          </a:extLst>
                        </wps:cNvPr>
                        <wps:cNvSpPr/>
                        <wps:spPr>
                          <a:xfrm>
                            <a:off x="886265" y="2982644"/>
                            <a:ext cx="985684" cy="277091"/>
                          </a:xfrm>
                          <a:prstGeom prst="wedgeRectCallout">
                            <a:avLst>
                              <a:gd name="adj1" fmla="val 78036"/>
                              <a:gd name="adj2" fmla="val -150833"/>
                            </a:avLst>
                          </a:prstGeom>
                          <a:noFill/>
                          <a:ln w="12700" cap="flat" cmpd="sng" algn="ctr">
                            <a:solidFill>
                              <a:srgbClr val="145569"/>
                            </a:solidFill>
                            <a:prstDash val="solid"/>
                            <a:miter lim="800000"/>
                          </a:ln>
                          <a:effectLst/>
                        </wps:spPr>
                        <wps:txbx>
                          <w:txbxContent>
                            <w:p w14:paraId="13FE56D6" w14:textId="33FFD43D" w:rsidR="0005702E" w:rsidRDefault="00E13B85"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FJA(S)</w:t>
                              </w:r>
                            </w:p>
                          </w:txbxContent>
                        </wps:txbx>
                        <wps:bodyPr rtlCol="0" anchor="ctr"/>
                      </wps:wsp>
                    </wpg:wgp>
                  </a:graphicData>
                </a:graphic>
              </wp:anchor>
            </w:drawing>
          </mc:Choice>
          <mc:Fallback>
            <w:pict>
              <v:group w14:anchorId="0F64B1F6" id="Group 11" o:spid="_x0000_s1026" style="position:absolute;margin-left:0;margin-top:.05pt;width:325.9pt;height:340.6pt;z-index:251658241;mso-position-horizontal:center;mso-position-horizontal-relative:margin" coordsize="41389,4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1389;height:4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">
                  <v:imagedata r:id="rId3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 o:spid="_x0000_s1028" type="#_x0000_t61" style="position:absolute;left:6893;top:38053;width:7968;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" adj="33207,12780" filled="f" strokecolor="#145569" strokeweight="1pt">
                  <v:textbox>
                    <w:txbxContent>
                      <w:p w14:paraId="7ABE09B8" w14:textId="77777777" w:rsidR="0005702E" w:rsidRDefault="0005702E"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UK FIR</w:t>
                        </w:r>
                      </w:p>
                    </w:txbxContent>
                  </v:textbox>
                </v:shape>
                <v:shape id="Speech Bubble: Rectangle 16" o:spid="_x0000_s1029" type="#_x0000_t61" style="position:absolute;left:17584;top:5205;width:16615;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" adj="8591,37260" filled="f" strokecolor="#145569" strokeweight="1pt">
                  <v:textbox>
                    <w:txbxContent>
                      <w:p w14:paraId="6787D8DE" w14:textId="77777777" w:rsidR="0005702E" w:rsidRDefault="0005702E"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Traffic Filter Region</w:t>
                        </w:r>
                      </w:p>
                    </w:txbxContent>
                  </v:textbox>
                </v:shape>
                <v:shape id="Speech Bubble: Rectangle 17" o:spid="_x0000_s1030" type="#_x0000_t61" style="position:absolute;left:26664;top:13293;width:8643;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" adj="-3860,47340" filled="f" strokecolor="#145569" strokeweight="1pt">
                  <v:textbox>
                    <w:txbxContent>
                      <w:p w14:paraId="6197B4C2" w14:textId="240E3FE3" w:rsidR="0005702E" w:rsidRDefault="00E13B85" w:rsidP="0005702E">
                        <w:pPr>
                          <w:jc w:val="center"/>
                          <w:rPr>
                            <w:rFonts w:ascii="Roboto" w:eastAsia="Arial" w:hAnsi="Roboto" w:cs="Arial"/>
                            <w:b/>
                            <w:bCs/>
                            <w:color w:val="145569"/>
                            <w:kern w:val="24"/>
                            <w:sz w:val="24"/>
                            <w:szCs w:val="24"/>
                          </w:rPr>
                        </w:pPr>
                        <w:r>
                          <w:rPr>
                            <w:rFonts w:ascii="Roboto" w:eastAsia="Arial" w:hAnsi="Roboto" w:cs="Arial"/>
                            <w:b/>
                            <w:bCs/>
                            <w:color w:val="145569"/>
                            <w:kern w:val="24"/>
                            <w:sz w:val="24"/>
                            <w:szCs w:val="24"/>
                          </w:rPr>
                          <w:t>FJA(N)</w:t>
                        </w:r>
                      </w:p>
                    </w:txbxContent>
                  </v:textbox>
                </v:shape>
                <v:shape id="Speech Bubble: Rectangle 18" o:spid="_x0000_s1031" type="#_x0000_t61" style="position:absolute;left:8862;top:29826;width:9857;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" adj="27656,-21780" filled="f" strokecolor="#145569" strokeweight="1pt">
                  <v:textbox>
                    <w:txbxContent>
                      <w:p w14:paraId="13FE56D6" w14:textId="33FFD43D" w:rsidR="0005702E" w:rsidRDefault="00E13B85" w:rsidP="0005702E">
                        <w:pPr>
                          <w:jc w:val="center"/>
                          <w:rPr>
                            <w:rFonts w:ascii="Roboto" w:eastAsia="Arial" w:hAnsi="Roboto" w:cs="Arial"/>
                            <w:b/>
                            <w:bCs/>
                            <w:color w:val="145569"/>
                            <w:kern w:val="24"/>
                            <w:sz w:val="24"/>
                            <w:szCs w:val="24"/>
                          </w:rPr>
                        </w:pPr>
                        <w:r>
                          <w:rPr>
                            <w:rFonts w:ascii="Roboto" w:eastAsia="Arial" w:hAnsi="Roboto" w:cs="Arial"/>
                            <w:b/>
                            <w:bCs/>
                            <w:color w:val="145569"/>
                            <w:kern w:val="24"/>
                          </w:rPr>
                          <w:t>FJA(S)</w:t>
                        </w:r>
                      </w:p>
                    </w:txbxContent>
                  </v:textbox>
                </v:shape>
                <w10:wrap type="topAndBottom" anchorx="margin"/>
              </v:group>
            </w:pict>
          </mc:Fallback>
        </mc:AlternateContent>
      </w:r>
    </w:p>
    <w:p w14:paraId="5FAB2BAB" w14:textId="544B81AF" w:rsidR="0005702E" w:rsidRPr="0005702E" w:rsidRDefault="0005702E" w:rsidP="0005702E">
      <w:pPr>
        <w:pStyle w:val="ListParagraph"/>
        <w:spacing w:line="240" w:lineRule="auto"/>
        <w:ind w:left="0"/>
        <w:jc w:val="center"/>
        <w:rPr>
          <w:rFonts w:ascii="Arial" w:hAnsi="Arial" w:cs="Arial"/>
        </w:rPr>
      </w:pPr>
      <w:r w:rsidRPr="0005702E">
        <w:rPr>
          <w:rFonts w:ascii="Arial" w:hAnsi="Arial" w:cs="Arial"/>
        </w:rPr>
        <w:t xml:space="preserve">Fig </w:t>
      </w:r>
      <w:r w:rsidR="00CA6094">
        <w:rPr>
          <w:rFonts w:ascii="Arial" w:hAnsi="Arial" w:cs="Arial"/>
        </w:rPr>
        <w:t>8</w:t>
      </w:r>
      <w:r w:rsidRPr="0005702E">
        <w:rPr>
          <w:rFonts w:ascii="Arial" w:hAnsi="Arial" w:cs="Arial"/>
        </w:rPr>
        <w:t xml:space="preserve"> – Traffic Filter Region</w:t>
      </w:r>
    </w:p>
    <w:p w14:paraId="412B312F" w14:textId="77777777" w:rsidR="0005702E" w:rsidRDefault="0005702E" w:rsidP="00F33F92">
      <w:pPr>
        <w:pStyle w:val="ListParagraph"/>
        <w:spacing w:line="240" w:lineRule="auto"/>
        <w:ind w:left="0"/>
        <w:rPr>
          <w:rFonts w:ascii="Arial" w:hAnsi="Arial" w:cs="Arial"/>
          <w:b/>
          <w:bCs/>
          <w:sz w:val="24"/>
          <w:szCs w:val="24"/>
        </w:rPr>
      </w:pPr>
    </w:p>
    <w:p w14:paraId="2D81FCEC" w14:textId="30185385" w:rsidR="009F2887" w:rsidRDefault="00CB6449" w:rsidP="009F2887">
      <w:pPr>
        <w:pStyle w:val="ListParagraph"/>
        <w:spacing w:line="240" w:lineRule="auto"/>
        <w:ind w:left="0"/>
        <w:rPr>
          <w:rFonts w:ascii="Arial" w:hAnsi="Arial" w:cs="Arial"/>
          <w:b/>
          <w:bCs/>
          <w:sz w:val="24"/>
          <w:szCs w:val="24"/>
        </w:rPr>
      </w:pPr>
      <w:r>
        <w:rPr>
          <w:rFonts w:ascii="Arial" w:hAnsi="Arial" w:cs="Arial"/>
          <w:b/>
          <w:bCs/>
          <w:sz w:val="24"/>
          <w:szCs w:val="24"/>
        </w:rPr>
        <w:t>Effect</w:t>
      </w:r>
      <w:r w:rsidR="009F2887">
        <w:rPr>
          <w:rFonts w:ascii="Arial" w:hAnsi="Arial" w:cs="Arial"/>
          <w:b/>
          <w:bCs/>
          <w:sz w:val="24"/>
          <w:szCs w:val="24"/>
        </w:rPr>
        <w:t xml:space="preserve"> on a</w:t>
      </w:r>
      <w:r w:rsidR="006604DC">
        <w:rPr>
          <w:rFonts w:ascii="Arial" w:hAnsi="Arial" w:cs="Arial"/>
          <w:b/>
          <w:bCs/>
          <w:sz w:val="24"/>
          <w:szCs w:val="24"/>
        </w:rPr>
        <w:t>viation</w:t>
      </w:r>
    </w:p>
    <w:p w14:paraId="7032AC02" w14:textId="77777777" w:rsidR="009F2887" w:rsidRDefault="009F2887" w:rsidP="00F33F92">
      <w:pPr>
        <w:pStyle w:val="ListParagraph"/>
        <w:spacing w:line="240" w:lineRule="auto"/>
        <w:ind w:left="0"/>
        <w:rPr>
          <w:rFonts w:ascii="Arial" w:hAnsi="Arial" w:cs="Arial"/>
          <w:b/>
          <w:bCs/>
          <w:sz w:val="24"/>
          <w:szCs w:val="24"/>
        </w:rPr>
      </w:pPr>
    </w:p>
    <w:p w14:paraId="3793E140" w14:textId="2A4D42D3" w:rsidR="00FE0547" w:rsidRPr="00FE0547" w:rsidRDefault="002B2A37" w:rsidP="00FE0547">
      <w:pPr>
        <w:pStyle w:val="ListParagraph"/>
        <w:spacing w:line="240" w:lineRule="auto"/>
        <w:ind w:left="0"/>
        <w:rPr>
          <w:rFonts w:ascii="Arial" w:hAnsi="Arial" w:cs="Arial"/>
          <w:sz w:val="24"/>
          <w:szCs w:val="24"/>
        </w:rPr>
      </w:pPr>
      <w:r>
        <w:rPr>
          <w:rFonts w:ascii="Arial" w:hAnsi="Arial" w:cs="Arial"/>
          <w:sz w:val="24"/>
          <w:szCs w:val="24"/>
        </w:rPr>
        <w:t>3.7</w:t>
      </w:r>
      <w:r>
        <w:rPr>
          <w:rFonts w:ascii="Arial" w:hAnsi="Arial" w:cs="Arial"/>
          <w:sz w:val="24"/>
          <w:szCs w:val="24"/>
        </w:rPr>
        <w:tab/>
      </w:r>
      <w:r w:rsidR="00FE0547" w:rsidRPr="00FE0547">
        <w:rPr>
          <w:rFonts w:ascii="Arial" w:hAnsi="Arial" w:cs="Arial"/>
          <w:sz w:val="24"/>
          <w:szCs w:val="24"/>
        </w:rPr>
        <w:t>Due to the proximity of the danger areas to the western and northern edges of the UK FIR (London and Scottish UIRs), many flights need to change their UK entry/exit point between the baseline and scenario simulations to produce a valid flight plan. Therefore, the trajectories were simulated within a larger area of airspace called the Simulated Region.</w:t>
      </w:r>
    </w:p>
    <w:p w14:paraId="68B5DBDB" w14:textId="77777777" w:rsidR="00FE0547" w:rsidRDefault="00FE0547" w:rsidP="00FE0547">
      <w:pPr>
        <w:pStyle w:val="ListParagraph"/>
        <w:spacing w:line="240" w:lineRule="auto"/>
        <w:ind w:left="0"/>
        <w:rPr>
          <w:rFonts w:ascii="Arial" w:hAnsi="Arial" w:cs="Arial"/>
          <w:sz w:val="24"/>
          <w:szCs w:val="24"/>
        </w:rPr>
      </w:pPr>
    </w:p>
    <w:p w14:paraId="5C69171B" w14:textId="25B14697" w:rsidR="002B2A37" w:rsidRDefault="00FE0547" w:rsidP="00FE0547">
      <w:pPr>
        <w:pStyle w:val="ListParagraph"/>
        <w:spacing w:line="240" w:lineRule="auto"/>
        <w:ind w:left="0"/>
        <w:rPr>
          <w:rFonts w:ascii="Arial" w:hAnsi="Arial" w:cs="Arial"/>
          <w:sz w:val="24"/>
          <w:szCs w:val="24"/>
        </w:rPr>
      </w:pPr>
      <w:r>
        <w:rPr>
          <w:rFonts w:ascii="Arial" w:hAnsi="Arial" w:cs="Arial"/>
          <w:sz w:val="24"/>
          <w:szCs w:val="24"/>
        </w:rPr>
        <w:t>3.8</w:t>
      </w:r>
      <w:r>
        <w:rPr>
          <w:rFonts w:ascii="Arial" w:hAnsi="Arial" w:cs="Arial"/>
          <w:sz w:val="24"/>
          <w:szCs w:val="24"/>
        </w:rPr>
        <w:tab/>
      </w:r>
      <w:r w:rsidRPr="00FE0547">
        <w:rPr>
          <w:rFonts w:ascii="Arial" w:hAnsi="Arial" w:cs="Arial"/>
          <w:sz w:val="24"/>
          <w:szCs w:val="24"/>
        </w:rPr>
        <w:t xml:space="preserve">The Simulated Region is </w:t>
      </w:r>
      <w:r w:rsidR="009163EE">
        <w:rPr>
          <w:rFonts w:ascii="Arial" w:hAnsi="Arial" w:cs="Arial"/>
          <w:sz w:val="24"/>
          <w:szCs w:val="24"/>
        </w:rPr>
        <w:t xml:space="preserve">shown at fig </w:t>
      </w:r>
      <w:r w:rsidR="00CA6094">
        <w:rPr>
          <w:rFonts w:ascii="Arial" w:hAnsi="Arial" w:cs="Arial"/>
          <w:sz w:val="24"/>
          <w:szCs w:val="24"/>
        </w:rPr>
        <w:t>9</w:t>
      </w:r>
      <w:r w:rsidR="009163EE">
        <w:rPr>
          <w:rFonts w:ascii="Arial" w:hAnsi="Arial" w:cs="Arial"/>
          <w:sz w:val="24"/>
          <w:szCs w:val="24"/>
        </w:rPr>
        <w:t>.</w:t>
      </w:r>
      <w:r w:rsidRPr="00FE0547">
        <w:rPr>
          <w:rFonts w:ascii="Arial" w:hAnsi="Arial" w:cs="Arial"/>
          <w:sz w:val="24"/>
          <w:szCs w:val="24"/>
        </w:rPr>
        <w:t xml:space="preserve"> </w:t>
      </w:r>
      <w:r w:rsidR="009163EE">
        <w:rPr>
          <w:rFonts w:ascii="Arial" w:hAnsi="Arial" w:cs="Arial"/>
          <w:sz w:val="24"/>
          <w:szCs w:val="24"/>
        </w:rPr>
        <w:t>It</w:t>
      </w:r>
      <w:r w:rsidRPr="00FE0547">
        <w:rPr>
          <w:rFonts w:ascii="Arial" w:hAnsi="Arial" w:cs="Arial"/>
          <w:sz w:val="24"/>
          <w:szCs w:val="24"/>
        </w:rPr>
        <w:t xml:space="preserve"> encompasse</w:t>
      </w:r>
      <w:r w:rsidR="009163EE">
        <w:rPr>
          <w:rFonts w:ascii="Arial" w:hAnsi="Arial" w:cs="Arial"/>
          <w:sz w:val="24"/>
          <w:szCs w:val="24"/>
        </w:rPr>
        <w:t>s</w:t>
      </w:r>
      <w:r w:rsidRPr="00FE0547">
        <w:rPr>
          <w:rFonts w:ascii="Arial" w:hAnsi="Arial" w:cs="Arial"/>
          <w:sz w:val="24"/>
          <w:szCs w:val="24"/>
        </w:rPr>
        <w:t xml:space="preserve"> a section of the oceanic airspace to allow for a degree of change to the Oceanic Entry/Exit point (OEP) to the UK and encompassed a portion of European airspace. This allow</w:t>
      </w:r>
      <w:r w:rsidR="00A45EEA">
        <w:rPr>
          <w:rFonts w:ascii="Arial" w:hAnsi="Arial" w:cs="Arial"/>
          <w:sz w:val="24"/>
          <w:szCs w:val="24"/>
        </w:rPr>
        <w:t>s</w:t>
      </w:r>
      <w:r w:rsidRPr="00FE0547">
        <w:rPr>
          <w:rFonts w:ascii="Arial" w:hAnsi="Arial" w:cs="Arial"/>
          <w:sz w:val="24"/>
          <w:szCs w:val="24"/>
        </w:rPr>
        <w:t xml:space="preserve"> transatlantic flights enough area to transverse around the active danger areas while ensuring that the North Atlantic Tracks remained largely unchanged.</w:t>
      </w:r>
    </w:p>
    <w:p w14:paraId="53E6A520" w14:textId="77777777" w:rsidR="00A45EEA" w:rsidRDefault="00A45EEA" w:rsidP="00FE0547">
      <w:pPr>
        <w:pStyle w:val="ListParagraph"/>
        <w:spacing w:line="240" w:lineRule="auto"/>
        <w:ind w:left="0"/>
        <w:rPr>
          <w:rFonts w:ascii="Arial" w:hAnsi="Arial" w:cs="Arial"/>
          <w:sz w:val="24"/>
          <w:szCs w:val="24"/>
        </w:rPr>
      </w:pPr>
    </w:p>
    <w:p w14:paraId="25F8662D" w14:textId="10D886D1" w:rsidR="006E3A5B" w:rsidRDefault="006E3A5B" w:rsidP="006E3A5B">
      <w:pPr>
        <w:pStyle w:val="ListParagraph"/>
        <w:spacing w:line="240" w:lineRule="auto"/>
        <w:ind w:left="0"/>
        <w:rPr>
          <w:rFonts w:ascii="Arial" w:hAnsi="Arial" w:cs="Arial"/>
          <w:sz w:val="24"/>
          <w:szCs w:val="24"/>
        </w:rPr>
      </w:pPr>
      <w:r>
        <w:rPr>
          <w:rFonts w:ascii="Arial" w:hAnsi="Arial" w:cs="Arial"/>
          <w:sz w:val="24"/>
          <w:szCs w:val="24"/>
        </w:rPr>
        <w:t>3.9</w:t>
      </w:r>
      <w:r>
        <w:rPr>
          <w:rFonts w:ascii="Arial" w:hAnsi="Arial" w:cs="Arial"/>
          <w:sz w:val="24"/>
          <w:szCs w:val="24"/>
        </w:rPr>
        <w:tab/>
        <w:t xml:space="preserve">Example trajectories are shown in fig </w:t>
      </w:r>
      <w:r w:rsidR="00CA6094">
        <w:rPr>
          <w:rFonts w:ascii="Arial" w:hAnsi="Arial" w:cs="Arial"/>
          <w:sz w:val="24"/>
          <w:szCs w:val="24"/>
        </w:rPr>
        <w:t>10</w:t>
      </w:r>
      <w:r>
        <w:rPr>
          <w:rFonts w:ascii="Arial" w:hAnsi="Arial" w:cs="Arial"/>
          <w:sz w:val="24"/>
          <w:szCs w:val="24"/>
        </w:rPr>
        <w:t>. The scenario models show an example of an aircraft trajectory with either FJA activated. The black dots mark the points the aircraft enters and exits the UK FIR.</w:t>
      </w:r>
    </w:p>
    <w:p w14:paraId="56F8E866" w14:textId="77777777" w:rsidR="006E3A5B" w:rsidRDefault="006E3A5B" w:rsidP="00FE0547">
      <w:pPr>
        <w:pStyle w:val="ListParagraph"/>
        <w:spacing w:line="240" w:lineRule="auto"/>
        <w:ind w:left="0"/>
        <w:rPr>
          <w:rFonts w:ascii="Arial" w:hAnsi="Arial" w:cs="Arial"/>
          <w:sz w:val="24"/>
          <w:szCs w:val="24"/>
        </w:rPr>
      </w:pPr>
    </w:p>
    <w:p w14:paraId="08554F63" w14:textId="235D163C" w:rsidR="00631550" w:rsidRDefault="002801F9" w:rsidP="005B4557">
      <w:pPr>
        <w:pStyle w:val="ListParagraph"/>
        <w:spacing w:line="240" w:lineRule="auto"/>
        <w:ind w:left="0"/>
        <w:jc w:val="center"/>
        <w:rPr>
          <w:rFonts w:ascii="Arial" w:hAnsi="Arial" w:cs="Arial"/>
          <w:sz w:val="24"/>
          <w:szCs w:val="24"/>
        </w:rPr>
      </w:pPr>
      <w:r w:rsidRPr="002801F9">
        <w:rPr>
          <w:noProof/>
        </w:rPr>
        <w:lastRenderedPageBreak/>
        <w:drawing>
          <wp:inline distT="0" distB="0" distL="0" distR="0" wp14:anchorId="037AD9B1" wp14:editId="24B18FB9">
            <wp:extent cx="4000500" cy="3778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0202" b="6885"/>
                    <a:stretch/>
                  </pic:blipFill>
                  <pic:spPr bwMode="auto">
                    <a:xfrm>
                      <a:off x="0" y="0"/>
                      <a:ext cx="4000500" cy="3778250"/>
                    </a:xfrm>
                    <a:prstGeom prst="rect">
                      <a:avLst/>
                    </a:prstGeom>
                    <a:noFill/>
                    <a:ln>
                      <a:noFill/>
                    </a:ln>
                    <a:extLst>
                      <a:ext uri="{53640926-AAD7-44D8-BBD7-CCE9431645EC}">
                        <a14:shadowObscured xmlns:a14="http://schemas.microsoft.com/office/drawing/2010/main"/>
                      </a:ext>
                    </a:extLst>
                  </pic:spPr>
                </pic:pic>
              </a:graphicData>
            </a:graphic>
          </wp:inline>
        </w:drawing>
      </w:r>
    </w:p>
    <w:p w14:paraId="0485ACEA" w14:textId="77777777" w:rsidR="00631550" w:rsidRDefault="00631550" w:rsidP="00FE0547">
      <w:pPr>
        <w:pStyle w:val="ListParagraph"/>
        <w:spacing w:line="240" w:lineRule="auto"/>
        <w:ind w:left="0"/>
        <w:rPr>
          <w:rFonts w:ascii="Arial" w:hAnsi="Arial" w:cs="Arial"/>
          <w:sz w:val="24"/>
          <w:szCs w:val="24"/>
        </w:rPr>
      </w:pPr>
    </w:p>
    <w:p w14:paraId="507595D8" w14:textId="742CA714" w:rsidR="00A45EEA" w:rsidRDefault="00A45EEA" w:rsidP="00A45EEA">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CA6094">
        <w:rPr>
          <w:rFonts w:ascii="Arial" w:hAnsi="Arial" w:cs="Arial"/>
          <w:sz w:val="20"/>
          <w:szCs w:val="20"/>
        </w:rPr>
        <w:t>9</w:t>
      </w:r>
      <w:r>
        <w:rPr>
          <w:rFonts w:ascii="Arial" w:hAnsi="Arial" w:cs="Arial"/>
          <w:sz w:val="20"/>
          <w:szCs w:val="20"/>
        </w:rPr>
        <w:t xml:space="preserve"> – Simulated Region</w:t>
      </w:r>
    </w:p>
    <w:p w14:paraId="26DFC1CE" w14:textId="77777777" w:rsidR="00CF48C4" w:rsidRDefault="00CF48C4" w:rsidP="00A45EEA">
      <w:pPr>
        <w:pStyle w:val="ListParagraph"/>
        <w:spacing w:line="240" w:lineRule="auto"/>
        <w:ind w:left="0"/>
        <w:rPr>
          <w:rFonts w:ascii="Arial" w:hAnsi="Arial" w:cs="Arial"/>
          <w:sz w:val="24"/>
          <w:szCs w:val="24"/>
        </w:rPr>
      </w:pPr>
    </w:p>
    <w:p w14:paraId="6CC042D4" w14:textId="72C3D464" w:rsidR="00486434" w:rsidRDefault="00FB10AF" w:rsidP="00A45EEA">
      <w:pPr>
        <w:pStyle w:val="ListParagraph"/>
        <w:spacing w:line="240" w:lineRule="auto"/>
        <w:ind w:left="0"/>
        <w:rPr>
          <w:rFonts w:ascii="Arial" w:hAnsi="Arial" w:cs="Arial"/>
          <w:sz w:val="24"/>
          <w:szCs w:val="24"/>
        </w:rPr>
      </w:pPr>
      <w:r>
        <w:rPr>
          <w:noProof/>
        </w:rPr>
        <w:drawing>
          <wp:inline distT="0" distB="0" distL="0" distR="0" wp14:anchorId="5DB80806" wp14:editId="7818A638">
            <wp:extent cx="5724769" cy="3048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502" t="26197" r="16575" b="12349"/>
                    <a:stretch/>
                  </pic:blipFill>
                  <pic:spPr bwMode="auto">
                    <a:xfrm>
                      <a:off x="0" y="0"/>
                      <a:ext cx="5724769" cy="3048000"/>
                    </a:xfrm>
                    <a:prstGeom prst="rect">
                      <a:avLst/>
                    </a:prstGeom>
                    <a:ln>
                      <a:noFill/>
                    </a:ln>
                    <a:extLst>
                      <a:ext uri="{53640926-AAD7-44D8-BBD7-CCE9431645EC}">
                        <a14:shadowObscured xmlns:a14="http://schemas.microsoft.com/office/drawing/2010/main"/>
                      </a:ext>
                    </a:extLst>
                  </pic:spPr>
                </pic:pic>
              </a:graphicData>
            </a:graphic>
          </wp:inline>
        </w:drawing>
      </w:r>
    </w:p>
    <w:p w14:paraId="2FF72818" w14:textId="77777777" w:rsidR="00486434" w:rsidRDefault="00486434" w:rsidP="00A45EEA">
      <w:pPr>
        <w:pStyle w:val="ListParagraph"/>
        <w:spacing w:line="240" w:lineRule="auto"/>
        <w:ind w:left="0"/>
        <w:rPr>
          <w:rFonts w:ascii="Arial" w:hAnsi="Arial" w:cs="Arial"/>
          <w:sz w:val="24"/>
          <w:szCs w:val="24"/>
        </w:rPr>
      </w:pPr>
    </w:p>
    <w:p w14:paraId="2C1CCFB0" w14:textId="0293CF1A" w:rsidR="00CF48C4" w:rsidRPr="00E47729" w:rsidRDefault="00E47729" w:rsidP="00E47729">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CA6094">
        <w:rPr>
          <w:rFonts w:ascii="Arial" w:hAnsi="Arial" w:cs="Arial"/>
          <w:sz w:val="20"/>
          <w:szCs w:val="20"/>
        </w:rPr>
        <w:t>10</w:t>
      </w:r>
      <w:r>
        <w:rPr>
          <w:rFonts w:ascii="Arial" w:hAnsi="Arial" w:cs="Arial"/>
          <w:sz w:val="20"/>
          <w:szCs w:val="20"/>
        </w:rPr>
        <w:t xml:space="preserve"> </w:t>
      </w:r>
      <w:r w:rsidR="00E46BF5">
        <w:rPr>
          <w:rFonts w:ascii="Arial" w:hAnsi="Arial" w:cs="Arial"/>
          <w:sz w:val="20"/>
          <w:szCs w:val="20"/>
        </w:rPr>
        <w:t>–</w:t>
      </w:r>
      <w:r>
        <w:rPr>
          <w:rFonts w:ascii="Arial" w:hAnsi="Arial" w:cs="Arial"/>
          <w:sz w:val="20"/>
          <w:szCs w:val="20"/>
        </w:rPr>
        <w:t xml:space="preserve"> </w:t>
      </w:r>
      <w:r w:rsidR="00E46BF5">
        <w:rPr>
          <w:rFonts w:ascii="Arial" w:hAnsi="Arial" w:cs="Arial"/>
          <w:sz w:val="20"/>
          <w:szCs w:val="20"/>
        </w:rPr>
        <w:t>Example trajectories</w:t>
      </w:r>
    </w:p>
    <w:p w14:paraId="3B7FB650" w14:textId="77777777" w:rsidR="009F2887" w:rsidRDefault="009F2887" w:rsidP="00F33F92">
      <w:pPr>
        <w:pStyle w:val="ListParagraph"/>
        <w:spacing w:line="240" w:lineRule="auto"/>
        <w:ind w:left="0"/>
        <w:rPr>
          <w:rFonts w:ascii="Arial" w:hAnsi="Arial" w:cs="Arial"/>
          <w:b/>
          <w:bCs/>
          <w:sz w:val="24"/>
          <w:szCs w:val="24"/>
        </w:rPr>
      </w:pPr>
    </w:p>
    <w:p w14:paraId="565FF3A1" w14:textId="5C3F0D37" w:rsidR="00E13338" w:rsidRDefault="00E13338" w:rsidP="00F33F92">
      <w:pPr>
        <w:pStyle w:val="ListParagraph"/>
        <w:spacing w:line="240" w:lineRule="auto"/>
        <w:ind w:left="0"/>
        <w:rPr>
          <w:rFonts w:ascii="Arial" w:hAnsi="Arial" w:cs="Arial"/>
          <w:b/>
          <w:bCs/>
          <w:sz w:val="24"/>
          <w:szCs w:val="24"/>
        </w:rPr>
      </w:pPr>
      <w:r>
        <w:rPr>
          <w:rFonts w:ascii="Arial" w:hAnsi="Arial" w:cs="Arial"/>
          <w:b/>
          <w:bCs/>
          <w:sz w:val="24"/>
          <w:szCs w:val="24"/>
        </w:rPr>
        <w:t>Environmental Impact</w:t>
      </w:r>
    </w:p>
    <w:p w14:paraId="68920E7F" w14:textId="77777777" w:rsidR="00E13338" w:rsidRDefault="00E13338" w:rsidP="00F33F92">
      <w:pPr>
        <w:pStyle w:val="ListParagraph"/>
        <w:spacing w:line="240" w:lineRule="auto"/>
        <w:ind w:left="0"/>
        <w:rPr>
          <w:rFonts w:ascii="Arial" w:hAnsi="Arial" w:cs="Arial"/>
          <w:b/>
          <w:bCs/>
          <w:sz w:val="24"/>
          <w:szCs w:val="24"/>
        </w:rPr>
      </w:pPr>
    </w:p>
    <w:p w14:paraId="7C77D428" w14:textId="4FAD4873" w:rsidR="00E13338" w:rsidRPr="00E13338" w:rsidRDefault="00AF7D2B" w:rsidP="00E13338">
      <w:pPr>
        <w:pStyle w:val="ListParagraph"/>
        <w:spacing w:line="240" w:lineRule="auto"/>
        <w:ind w:left="0"/>
        <w:rPr>
          <w:rFonts w:ascii="Arial" w:hAnsi="Arial" w:cs="Arial"/>
          <w:sz w:val="24"/>
          <w:szCs w:val="24"/>
        </w:rPr>
      </w:pPr>
      <w:r>
        <w:rPr>
          <w:rFonts w:ascii="Arial" w:hAnsi="Arial" w:cs="Arial"/>
          <w:sz w:val="24"/>
          <w:szCs w:val="24"/>
        </w:rPr>
        <w:t>3.10</w:t>
      </w:r>
      <w:r w:rsidR="00E13338">
        <w:rPr>
          <w:rFonts w:ascii="Arial" w:hAnsi="Arial" w:cs="Arial"/>
          <w:sz w:val="24"/>
          <w:szCs w:val="24"/>
        </w:rPr>
        <w:tab/>
      </w:r>
      <w:r w:rsidR="005321A8">
        <w:rPr>
          <w:rFonts w:ascii="Arial" w:hAnsi="Arial" w:cs="Arial"/>
          <w:b/>
          <w:bCs/>
          <w:sz w:val="24"/>
          <w:szCs w:val="24"/>
        </w:rPr>
        <w:t xml:space="preserve">Method. </w:t>
      </w:r>
      <w:r w:rsidR="00E13338" w:rsidRPr="00E13338">
        <w:rPr>
          <w:rFonts w:ascii="Arial" w:hAnsi="Arial" w:cs="Arial"/>
          <w:sz w:val="24"/>
          <w:szCs w:val="24"/>
        </w:rPr>
        <w:t xml:space="preserve">The track distance flown of affected flights was taken from the Baseline and Scenario models and used to calculate the change in distance flown. The fuel burn </w:t>
      </w:r>
      <w:r w:rsidR="00E13338" w:rsidRPr="00E13338">
        <w:rPr>
          <w:rFonts w:ascii="Arial" w:hAnsi="Arial" w:cs="Arial"/>
          <w:sz w:val="24"/>
          <w:szCs w:val="24"/>
        </w:rPr>
        <w:lastRenderedPageBreak/>
        <w:t>at cruise by aircraft type was then taken from the BADA 4.2 data tables and used to calculate the fuel burn change based on the change in distance flown.</w:t>
      </w:r>
    </w:p>
    <w:p w14:paraId="6852E4F5" w14:textId="77777777" w:rsidR="00E13338" w:rsidRDefault="00E13338" w:rsidP="00E13338">
      <w:pPr>
        <w:pStyle w:val="ListParagraph"/>
        <w:spacing w:line="240" w:lineRule="auto"/>
        <w:ind w:left="0"/>
        <w:rPr>
          <w:rFonts w:ascii="Arial" w:hAnsi="Arial" w:cs="Arial"/>
          <w:sz w:val="24"/>
          <w:szCs w:val="24"/>
        </w:rPr>
      </w:pPr>
    </w:p>
    <w:p w14:paraId="52599698" w14:textId="37583B8E" w:rsidR="003613CD" w:rsidRDefault="00E13338" w:rsidP="00E13338">
      <w:pPr>
        <w:pStyle w:val="ListParagraph"/>
        <w:spacing w:line="240" w:lineRule="auto"/>
        <w:ind w:left="0"/>
        <w:rPr>
          <w:rFonts w:ascii="Arial" w:hAnsi="Arial" w:cs="Arial"/>
          <w:sz w:val="24"/>
          <w:szCs w:val="24"/>
        </w:rPr>
      </w:pPr>
      <w:r>
        <w:rPr>
          <w:rFonts w:ascii="Arial" w:hAnsi="Arial" w:cs="Arial"/>
          <w:sz w:val="24"/>
          <w:szCs w:val="24"/>
        </w:rPr>
        <w:t>3.11</w:t>
      </w:r>
      <w:r>
        <w:rPr>
          <w:rFonts w:ascii="Arial" w:hAnsi="Arial" w:cs="Arial"/>
          <w:sz w:val="24"/>
          <w:szCs w:val="24"/>
        </w:rPr>
        <w:tab/>
      </w:r>
      <w:r w:rsidRPr="00E13338">
        <w:rPr>
          <w:rFonts w:ascii="Arial" w:hAnsi="Arial" w:cs="Arial"/>
          <w:sz w:val="24"/>
          <w:szCs w:val="24"/>
        </w:rPr>
        <w:t>The traffic was used to represent an activation of FJA</w:t>
      </w:r>
      <w:r w:rsidR="00E13B85">
        <w:rPr>
          <w:rFonts w:ascii="Arial" w:hAnsi="Arial" w:cs="Arial"/>
          <w:sz w:val="24"/>
          <w:szCs w:val="24"/>
        </w:rPr>
        <w:t>(</w:t>
      </w:r>
      <w:r w:rsidRPr="00E13338">
        <w:rPr>
          <w:rFonts w:ascii="Arial" w:hAnsi="Arial" w:cs="Arial"/>
          <w:sz w:val="24"/>
          <w:szCs w:val="24"/>
        </w:rPr>
        <w:t>N</w:t>
      </w:r>
      <w:r w:rsidR="00E13B85">
        <w:rPr>
          <w:rFonts w:ascii="Arial" w:hAnsi="Arial" w:cs="Arial"/>
          <w:sz w:val="24"/>
          <w:szCs w:val="24"/>
        </w:rPr>
        <w:t>)</w:t>
      </w:r>
      <w:r w:rsidRPr="00E13338">
        <w:rPr>
          <w:rFonts w:ascii="Arial" w:hAnsi="Arial" w:cs="Arial"/>
          <w:sz w:val="24"/>
          <w:szCs w:val="24"/>
        </w:rPr>
        <w:t xml:space="preserve"> or FJA</w:t>
      </w:r>
      <w:r w:rsidR="00E13B85">
        <w:rPr>
          <w:rFonts w:ascii="Arial" w:hAnsi="Arial" w:cs="Arial"/>
          <w:sz w:val="24"/>
          <w:szCs w:val="24"/>
        </w:rPr>
        <w:t>(</w:t>
      </w:r>
      <w:r w:rsidRPr="00E13338">
        <w:rPr>
          <w:rFonts w:ascii="Arial" w:hAnsi="Arial" w:cs="Arial"/>
          <w:sz w:val="24"/>
          <w:szCs w:val="24"/>
        </w:rPr>
        <w:t>S</w:t>
      </w:r>
      <w:r w:rsidR="00E13B85">
        <w:rPr>
          <w:rFonts w:ascii="Arial" w:hAnsi="Arial" w:cs="Arial"/>
          <w:sz w:val="24"/>
          <w:szCs w:val="24"/>
        </w:rPr>
        <w:t>)</w:t>
      </w:r>
      <w:r w:rsidRPr="00E13338">
        <w:rPr>
          <w:rFonts w:ascii="Arial" w:hAnsi="Arial" w:cs="Arial"/>
          <w:sz w:val="24"/>
          <w:szCs w:val="24"/>
        </w:rPr>
        <w:t xml:space="preserve"> and the number of activations have been scaled to represent an annual benefit (2 exercises (10 total activations) per year assumed based on the historical activation and agreed with the MOD).</w:t>
      </w:r>
      <w:r w:rsidR="000774FD">
        <w:rPr>
          <w:rFonts w:ascii="Arial" w:hAnsi="Arial" w:cs="Arial"/>
          <w:sz w:val="24"/>
          <w:szCs w:val="24"/>
        </w:rPr>
        <w:t xml:space="preserve"> Fig </w:t>
      </w:r>
      <w:r w:rsidR="00375001">
        <w:rPr>
          <w:rFonts w:ascii="Arial" w:hAnsi="Arial" w:cs="Arial"/>
          <w:sz w:val="24"/>
          <w:szCs w:val="24"/>
        </w:rPr>
        <w:t>1</w:t>
      </w:r>
      <w:r w:rsidR="00CA6094">
        <w:rPr>
          <w:rFonts w:ascii="Arial" w:hAnsi="Arial" w:cs="Arial"/>
          <w:sz w:val="24"/>
          <w:szCs w:val="24"/>
        </w:rPr>
        <w:t>1</w:t>
      </w:r>
      <w:r w:rsidR="000774FD">
        <w:rPr>
          <w:rFonts w:ascii="Arial" w:hAnsi="Arial" w:cs="Arial"/>
          <w:sz w:val="24"/>
          <w:szCs w:val="24"/>
        </w:rPr>
        <w:t xml:space="preserve"> shows </w:t>
      </w:r>
      <w:r w:rsidR="00064422">
        <w:rPr>
          <w:rFonts w:ascii="Arial" w:hAnsi="Arial" w:cs="Arial"/>
          <w:sz w:val="24"/>
          <w:szCs w:val="24"/>
        </w:rPr>
        <w:t xml:space="preserve">an example of the baseline trajectories vs </w:t>
      </w:r>
      <w:r w:rsidR="007C76CA">
        <w:rPr>
          <w:rFonts w:ascii="Arial" w:hAnsi="Arial" w:cs="Arial"/>
          <w:sz w:val="24"/>
          <w:szCs w:val="24"/>
        </w:rPr>
        <w:t xml:space="preserve">activation of </w:t>
      </w:r>
      <w:r w:rsidR="00E13B85">
        <w:rPr>
          <w:rFonts w:ascii="Arial" w:hAnsi="Arial" w:cs="Arial"/>
          <w:sz w:val="24"/>
          <w:szCs w:val="24"/>
        </w:rPr>
        <w:t>either FJA</w:t>
      </w:r>
      <w:r w:rsidR="007C76CA">
        <w:rPr>
          <w:rFonts w:ascii="Arial" w:hAnsi="Arial" w:cs="Arial"/>
          <w:sz w:val="24"/>
          <w:szCs w:val="24"/>
        </w:rPr>
        <w:t>.</w:t>
      </w:r>
    </w:p>
    <w:p w14:paraId="4F22C827" w14:textId="77777777" w:rsidR="007C76CA" w:rsidRDefault="007C76CA" w:rsidP="00E13338">
      <w:pPr>
        <w:pStyle w:val="ListParagraph"/>
        <w:spacing w:line="240" w:lineRule="auto"/>
        <w:ind w:left="0"/>
        <w:rPr>
          <w:rFonts w:ascii="Arial" w:hAnsi="Arial" w:cs="Arial"/>
          <w:sz w:val="24"/>
          <w:szCs w:val="24"/>
        </w:rPr>
      </w:pPr>
    </w:p>
    <w:p w14:paraId="41B8F3B0" w14:textId="6C3D0589" w:rsidR="007C76CA" w:rsidRDefault="007C76CA" w:rsidP="00E13338">
      <w:pPr>
        <w:pStyle w:val="ListParagraph"/>
        <w:spacing w:line="240" w:lineRule="auto"/>
        <w:ind w:left="0"/>
        <w:rPr>
          <w:rFonts w:ascii="Arial" w:hAnsi="Arial" w:cs="Arial"/>
          <w:sz w:val="24"/>
          <w:szCs w:val="24"/>
        </w:rPr>
      </w:pPr>
      <w:r w:rsidRPr="007C76CA">
        <w:rPr>
          <w:rFonts w:ascii="Arial" w:hAnsi="Arial" w:cs="Arial"/>
          <w:noProof/>
          <w:sz w:val="24"/>
          <w:szCs w:val="24"/>
        </w:rPr>
        <mc:AlternateContent>
          <mc:Choice Requires="wpg">
            <w:drawing>
              <wp:inline distT="0" distB="0" distL="0" distR="0" wp14:anchorId="7C0A4F14" wp14:editId="23E6AA22">
                <wp:extent cx="5943600" cy="1714500"/>
                <wp:effectExtent l="0" t="0" r="0" b="0"/>
                <wp:docPr id="7" name="Group 1"/>
                <wp:cNvGraphicFramePr/>
                <a:graphic xmlns:a="http://schemas.openxmlformats.org/drawingml/2006/main">
                  <a:graphicData uri="http://schemas.microsoft.com/office/word/2010/wordprocessingGroup">
                    <wpg:wgp>
                      <wpg:cNvGrpSpPr/>
                      <wpg:grpSpPr>
                        <a:xfrm>
                          <a:off x="0" y="0"/>
                          <a:ext cx="5943600" cy="1714500"/>
                          <a:chOff x="0" y="0"/>
                          <a:chExt cx="6876472" cy="1827639"/>
                        </a:xfrm>
                      </wpg:grpSpPr>
                      <pic:pic xmlns:pic="http://schemas.openxmlformats.org/drawingml/2006/picture">
                        <pic:nvPicPr>
                          <pic:cNvPr id="8" name="Picture 8"/>
                          <pic:cNvPicPr>
                            <a:picLocks noChangeAspect="1"/>
                          </pic:cNvPicPr>
                        </pic:nvPicPr>
                        <pic:blipFill>
                          <a:blip r:embed="rId34"/>
                          <a:stretch>
                            <a:fillRect/>
                          </a:stretch>
                        </pic:blipFill>
                        <pic:spPr>
                          <a:xfrm>
                            <a:off x="0" y="0"/>
                            <a:ext cx="2166595" cy="1800453"/>
                          </a:xfrm>
                          <a:prstGeom prst="rect">
                            <a:avLst/>
                          </a:prstGeom>
                        </pic:spPr>
                      </pic:pic>
                      <pic:pic xmlns:pic="http://schemas.openxmlformats.org/drawingml/2006/picture">
                        <pic:nvPicPr>
                          <pic:cNvPr id="9" name="Picture 9"/>
                          <pic:cNvPicPr>
                            <a:picLocks noChangeAspect="1"/>
                          </pic:cNvPicPr>
                        </pic:nvPicPr>
                        <pic:blipFill>
                          <a:blip r:embed="rId35"/>
                          <a:stretch>
                            <a:fillRect/>
                          </a:stretch>
                        </pic:blipFill>
                        <pic:spPr>
                          <a:xfrm>
                            <a:off x="2325393" y="25339"/>
                            <a:ext cx="2166595" cy="1775114"/>
                          </a:xfrm>
                          <a:prstGeom prst="rect">
                            <a:avLst/>
                          </a:prstGeom>
                        </pic:spPr>
                      </pic:pic>
                      <pic:pic xmlns:pic="http://schemas.openxmlformats.org/drawingml/2006/picture">
                        <pic:nvPicPr>
                          <pic:cNvPr id="12" name="Picture 12"/>
                          <pic:cNvPicPr>
                            <a:picLocks noChangeAspect="1"/>
                          </pic:cNvPicPr>
                        </pic:nvPicPr>
                        <pic:blipFill>
                          <a:blip r:embed="rId36"/>
                          <a:stretch>
                            <a:fillRect/>
                          </a:stretch>
                        </pic:blipFill>
                        <pic:spPr>
                          <a:xfrm>
                            <a:off x="4709877" y="25339"/>
                            <a:ext cx="2166595" cy="1802300"/>
                          </a:xfrm>
                          <a:prstGeom prst="rect">
                            <a:avLst/>
                          </a:prstGeom>
                        </pic:spPr>
                      </pic:pic>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oel="http://schemas.microsoft.com/office/2019/extlst">
            <w:pict w14:anchorId="0C59CD08">
              <v:group id="Group 1" style="width:468pt;height:135pt;mso-position-horizontal-relative:char;mso-position-vertical-relative:line" coordsize="68764,18276" o:spid="_x0000_s1026" w14:anchorId="112710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">
                <v:shape id="Picture 8" style="position:absolute;width:21665;height:180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">
                  <v:imagedata o:title="" r:id="rId37"/>
                </v:shape>
                <v:shape id="Picture 9" style="position:absolute;left:23253;top:253;width:21666;height:17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">
                  <v:imagedata o:title="" r:id="rId38"/>
                </v:shape>
                <v:shape id="Picture 12" style="position:absolute;left:47098;top:253;width:21666;height:180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">
                  <v:imagedata o:title="" r:id="rId39"/>
                </v:shape>
                <w10:anchorlock/>
              </v:group>
            </w:pict>
          </mc:Fallback>
        </mc:AlternateContent>
      </w:r>
    </w:p>
    <w:p w14:paraId="7405483D" w14:textId="77777777" w:rsidR="00E13338" w:rsidRDefault="00E13338" w:rsidP="00E13338">
      <w:pPr>
        <w:pStyle w:val="ListParagraph"/>
        <w:spacing w:line="240" w:lineRule="auto"/>
        <w:ind w:left="0"/>
        <w:rPr>
          <w:rFonts w:ascii="Arial" w:hAnsi="Arial" w:cs="Arial"/>
          <w:sz w:val="24"/>
          <w:szCs w:val="24"/>
        </w:rPr>
      </w:pPr>
    </w:p>
    <w:p w14:paraId="6F58B9B9" w14:textId="7CED16D0" w:rsidR="00E13338" w:rsidRDefault="007C5B7C" w:rsidP="007C5B7C">
      <w:pPr>
        <w:pStyle w:val="ListParagraph"/>
        <w:spacing w:line="240" w:lineRule="auto"/>
        <w:ind w:left="0"/>
        <w:jc w:val="center"/>
        <w:rPr>
          <w:rFonts w:ascii="Arial" w:hAnsi="Arial" w:cs="Arial"/>
          <w:sz w:val="20"/>
          <w:szCs w:val="20"/>
        </w:rPr>
      </w:pPr>
      <w:r>
        <w:rPr>
          <w:rFonts w:ascii="Arial" w:hAnsi="Arial" w:cs="Arial"/>
          <w:sz w:val="20"/>
          <w:szCs w:val="20"/>
        </w:rPr>
        <w:t xml:space="preserve">Fig </w:t>
      </w:r>
      <w:r w:rsidR="00375001">
        <w:rPr>
          <w:rFonts w:ascii="Arial" w:hAnsi="Arial" w:cs="Arial"/>
          <w:sz w:val="20"/>
          <w:szCs w:val="20"/>
        </w:rPr>
        <w:t>1</w:t>
      </w:r>
      <w:r w:rsidR="00CA6094">
        <w:rPr>
          <w:rFonts w:ascii="Arial" w:hAnsi="Arial" w:cs="Arial"/>
          <w:sz w:val="20"/>
          <w:szCs w:val="20"/>
        </w:rPr>
        <w:t>1</w:t>
      </w:r>
      <w:r>
        <w:rPr>
          <w:rFonts w:ascii="Arial" w:hAnsi="Arial" w:cs="Arial"/>
          <w:sz w:val="20"/>
          <w:szCs w:val="20"/>
        </w:rPr>
        <w:t xml:space="preserve"> – Example of Baseline trajectories vs FJA</w:t>
      </w:r>
      <w:r w:rsidR="00E13B85">
        <w:rPr>
          <w:rFonts w:ascii="Arial" w:hAnsi="Arial" w:cs="Arial"/>
          <w:sz w:val="20"/>
          <w:szCs w:val="20"/>
        </w:rPr>
        <w:t>(</w:t>
      </w:r>
      <w:r>
        <w:rPr>
          <w:rFonts w:ascii="Arial" w:hAnsi="Arial" w:cs="Arial"/>
          <w:sz w:val="20"/>
          <w:szCs w:val="20"/>
        </w:rPr>
        <w:t>N</w:t>
      </w:r>
      <w:r w:rsidR="00E13B85">
        <w:rPr>
          <w:rFonts w:ascii="Arial" w:hAnsi="Arial" w:cs="Arial"/>
          <w:sz w:val="20"/>
          <w:szCs w:val="20"/>
        </w:rPr>
        <w:t>)</w:t>
      </w:r>
      <w:r>
        <w:rPr>
          <w:rFonts w:ascii="Arial" w:hAnsi="Arial" w:cs="Arial"/>
          <w:sz w:val="20"/>
          <w:szCs w:val="20"/>
        </w:rPr>
        <w:t xml:space="preserve"> or FJA</w:t>
      </w:r>
      <w:r w:rsidR="00E13B85">
        <w:rPr>
          <w:rFonts w:ascii="Arial" w:hAnsi="Arial" w:cs="Arial"/>
          <w:sz w:val="20"/>
          <w:szCs w:val="20"/>
        </w:rPr>
        <w:t>(</w:t>
      </w:r>
      <w:r>
        <w:rPr>
          <w:rFonts w:ascii="Arial" w:hAnsi="Arial" w:cs="Arial"/>
          <w:sz w:val="20"/>
          <w:szCs w:val="20"/>
        </w:rPr>
        <w:t>S</w:t>
      </w:r>
      <w:r w:rsidR="00E13B85">
        <w:rPr>
          <w:rFonts w:ascii="Arial" w:hAnsi="Arial" w:cs="Arial"/>
          <w:sz w:val="20"/>
          <w:szCs w:val="20"/>
        </w:rPr>
        <w:t>)</w:t>
      </w:r>
      <w:r>
        <w:rPr>
          <w:rFonts w:ascii="Arial" w:hAnsi="Arial" w:cs="Arial"/>
          <w:sz w:val="20"/>
          <w:szCs w:val="20"/>
        </w:rPr>
        <w:t xml:space="preserve"> activation.</w:t>
      </w:r>
    </w:p>
    <w:p w14:paraId="44D65002" w14:textId="77777777" w:rsidR="007C5B7C" w:rsidRDefault="007C5B7C" w:rsidP="007C5B7C">
      <w:pPr>
        <w:pStyle w:val="ListParagraph"/>
        <w:spacing w:line="240" w:lineRule="auto"/>
        <w:ind w:left="0"/>
        <w:rPr>
          <w:rFonts w:ascii="Arial" w:hAnsi="Arial" w:cs="Arial"/>
          <w:sz w:val="24"/>
          <w:szCs w:val="24"/>
        </w:rPr>
      </w:pPr>
    </w:p>
    <w:p w14:paraId="56C87705" w14:textId="4603D115" w:rsidR="007C5B7C" w:rsidRDefault="00296F5A" w:rsidP="00296F5A">
      <w:pPr>
        <w:pStyle w:val="ListParagraph"/>
        <w:spacing w:line="240" w:lineRule="auto"/>
        <w:ind w:left="0"/>
        <w:rPr>
          <w:rFonts w:ascii="Arial" w:hAnsi="Arial" w:cs="Arial"/>
          <w:sz w:val="24"/>
          <w:szCs w:val="24"/>
        </w:rPr>
      </w:pPr>
      <w:r>
        <w:rPr>
          <w:rFonts w:ascii="Arial" w:hAnsi="Arial" w:cs="Arial"/>
          <w:sz w:val="24"/>
          <w:szCs w:val="24"/>
        </w:rPr>
        <w:t>3.12</w:t>
      </w:r>
      <w:r>
        <w:rPr>
          <w:rFonts w:ascii="Arial" w:hAnsi="Arial" w:cs="Arial"/>
          <w:sz w:val="24"/>
          <w:szCs w:val="24"/>
        </w:rPr>
        <w:tab/>
      </w:r>
      <w:r w:rsidRPr="00296F5A">
        <w:rPr>
          <w:rFonts w:ascii="Arial" w:hAnsi="Arial" w:cs="Arial"/>
          <w:sz w:val="24"/>
          <w:szCs w:val="24"/>
        </w:rPr>
        <w:t>Traffic was grown using the October 2021 STATFOR forecast and the NATS forecast when STATFOR was not available, to estimate the annual impact to 2033 (10 years post deployment).</w:t>
      </w:r>
    </w:p>
    <w:p w14:paraId="0FE4236E" w14:textId="77777777" w:rsidR="00D06306" w:rsidRDefault="00D06306" w:rsidP="00296F5A">
      <w:pPr>
        <w:pStyle w:val="ListParagraph"/>
        <w:spacing w:line="240" w:lineRule="auto"/>
        <w:ind w:left="0"/>
        <w:rPr>
          <w:rFonts w:ascii="Arial" w:hAnsi="Arial" w:cs="Arial"/>
          <w:sz w:val="24"/>
          <w:szCs w:val="24"/>
        </w:rPr>
      </w:pPr>
    </w:p>
    <w:p w14:paraId="5C5AFC88" w14:textId="73C2AD85" w:rsidR="003B010F" w:rsidRDefault="00085D73" w:rsidP="003B010F">
      <w:pPr>
        <w:pStyle w:val="ListParagraph"/>
        <w:spacing w:line="240" w:lineRule="auto"/>
        <w:ind w:left="0"/>
        <w:rPr>
          <w:rFonts w:ascii="Arial" w:hAnsi="Arial" w:cs="Arial"/>
          <w:sz w:val="24"/>
          <w:szCs w:val="24"/>
        </w:rPr>
      </w:pPr>
      <w:r>
        <w:rPr>
          <w:rFonts w:ascii="Arial" w:hAnsi="Arial" w:cs="Arial"/>
          <w:sz w:val="24"/>
          <w:szCs w:val="24"/>
        </w:rPr>
        <w:t>3.13</w:t>
      </w:r>
      <w:r>
        <w:rPr>
          <w:rFonts w:ascii="Arial" w:hAnsi="Arial" w:cs="Arial"/>
          <w:sz w:val="24"/>
          <w:szCs w:val="24"/>
        </w:rPr>
        <w:tab/>
      </w:r>
      <w:r>
        <w:rPr>
          <w:rFonts w:ascii="Arial" w:hAnsi="Arial" w:cs="Arial"/>
          <w:b/>
          <w:bCs/>
          <w:sz w:val="24"/>
          <w:szCs w:val="24"/>
        </w:rPr>
        <w:t>Calculating the change.</w:t>
      </w:r>
      <w:r>
        <w:rPr>
          <w:rFonts w:ascii="Arial" w:hAnsi="Arial" w:cs="Arial"/>
          <w:sz w:val="24"/>
          <w:szCs w:val="24"/>
        </w:rPr>
        <w:t xml:space="preserve"> </w:t>
      </w:r>
      <w:r w:rsidR="006D1E62" w:rsidRPr="006D1E62">
        <w:rPr>
          <w:rFonts w:ascii="Arial" w:hAnsi="Arial" w:cs="Arial"/>
          <w:sz w:val="24"/>
          <w:szCs w:val="24"/>
        </w:rPr>
        <w:t>The change in track distance is modelled both as a change in distance within the UK</w:t>
      </w:r>
      <w:r w:rsidR="001B2B0E">
        <w:rPr>
          <w:rFonts w:ascii="Arial" w:hAnsi="Arial" w:cs="Arial"/>
          <w:sz w:val="24"/>
          <w:szCs w:val="24"/>
        </w:rPr>
        <w:t xml:space="preserve"> </w:t>
      </w:r>
      <w:r w:rsidR="006D1E62" w:rsidRPr="006D1E62">
        <w:rPr>
          <w:rFonts w:ascii="Arial" w:hAnsi="Arial" w:cs="Arial"/>
          <w:sz w:val="24"/>
          <w:szCs w:val="24"/>
        </w:rPr>
        <w:t>FIR and across the whole trajectory. When viewed as a change only with the UK</w:t>
      </w:r>
      <w:r w:rsidR="001B2B0E">
        <w:rPr>
          <w:rFonts w:ascii="Arial" w:hAnsi="Arial" w:cs="Arial"/>
          <w:sz w:val="24"/>
          <w:szCs w:val="24"/>
        </w:rPr>
        <w:t xml:space="preserve"> </w:t>
      </w:r>
      <w:r w:rsidR="006D1E62" w:rsidRPr="006D1E62">
        <w:rPr>
          <w:rFonts w:ascii="Arial" w:hAnsi="Arial" w:cs="Arial"/>
          <w:sz w:val="24"/>
          <w:szCs w:val="24"/>
        </w:rPr>
        <w:t xml:space="preserve">FIR, the scenarios produced some flights with a reduction in track distance and therefore environmental benefit, example </w:t>
      </w:r>
      <w:r w:rsidR="006D1E62">
        <w:rPr>
          <w:rFonts w:ascii="Arial" w:hAnsi="Arial" w:cs="Arial"/>
          <w:sz w:val="24"/>
          <w:szCs w:val="24"/>
        </w:rPr>
        <w:t>in fig 10.</w:t>
      </w:r>
      <w:r w:rsidR="00755723">
        <w:rPr>
          <w:rFonts w:ascii="Arial" w:hAnsi="Arial" w:cs="Arial"/>
          <w:sz w:val="24"/>
          <w:szCs w:val="24"/>
        </w:rPr>
        <w:t xml:space="preserve"> </w:t>
      </w:r>
      <w:r w:rsidR="00755723" w:rsidRPr="00755723">
        <w:rPr>
          <w:rFonts w:ascii="Arial" w:hAnsi="Arial" w:cs="Arial"/>
          <w:sz w:val="24"/>
          <w:szCs w:val="24"/>
        </w:rPr>
        <w:t>Modelling just for the UK</w:t>
      </w:r>
      <w:r w:rsidR="001B2B0E">
        <w:rPr>
          <w:rFonts w:ascii="Arial" w:hAnsi="Arial" w:cs="Arial"/>
          <w:sz w:val="24"/>
          <w:szCs w:val="24"/>
        </w:rPr>
        <w:t xml:space="preserve"> </w:t>
      </w:r>
      <w:r w:rsidR="00755723" w:rsidRPr="00755723">
        <w:rPr>
          <w:rFonts w:ascii="Arial" w:hAnsi="Arial" w:cs="Arial"/>
          <w:sz w:val="24"/>
          <w:szCs w:val="24"/>
        </w:rPr>
        <w:t>FIR in this example would give a track distance saving of c320NM against an overall trajectory increase of 7NM (</w:t>
      </w:r>
      <w:r w:rsidR="00755723" w:rsidRPr="00797842">
        <w:rPr>
          <w:rFonts w:ascii="Arial" w:hAnsi="Arial" w:cs="Arial"/>
          <w:color w:val="FF0000"/>
          <w:sz w:val="24"/>
          <w:szCs w:val="24"/>
        </w:rPr>
        <w:t>scenario</w:t>
      </w:r>
      <w:r w:rsidR="00755723" w:rsidRPr="00755723">
        <w:rPr>
          <w:rFonts w:ascii="Arial" w:hAnsi="Arial" w:cs="Arial"/>
          <w:sz w:val="24"/>
          <w:szCs w:val="24"/>
        </w:rPr>
        <w:t xml:space="preserve"> –</w:t>
      </w:r>
      <w:r w:rsidR="00755723">
        <w:rPr>
          <w:rFonts w:ascii="Arial" w:hAnsi="Arial" w:cs="Arial"/>
          <w:sz w:val="24"/>
          <w:szCs w:val="24"/>
        </w:rPr>
        <w:t xml:space="preserve"> </w:t>
      </w:r>
      <w:r w:rsidR="00755723" w:rsidRPr="00797842">
        <w:rPr>
          <w:rFonts w:ascii="Arial" w:hAnsi="Arial" w:cs="Arial"/>
          <w:color w:val="00B050"/>
          <w:sz w:val="24"/>
          <w:szCs w:val="24"/>
        </w:rPr>
        <w:t>baseline</w:t>
      </w:r>
      <w:r w:rsidR="00755723" w:rsidRPr="00755723">
        <w:rPr>
          <w:rFonts w:ascii="Arial" w:hAnsi="Arial" w:cs="Arial"/>
          <w:sz w:val="24"/>
          <w:szCs w:val="24"/>
        </w:rPr>
        <w:t>), because of the changes in UK entry and exit fixes.</w:t>
      </w:r>
      <w:r w:rsidR="003B010F">
        <w:rPr>
          <w:rFonts w:ascii="Arial" w:hAnsi="Arial" w:cs="Arial"/>
          <w:sz w:val="24"/>
          <w:szCs w:val="24"/>
        </w:rPr>
        <w:t xml:space="preserve"> </w:t>
      </w:r>
      <w:r w:rsidR="003B010F" w:rsidRPr="003B010F">
        <w:rPr>
          <w:rFonts w:ascii="Arial" w:hAnsi="Arial" w:cs="Arial"/>
          <w:sz w:val="24"/>
          <w:szCs w:val="24"/>
        </w:rPr>
        <w:t>As the implementation of the proposed ACP is to</w:t>
      </w:r>
      <w:r w:rsidR="003B010F">
        <w:rPr>
          <w:rFonts w:ascii="Arial" w:hAnsi="Arial" w:cs="Arial"/>
          <w:sz w:val="24"/>
          <w:szCs w:val="24"/>
        </w:rPr>
        <w:t xml:space="preserve"> </w:t>
      </w:r>
      <w:r w:rsidR="003B010F" w:rsidRPr="003B010F">
        <w:rPr>
          <w:rFonts w:ascii="Arial" w:hAnsi="Arial" w:cs="Arial"/>
          <w:sz w:val="24"/>
          <w:szCs w:val="24"/>
        </w:rPr>
        <w:t>implement areas of airspace that cannot be crossed, it</w:t>
      </w:r>
      <w:r w:rsidR="003B010F">
        <w:rPr>
          <w:rFonts w:ascii="Arial" w:hAnsi="Arial" w:cs="Arial"/>
          <w:sz w:val="24"/>
          <w:szCs w:val="24"/>
        </w:rPr>
        <w:t xml:space="preserve"> </w:t>
      </w:r>
      <w:r w:rsidR="003B010F" w:rsidRPr="003B010F">
        <w:rPr>
          <w:rFonts w:ascii="Arial" w:hAnsi="Arial" w:cs="Arial"/>
          <w:sz w:val="24"/>
          <w:szCs w:val="24"/>
        </w:rPr>
        <w:t>is not sensible for</w:t>
      </w:r>
      <w:r w:rsidR="003B010F">
        <w:rPr>
          <w:rFonts w:ascii="Arial" w:hAnsi="Arial" w:cs="Arial"/>
          <w:sz w:val="24"/>
          <w:szCs w:val="24"/>
        </w:rPr>
        <w:t xml:space="preserve"> </w:t>
      </w:r>
      <w:r w:rsidR="003B010F" w:rsidRPr="003B010F">
        <w:rPr>
          <w:rFonts w:ascii="Arial" w:hAnsi="Arial" w:cs="Arial"/>
          <w:sz w:val="24"/>
          <w:szCs w:val="24"/>
        </w:rPr>
        <w:t>flights to show an improvement in</w:t>
      </w:r>
      <w:r w:rsidR="003B010F">
        <w:rPr>
          <w:rFonts w:ascii="Arial" w:hAnsi="Arial" w:cs="Arial"/>
          <w:sz w:val="24"/>
          <w:szCs w:val="24"/>
        </w:rPr>
        <w:t xml:space="preserve"> </w:t>
      </w:r>
      <w:r w:rsidR="003B010F" w:rsidRPr="003B010F">
        <w:rPr>
          <w:rFonts w:ascii="Arial" w:hAnsi="Arial" w:cs="Arial"/>
          <w:sz w:val="24"/>
          <w:szCs w:val="24"/>
        </w:rPr>
        <w:t>track distance. Therefore, th</w:t>
      </w:r>
      <w:r w:rsidR="00110EA0">
        <w:rPr>
          <w:rFonts w:ascii="Arial" w:hAnsi="Arial" w:cs="Arial"/>
          <w:sz w:val="24"/>
          <w:szCs w:val="24"/>
        </w:rPr>
        <w:t>e findings</w:t>
      </w:r>
      <w:r w:rsidR="003B010F" w:rsidRPr="003B010F">
        <w:rPr>
          <w:rFonts w:ascii="Arial" w:hAnsi="Arial" w:cs="Arial"/>
          <w:sz w:val="24"/>
          <w:szCs w:val="24"/>
        </w:rPr>
        <w:t xml:space="preserve"> will only</w:t>
      </w:r>
      <w:r w:rsidR="003B010F">
        <w:rPr>
          <w:rFonts w:ascii="Arial" w:hAnsi="Arial" w:cs="Arial"/>
          <w:sz w:val="24"/>
          <w:szCs w:val="24"/>
        </w:rPr>
        <w:t xml:space="preserve"> </w:t>
      </w:r>
      <w:r w:rsidR="003B010F" w:rsidRPr="003B010F">
        <w:rPr>
          <w:rFonts w:ascii="Arial" w:hAnsi="Arial" w:cs="Arial"/>
          <w:sz w:val="24"/>
          <w:szCs w:val="24"/>
        </w:rPr>
        <w:t>report on</w:t>
      </w:r>
      <w:r w:rsidR="003B010F">
        <w:rPr>
          <w:rFonts w:ascii="Arial" w:hAnsi="Arial" w:cs="Arial"/>
          <w:sz w:val="24"/>
          <w:szCs w:val="24"/>
        </w:rPr>
        <w:t xml:space="preserve"> </w:t>
      </w:r>
      <w:r w:rsidR="003B010F" w:rsidRPr="003B010F">
        <w:rPr>
          <w:rFonts w:ascii="Arial" w:hAnsi="Arial" w:cs="Arial"/>
          <w:sz w:val="24"/>
          <w:szCs w:val="24"/>
        </w:rPr>
        <w:t xml:space="preserve">the ACPs </w:t>
      </w:r>
      <w:r w:rsidR="003B010F" w:rsidRPr="00A15DDE">
        <w:rPr>
          <w:rFonts w:ascii="Arial" w:hAnsi="Arial" w:cs="Arial"/>
          <w:sz w:val="24"/>
          <w:szCs w:val="24"/>
          <w:u w:val="single"/>
        </w:rPr>
        <w:t>impact to the whole trajectory</w:t>
      </w:r>
      <w:r w:rsidR="003B010F" w:rsidRPr="003B010F">
        <w:rPr>
          <w:rFonts w:ascii="Arial" w:hAnsi="Arial" w:cs="Arial"/>
          <w:sz w:val="24"/>
          <w:szCs w:val="24"/>
        </w:rPr>
        <w:t xml:space="preserve"> to be truly</w:t>
      </w:r>
      <w:r w:rsidR="000226DB">
        <w:rPr>
          <w:rFonts w:ascii="Arial" w:hAnsi="Arial" w:cs="Arial"/>
          <w:sz w:val="24"/>
          <w:szCs w:val="24"/>
        </w:rPr>
        <w:t xml:space="preserve"> </w:t>
      </w:r>
      <w:r w:rsidR="003B010F" w:rsidRPr="003B010F">
        <w:rPr>
          <w:rFonts w:ascii="Arial" w:hAnsi="Arial" w:cs="Arial"/>
          <w:sz w:val="24"/>
          <w:szCs w:val="24"/>
        </w:rPr>
        <w:t>representative of the environmental impact.</w:t>
      </w:r>
    </w:p>
    <w:p w14:paraId="06DA17F5" w14:textId="77777777" w:rsidR="006D1E62" w:rsidRDefault="006D1E62" w:rsidP="006D1E62">
      <w:pPr>
        <w:pStyle w:val="ListParagraph"/>
        <w:spacing w:line="240" w:lineRule="auto"/>
        <w:ind w:left="0"/>
        <w:rPr>
          <w:rFonts w:ascii="Arial" w:hAnsi="Arial" w:cs="Arial"/>
          <w:sz w:val="24"/>
          <w:szCs w:val="24"/>
        </w:rPr>
      </w:pPr>
    </w:p>
    <w:p w14:paraId="4700F9D1" w14:textId="77FA36AC" w:rsidR="00995F75" w:rsidRDefault="007319D7" w:rsidP="006D1E62">
      <w:pPr>
        <w:pStyle w:val="ListParagraph"/>
        <w:spacing w:line="240" w:lineRule="auto"/>
        <w:ind w:left="0"/>
        <w:rPr>
          <w:rFonts w:ascii="Arial" w:hAnsi="Arial" w:cs="Arial"/>
          <w:sz w:val="24"/>
          <w:szCs w:val="24"/>
        </w:rPr>
      </w:pPr>
      <w:r>
        <w:rPr>
          <w:rFonts w:ascii="Arial" w:hAnsi="Arial" w:cs="Arial"/>
          <w:sz w:val="24"/>
          <w:szCs w:val="24"/>
        </w:rPr>
        <w:t>3.14</w:t>
      </w:r>
      <w:r w:rsidR="00AD18CF">
        <w:rPr>
          <w:rFonts w:ascii="Arial" w:hAnsi="Arial" w:cs="Arial"/>
          <w:sz w:val="24"/>
          <w:szCs w:val="24"/>
        </w:rPr>
        <w:tab/>
      </w:r>
      <w:r w:rsidR="00AD18CF">
        <w:rPr>
          <w:rFonts w:ascii="Arial" w:hAnsi="Arial" w:cs="Arial"/>
          <w:b/>
          <w:bCs/>
          <w:sz w:val="24"/>
          <w:szCs w:val="24"/>
        </w:rPr>
        <w:t>Assumptions.</w:t>
      </w:r>
      <w:r w:rsidR="00AD18CF">
        <w:rPr>
          <w:rFonts w:ascii="Arial" w:hAnsi="Arial" w:cs="Arial"/>
          <w:sz w:val="24"/>
          <w:szCs w:val="24"/>
        </w:rPr>
        <w:t xml:space="preserve"> Along with the assumptions made in para 3.2, the </w:t>
      </w:r>
      <w:r w:rsidR="006267BC">
        <w:rPr>
          <w:rFonts w:ascii="Arial" w:hAnsi="Arial" w:cs="Arial"/>
          <w:sz w:val="24"/>
          <w:szCs w:val="24"/>
        </w:rPr>
        <w:t>modelling took the following into account:</w:t>
      </w:r>
    </w:p>
    <w:p w14:paraId="70C587C0" w14:textId="77777777" w:rsidR="006267BC" w:rsidRDefault="006267BC" w:rsidP="006D1E62">
      <w:pPr>
        <w:pStyle w:val="ListParagraph"/>
        <w:spacing w:line="240" w:lineRule="auto"/>
        <w:ind w:left="0"/>
        <w:rPr>
          <w:rFonts w:ascii="Arial" w:hAnsi="Arial" w:cs="Arial"/>
          <w:sz w:val="24"/>
          <w:szCs w:val="24"/>
        </w:rPr>
      </w:pPr>
    </w:p>
    <w:p w14:paraId="6F4958B4" w14:textId="30D7A1B1" w:rsidR="006267BC" w:rsidRDefault="006267BC" w:rsidP="006B5974">
      <w:pPr>
        <w:pStyle w:val="ListParagraph"/>
        <w:numPr>
          <w:ilvl w:val="0"/>
          <w:numId w:val="20"/>
        </w:numPr>
        <w:spacing w:after="0"/>
        <w:ind w:left="1134" w:hanging="425"/>
        <w:rPr>
          <w:rFonts w:ascii="Arial" w:hAnsi="Arial" w:cs="Arial"/>
          <w:sz w:val="24"/>
          <w:szCs w:val="24"/>
        </w:rPr>
      </w:pPr>
      <w:r w:rsidRPr="006267BC">
        <w:rPr>
          <w:rFonts w:ascii="Arial" w:hAnsi="Arial" w:cs="Arial"/>
          <w:sz w:val="24"/>
          <w:szCs w:val="24"/>
        </w:rPr>
        <w:t>The fuel impact of this change would manifest as track distance changes while flights are at cruise</w:t>
      </w:r>
      <w:r w:rsidR="0072367C">
        <w:rPr>
          <w:rFonts w:ascii="Arial" w:hAnsi="Arial" w:cs="Arial"/>
          <w:sz w:val="24"/>
          <w:szCs w:val="24"/>
        </w:rPr>
        <w:t xml:space="preserve"> (</w:t>
      </w:r>
      <w:r w:rsidR="00C91041">
        <w:rPr>
          <w:rFonts w:ascii="Arial" w:hAnsi="Arial" w:cs="Arial"/>
          <w:sz w:val="24"/>
          <w:szCs w:val="24"/>
        </w:rPr>
        <w:t>t</w:t>
      </w:r>
      <w:r w:rsidR="0072367C" w:rsidRPr="0072367C">
        <w:rPr>
          <w:rFonts w:ascii="Arial" w:hAnsi="Arial" w:cs="Arial"/>
          <w:sz w:val="24"/>
          <w:szCs w:val="24"/>
        </w:rPr>
        <w:t>he average fuel burn change is calculated from all affected flights across the sample days.</w:t>
      </w:r>
      <w:r w:rsidR="0072367C">
        <w:rPr>
          <w:rFonts w:ascii="Arial" w:hAnsi="Arial" w:cs="Arial"/>
          <w:sz w:val="24"/>
          <w:szCs w:val="24"/>
        </w:rPr>
        <w:t>)</w:t>
      </w:r>
    </w:p>
    <w:p w14:paraId="3171D359" w14:textId="77777777" w:rsidR="0072367C" w:rsidRDefault="0072367C" w:rsidP="006B5974">
      <w:pPr>
        <w:pStyle w:val="ListParagraph"/>
        <w:spacing w:after="0"/>
        <w:ind w:left="1134" w:hanging="425"/>
        <w:rPr>
          <w:rFonts w:ascii="Arial" w:hAnsi="Arial" w:cs="Arial"/>
          <w:sz w:val="24"/>
          <w:szCs w:val="24"/>
        </w:rPr>
      </w:pPr>
    </w:p>
    <w:p w14:paraId="48599F1A" w14:textId="77777777" w:rsidR="0072367C" w:rsidRDefault="0072367C" w:rsidP="006B5974">
      <w:pPr>
        <w:pStyle w:val="ListParagraph"/>
        <w:numPr>
          <w:ilvl w:val="0"/>
          <w:numId w:val="20"/>
        </w:numPr>
        <w:spacing w:after="0"/>
        <w:ind w:left="1134" w:hanging="425"/>
        <w:rPr>
          <w:rFonts w:ascii="Arial" w:hAnsi="Arial" w:cs="Arial"/>
          <w:sz w:val="24"/>
          <w:szCs w:val="24"/>
        </w:rPr>
      </w:pPr>
      <w:r w:rsidRPr="0072367C">
        <w:rPr>
          <w:rFonts w:ascii="Arial" w:hAnsi="Arial" w:cs="Arial"/>
          <w:sz w:val="24"/>
          <w:szCs w:val="24"/>
        </w:rPr>
        <w:t>Average of 246 flights per activation period.</w:t>
      </w:r>
    </w:p>
    <w:p w14:paraId="4558A27F" w14:textId="77777777" w:rsidR="008E2759" w:rsidRPr="008E2759" w:rsidRDefault="008E2759" w:rsidP="006B5974">
      <w:pPr>
        <w:pStyle w:val="ListParagraph"/>
        <w:spacing w:after="0"/>
        <w:rPr>
          <w:rFonts w:ascii="Arial" w:hAnsi="Arial" w:cs="Arial"/>
          <w:sz w:val="24"/>
          <w:szCs w:val="24"/>
        </w:rPr>
      </w:pPr>
    </w:p>
    <w:p w14:paraId="6AF55B8B" w14:textId="5750B278" w:rsidR="001069C8" w:rsidRDefault="001069C8" w:rsidP="006B5974">
      <w:pPr>
        <w:spacing w:after="0"/>
        <w:ind w:left="1134"/>
        <w:rPr>
          <w:rFonts w:ascii="Arial" w:hAnsi="Arial" w:cs="Arial"/>
          <w:sz w:val="24"/>
          <w:szCs w:val="24"/>
        </w:rPr>
      </w:pPr>
      <w:r w:rsidRPr="001069C8">
        <w:rPr>
          <w:rFonts w:ascii="Arial" w:hAnsi="Arial" w:cs="Arial"/>
          <w:sz w:val="24"/>
          <w:szCs w:val="24"/>
        </w:rPr>
        <w:t>-</w:t>
      </w:r>
      <w:r>
        <w:rPr>
          <w:rFonts w:ascii="Arial" w:hAnsi="Arial" w:cs="Arial"/>
          <w:sz w:val="24"/>
          <w:szCs w:val="24"/>
        </w:rPr>
        <w:tab/>
      </w:r>
      <w:r w:rsidRPr="001069C8">
        <w:rPr>
          <w:rFonts w:ascii="Arial" w:hAnsi="Arial" w:cs="Arial"/>
          <w:sz w:val="24"/>
          <w:szCs w:val="24"/>
        </w:rPr>
        <w:t xml:space="preserve">Per Activation -145 flights affected for </w:t>
      </w:r>
      <w:r w:rsidR="00B676FE">
        <w:rPr>
          <w:rFonts w:ascii="Arial" w:hAnsi="Arial" w:cs="Arial"/>
          <w:sz w:val="24"/>
          <w:szCs w:val="24"/>
        </w:rPr>
        <w:t>FJA(N)</w:t>
      </w:r>
      <w:r w:rsidR="00C91041">
        <w:rPr>
          <w:rFonts w:ascii="Arial" w:hAnsi="Arial" w:cs="Arial"/>
          <w:sz w:val="24"/>
          <w:szCs w:val="24"/>
        </w:rPr>
        <w:t xml:space="preserve"> </w:t>
      </w:r>
      <w:r w:rsidRPr="001069C8">
        <w:rPr>
          <w:rFonts w:ascii="Arial" w:hAnsi="Arial" w:cs="Arial"/>
          <w:sz w:val="24"/>
          <w:szCs w:val="24"/>
        </w:rPr>
        <w:t xml:space="preserve">/ 313 flights affected for </w:t>
      </w:r>
      <w:r w:rsidR="00B676FE">
        <w:rPr>
          <w:rFonts w:ascii="Arial" w:hAnsi="Arial" w:cs="Arial"/>
          <w:sz w:val="24"/>
          <w:szCs w:val="24"/>
        </w:rPr>
        <w:t>FJA(S)</w:t>
      </w:r>
      <w:r>
        <w:rPr>
          <w:rFonts w:ascii="Arial" w:hAnsi="Arial" w:cs="Arial"/>
          <w:sz w:val="24"/>
          <w:szCs w:val="24"/>
        </w:rPr>
        <w:t>.</w:t>
      </w:r>
    </w:p>
    <w:p w14:paraId="2460E7AC" w14:textId="77777777" w:rsidR="006B5974" w:rsidRPr="001069C8" w:rsidRDefault="006B5974" w:rsidP="006B5974">
      <w:pPr>
        <w:spacing w:after="0"/>
        <w:ind w:left="1134"/>
        <w:rPr>
          <w:rFonts w:ascii="Arial" w:hAnsi="Arial" w:cs="Arial"/>
          <w:sz w:val="24"/>
          <w:szCs w:val="24"/>
        </w:rPr>
      </w:pPr>
    </w:p>
    <w:p w14:paraId="27FED8B3" w14:textId="080096A1" w:rsidR="001069C8" w:rsidRDefault="001069C8" w:rsidP="006B5974">
      <w:pPr>
        <w:spacing w:after="0"/>
        <w:ind w:left="1134"/>
        <w:rPr>
          <w:rFonts w:ascii="Arial" w:hAnsi="Arial" w:cs="Arial"/>
          <w:sz w:val="24"/>
          <w:szCs w:val="24"/>
        </w:rPr>
      </w:pPr>
      <w:r>
        <w:rPr>
          <w:rFonts w:ascii="Arial" w:hAnsi="Arial" w:cs="Arial"/>
          <w:sz w:val="24"/>
          <w:szCs w:val="24"/>
        </w:rPr>
        <w:lastRenderedPageBreak/>
        <w:t>-</w:t>
      </w:r>
      <w:r>
        <w:rPr>
          <w:rFonts w:ascii="Arial" w:hAnsi="Arial" w:cs="Arial"/>
          <w:sz w:val="24"/>
          <w:szCs w:val="24"/>
        </w:rPr>
        <w:tab/>
      </w:r>
      <w:r w:rsidRPr="001069C8">
        <w:rPr>
          <w:rFonts w:ascii="Arial" w:hAnsi="Arial" w:cs="Arial"/>
          <w:sz w:val="24"/>
          <w:szCs w:val="24"/>
        </w:rPr>
        <w:t>10:30 to 13:30 UTC is the most common activation time planned in 2023 and is therefore assumed to be the average activation p</w:t>
      </w:r>
      <w:r>
        <w:rPr>
          <w:rFonts w:ascii="Arial" w:hAnsi="Arial" w:cs="Arial"/>
          <w:sz w:val="24"/>
          <w:szCs w:val="24"/>
        </w:rPr>
        <w:t>erio</w:t>
      </w:r>
      <w:r w:rsidRPr="001069C8">
        <w:rPr>
          <w:rFonts w:ascii="Arial" w:hAnsi="Arial" w:cs="Arial"/>
          <w:sz w:val="24"/>
          <w:szCs w:val="24"/>
        </w:rPr>
        <w:t>d</w:t>
      </w:r>
      <w:r>
        <w:rPr>
          <w:rFonts w:ascii="Arial" w:hAnsi="Arial" w:cs="Arial"/>
          <w:sz w:val="24"/>
          <w:szCs w:val="24"/>
        </w:rPr>
        <w:t>.</w:t>
      </w:r>
    </w:p>
    <w:p w14:paraId="71431AB0" w14:textId="77777777" w:rsidR="006B5974" w:rsidRDefault="006B5974" w:rsidP="006B5974">
      <w:pPr>
        <w:spacing w:after="0"/>
        <w:ind w:left="1134"/>
        <w:rPr>
          <w:rFonts w:ascii="Arial" w:hAnsi="Arial" w:cs="Arial"/>
          <w:sz w:val="24"/>
          <w:szCs w:val="24"/>
        </w:rPr>
      </w:pPr>
    </w:p>
    <w:p w14:paraId="0EE1D05F" w14:textId="4A002B62" w:rsidR="00675E09" w:rsidRDefault="00675E09" w:rsidP="006B5974">
      <w:pPr>
        <w:pStyle w:val="ListParagraph"/>
        <w:numPr>
          <w:ilvl w:val="0"/>
          <w:numId w:val="21"/>
        </w:numPr>
        <w:ind w:left="1134" w:hanging="425"/>
        <w:rPr>
          <w:rFonts w:ascii="Arial" w:hAnsi="Arial" w:cs="Arial"/>
          <w:sz w:val="24"/>
          <w:szCs w:val="24"/>
        </w:rPr>
      </w:pPr>
      <w:r w:rsidRPr="006B5974">
        <w:rPr>
          <w:rFonts w:ascii="Arial" w:hAnsi="Arial" w:cs="Arial"/>
          <w:sz w:val="24"/>
          <w:szCs w:val="24"/>
        </w:rPr>
        <w:t>The fuel burn results have been calculated from the average fuel burn per flight from all flights affected on the samples days, multiplied by the average number of flights during the proposed activation times to give a benefit for an average single activation. This value has been</w:t>
      </w:r>
      <w:r w:rsidR="00C81577" w:rsidRPr="006B5974">
        <w:rPr>
          <w:rFonts w:ascii="Arial" w:hAnsi="Arial" w:cs="Arial"/>
          <w:sz w:val="24"/>
          <w:szCs w:val="24"/>
        </w:rPr>
        <w:t xml:space="preserve"> </w:t>
      </w:r>
      <w:r w:rsidRPr="006B5974">
        <w:rPr>
          <w:rFonts w:ascii="Arial" w:hAnsi="Arial" w:cs="Arial"/>
          <w:sz w:val="24"/>
          <w:szCs w:val="24"/>
        </w:rPr>
        <w:t>multiplied by the estimated number of activations to get the annual values.</w:t>
      </w:r>
    </w:p>
    <w:p w14:paraId="2A49D2F4" w14:textId="77777777" w:rsidR="006B5974" w:rsidRPr="006B5974" w:rsidRDefault="006B5974" w:rsidP="006B5974">
      <w:pPr>
        <w:pStyle w:val="ListParagraph"/>
        <w:ind w:left="1134"/>
        <w:rPr>
          <w:rFonts w:ascii="Arial" w:hAnsi="Arial" w:cs="Arial"/>
          <w:sz w:val="24"/>
          <w:szCs w:val="24"/>
        </w:rPr>
      </w:pPr>
    </w:p>
    <w:p w14:paraId="452EF5AA" w14:textId="3F8A562B" w:rsidR="00C81577" w:rsidRDefault="00C81577" w:rsidP="000A079A">
      <w:pPr>
        <w:pStyle w:val="ListParagraph"/>
        <w:numPr>
          <w:ilvl w:val="0"/>
          <w:numId w:val="21"/>
        </w:numPr>
        <w:spacing w:line="240" w:lineRule="auto"/>
        <w:ind w:left="1134" w:hanging="425"/>
        <w:rPr>
          <w:rFonts w:ascii="Arial" w:hAnsi="Arial" w:cs="Arial"/>
          <w:sz w:val="24"/>
          <w:szCs w:val="24"/>
        </w:rPr>
      </w:pPr>
      <w:r w:rsidRPr="006B5974">
        <w:rPr>
          <w:rFonts w:ascii="Arial" w:hAnsi="Arial" w:cs="Arial"/>
          <w:sz w:val="24"/>
          <w:szCs w:val="24"/>
        </w:rPr>
        <w:t xml:space="preserve">1% of emissions are traded, 99% are non-traded - </w:t>
      </w:r>
      <w:r w:rsidR="006B5974" w:rsidRPr="006B5974">
        <w:rPr>
          <w:rFonts w:ascii="Arial" w:hAnsi="Arial" w:cs="Arial"/>
          <w:sz w:val="24"/>
          <w:szCs w:val="24"/>
        </w:rPr>
        <w:t>For WebT</w:t>
      </w:r>
      <w:r w:rsidR="00D569F5">
        <w:rPr>
          <w:rFonts w:ascii="Arial" w:hAnsi="Arial" w:cs="Arial"/>
          <w:sz w:val="24"/>
          <w:szCs w:val="24"/>
        </w:rPr>
        <w:t>AG</w:t>
      </w:r>
      <w:r w:rsidR="006B5974" w:rsidRPr="006B5974">
        <w:rPr>
          <w:rFonts w:ascii="Arial" w:hAnsi="Arial" w:cs="Arial"/>
          <w:sz w:val="24"/>
          <w:szCs w:val="24"/>
        </w:rPr>
        <w:t xml:space="preserve"> submission, the CO2e emissions are reported as traded (flights whose origin and destination are within the EU) or non-traded.</w:t>
      </w:r>
    </w:p>
    <w:p w14:paraId="5E8E451F" w14:textId="77777777" w:rsidR="00AF7879" w:rsidRPr="00AF7879" w:rsidRDefault="00AF7879" w:rsidP="00AF7879">
      <w:pPr>
        <w:pStyle w:val="ListParagraph"/>
        <w:rPr>
          <w:rFonts w:ascii="Arial" w:hAnsi="Arial" w:cs="Arial"/>
          <w:sz w:val="24"/>
          <w:szCs w:val="24"/>
        </w:rPr>
      </w:pPr>
    </w:p>
    <w:p w14:paraId="6C5A4823" w14:textId="0A62E76A" w:rsidR="00AF7879" w:rsidRDefault="00AF7879" w:rsidP="000A079A">
      <w:pPr>
        <w:pStyle w:val="ListParagraph"/>
        <w:numPr>
          <w:ilvl w:val="0"/>
          <w:numId w:val="21"/>
        </w:numPr>
        <w:spacing w:line="240" w:lineRule="auto"/>
        <w:ind w:left="1134" w:hanging="425"/>
        <w:rPr>
          <w:rFonts w:ascii="Arial" w:hAnsi="Arial" w:cs="Arial"/>
          <w:sz w:val="24"/>
          <w:szCs w:val="24"/>
        </w:rPr>
      </w:pPr>
      <w:r>
        <w:rPr>
          <w:rFonts w:ascii="Arial" w:hAnsi="Arial" w:cs="Arial"/>
          <w:sz w:val="24"/>
          <w:szCs w:val="24"/>
        </w:rPr>
        <w:t>All tracks that benefit from a re-route were discounted</w:t>
      </w:r>
      <w:r w:rsidR="00A22A3C">
        <w:rPr>
          <w:rFonts w:ascii="Arial" w:hAnsi="Arial" w:cs="Arial"/>
          <w:sz w:val="24"/>
          <w:szCs w:val="24"/>
        </w:rPr>
        <w:t>, fig 1</w:t>
      </w:r>
      <w:r w:rsidR="00CA6094">
        <w:rPr>
          <w:rFonts w:ascii="Arial" w:hAnsi="Arial" w:cs="Arial"/>
          <w:sz w:val="24"/>
          <w:szCs w:val="24"/>
        </w:rPr>
        <w:t>2</w:t>
      </w:r>
      <w:r w:rsidR="00A22A3C">
        <w:rPr>
          <w:rFonts w:ascii="Arial" w:hAnsi="Arial" w:cs="Arial"/>
          <w:sz w:val="24"/>
          <w:szCs w:val="24"/>
        </w:rPr>
        <w:t xml:space="preserve"> shows an example.</w:t>
      </w:r>
    </w:p>
    <w:p w14:paraId="0A1BB06D" w14:textId="77777777" w:rsidR="000A079A" w:rsidRPr="006B5974" w:rsidRDefault="000A079A" w:rsidP="000A079A">
      <w:pPr>
        <w:pStyle w:val="ListParagraph"/>
        <w:spacing w:line="240" w:lineRule="auto"/>
        <w:ind w:left="1134"/>
        <w:rPr>
          <w:rFonts w:ascii="Arial" w:hAnsi="Arial" w:cs="Arial"/>
          <w:sz w:val="24"/>
          <w:szCs w:val="24"/>
        </w:rPr>
      </w:pPr>
    </w:p>
    <w:p w14:paraId="585E13D8" w14:textId="462F29E1" w:rsidR="00C81577" w:rsidRPr="001069C8" w:rsidRDefault="006B5974" w:rsidP="000A079A">
      <w:pPr>
        <w:spacing w:line="240" w:lineRule="auto"/>
        <w:contextualSpacing/>
        <w:jc w:val="center"/>
        <w:rPr>
          <w:rFonts w:ascii="Arial" w:hAnsi="Arial" w:cs="Arial"/>
          <w:sz w:val="24"/>
          <w:szCs w:val="24"/>
        </w:rPr>
      </w:pPr>
      <w:r w:rsidRPr="00295683">
        <w:rPr>
          <w:rFonts w:ascii="Arial" w:hAnsi="Arial" w:cs="Arial"/>
          <w:noProof/>
          <w:sz w:val="24"/>
          <w:szCs w:val="24"/>
        </w:rPr>
        <w:drawing>
          <wp:inline distT="0" distB="0" distL="0" distR="0" wp14:anchorId="1A667562" wp14:editId="57B2D958">
            <wp:extent cx="4628862" cy="3873500"/>
            <wp:effectExtent l="0" t="0" r="635" b="0"/>
            <wp:docPr id="13" name="Content Placeholder 18">
              <a:extLst xmlns:a="http://schemas.openxmlformats.org/drawingml/2006/main">
                <a:ext uri="{FF2B5EF4-FFF2-40B4-BE49-F238E27FC236}">
                  <a16:creationId xmlns:a16="http://schemas.microsoft.com/office/drawing/2014/main" id="{839DB9EF-6161-4FB4-85F5-DE7C4AA3FB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a:extLst>
                        <a:ext uri="{FF2B5EF4-FFF2-40B4-BE49-F238E27FC236}">
                          <a16:creationId xmlns:a16="http://schemas.microsoft.com/office/drawing/2014/main" id="{839DB9EF-6161-4FB4-85F5-DE7C4AA3FBA1}"/>
                        </a:ext>
                      </a:extLst>
                    </pic:cNvPr>
                    <pic:cNvPicPr>
                      <a:picLocks noGrp="1" noChangeAspect="1"/>
                    </pic:cNvPicPr>
                  </pic:nvPicPr>
                  <pic:blipFill>
                    <a:blip r:embed="rId40"/>
                    <a:stretch>
                      <a:fillRect/>
                    </a:stretch>
                  </pic:blipFill>
                  <pic:spPr>
                    <a:xfrm>
                      <a:off x="0" y="0"/>
                      <a:ext cx="4655702" cy="3895960"/>
                    </a:xfrm>
                    <a:prstGeom prst="rect">
                      <a:avLst/>
                    </a:prstGeom>
                  </pic:spPr>
                </pic:pic>
              </a:graphicData>
            </a:graphic>
          </wp:inline>
        </w:drawing>
      </w:r>
    </w:p>
    <w:p w14:paraId="4B5B7FBE" w14:textId="0F83B268" w:rsidR="00295683" w:rsidRPr="00CA6094" w:rsidRDefault="00295683" w:rsidP="000A079A">
      <w:pPr>
        <w:pStyle w:val="ListParagraph"/>
        <w:spacing w:line="240" w:lineRule="auto"/>
        <w:ind w:left="0"/>
        <w:jc w:val="center"/>
        <w:rPr>
          <w:rFonts w:ascii="Arial" w:hAnsi="Arial" w:cs="Arial"/>
          <w:sz w:val="20"/>
          <w:szCs w:val="20"/>
        </w:rPr>
      </w:pPr>
      <w:r w:rsidRPr="00CA6094">
        <w:rPr>
          <w:rFonts w:ascii="Arial" w:hAnsi="Arial" w:cs="Arial"/>
          <w:sz w:val="20"/>
          <w:szCs w:val="20"/>
        </w:rPr>
        <w:t>Fig 1</w:t>
      </w:r>
      <w:r w:rsidR="00CA6094" w:rsidRPr="00CA6094">
        <w:rPr>
          <w:rFonts w:ascii="Arial" w:hAnsi="Arial" w:cs="Arial"/>
          <w:sz w:val="20"/>
          <w:szCs w:val="20"/>
        </w:rPr>
        <w:t>2</w:t>
      </w:r>
      <w:r w:rsidRPr="00CA6094">
        <w:rPr>
          <w:rFonts w:ascii="Arial" w:hAnsi="Arial" w:cs="Arial"/>
          <w:sz w:val="20"/>
          <w:szCs w:val="20"/>
        </w:rPr>
        <w:t xml:space="preserve"> </w:t>
      </w:r>
      <w:r w:rsidR="009A57D5" w:rsidRPr="00CA6094">
        <w:rPr>
          <w:rFonts w:ascii="Arial" w:hAnsi="Arial" w:cs="Arial"/>
          <w:sz w:val="20"/>
          <w:szCs w:val="20"/>
        </w:rPr>
        <w:t>–</w:t>
      </w:r>
      <w:r w:rsidRPr="00CA6094">
        <w:rPr>
          <w:rFonts w:ascii="Arial" w:hAnsi="Arial" w:cs="Arial"/>
          <w:sz w:val="20"/>
          <w:szCs w:val="20"/>
        </w:rPr>
        <w:t xml:space="preserve"> </w:t>
      </w:r>
      <w:r w:rsidR="009A57D5" w:rsidRPr="00CA6094">
        <w:rPr>
          <w:rFonts w:ascii="Arial" w:hAnsi="Arial" w:cs="Arial"/>
          <w:sz w:val="20"/>
          <w:szCs w:val="20"/>
        </w:rPr>
        <w:t>Example of Environment benefit.</w:t>
      </w:r>
    </w:p>
    <w:p w14:paraId="2C0652E0" w14:textId="77777777" w:rsidR="006B5974" w:rsidRDefault="006B5974" w:rsidP="000A079A">
      <w:pPr>
        <w:pStyle w:val="ListParagraph"/>
        <w:spacing w:line="240" w:lineRule="auto"/>
        <w:ind w:left="0"/>
        <w:rPr>
          <w:rFonts w:ascii="Arial" w:hAnsi="Arial" w:cs="Arial"/>
          <w:b/>
          <w:bCs/>
          <w:sz w:val="24"/>
          <w:szCs w:val="24"/>
        </w:rPr>
      </w:pPr>
    </w:p>
    <w:p w14:paraId="29E494E7" w14:textId="172C9485" w:rsidR="00B03D72" w:rsidRPr="00B03D72" w:rsidRDefault="00313DE5" w:rsidP="000A079A">
      <w:pPr>
        <w:pStyle w:val="ListParagraph"/>
        <w:spacing w:line="240" w:lineRule="auto"/>
        <w:ind w:left="0"/>
        <w:rPr>
          <w:rFonts w:ascii="Arial" w:hAnsi="Arial" w:cs="Arial"/>
          <w:sz w:val="24"/>
          <w:szCs w:val="24"/>
        </w:rPr>
      </w:pPr>
      <w:r w:rsidRPr="00B03D72">
        <w:rPr>
          <w:rFonts w:ascii="Arial" w:hAnsi="Arial" w:cs="Arial"/>
          <w:sz w:val="24"/>
          <w:szCs w:val="24"/>
        </w:rPr>
        <w:t>3.15</w:t>
      </w:r>
      <w:r w:rsidRPr="00B03D72">
        <w:rPr>
          <w:rFonts w:ascii="Arial" w:hAnsi="Arial" w:cs="Arial"/>
          <w:sz w:val="24"/>
          <w:szCs w:val="24"/>
        </w:rPr>
        <w:tab/>
      </w:r>
      <w:r w:rsidR="00110EA0" w:rsidRPr="00B03D72">
        <w:rPr>
          <w:rFonts w:ascii="Arial" w:hAnsi="Arial" w:cs="Arial"/>
          <w:b/>
          <w:bCs/>
          <w:sz w:val="24"/>
          <w:szCs w:val="24"/>
        </w:rPr>
        <w:t>Results.</w:t>
      </w:r>
      <w:r w:rsidR="00110EA0" w:rsidRPr="00B03D72">
        <w:rPr>
          <w:rFonts w:ascii="Arial" w:hAnsi="Arial" w:cs="Arial"/>
          <w:sz w:val="24"/>
          <w:szCs w:val="24"/>
        </w:rPr>
        <w:t xml:space="preserve"> </w:t>
      </w:r>
      <w:r w:rsidR="00B03D72" w:rsidRPr="00B03D72">
        <w:rPr>
          <w:rFonts w:ascii="Arial" w:hAnsi="Arial" w:cs="Arial"/>
          <w:sz w:val="24"/>
          <w:szCs w:val="24"/>
        </w:rPr>
        <w:t>The average route length, fuel burn and</w:t>
      </w:r>
      <w:r w:rsidR="00B03D72">
        <w:rPr>
          <w:rFonts w:ascii="Arial" w:hAnsi="Arial" w:cs="Arial"/>
          <w:sz w:val="24"/>
          <w:szCs w:val="24"/>
        </w:rPr>
        <w:t xml:space="preserve"> </w:t>
      </w:r>
      <w:r w:rsidR="00B03D72" w:rsidRPr="00B03D72">
        <w:rPr>
          <w:rFonts w:ascii="Arial" w:hAnsi="Arial" w:cs="Arial"/>
          <w:sz w:val="24"/>
          <w:szCs w:val="24"/>
        </w:rPr>
        <w:t>carbon dioxide equivalent (CO2e) emissions per flight are given in the</w:t>
      </w:r>
      <w:r w:rsidR="00B03D72">
        <w:rPr>
          <w:rFonts w:ascii="Arial" w:hAnsi="Arial" w:cs="Arial"/>
          <w:sz w:val="24"/>
          <w:szCs w:val="24"/>
        </w:rPr>
        <w:t xml:space="preserve"> </w:t>
      </w:r>
      <w:r w:rsidR="00B03D72" w:rsidRPr="00B03D72">
        <w:rPr>
          <w:rFonts w:ascii="Arial" w:hAnsi="Arial" w:cs="Arial"/>
          <w:sz w:val="24"/>
          <w:szCs w:val="24"/>
        </w:rPr>
        <w:t>table below. The average flight has an increased track distance, subsequently increasing the fuel burn and related</w:t>
      </w:r>
    </w:p>
    <w:p w14:paraId="7FCF8FBB" w14:textId="41311E76" w:rsidR="00313DE5" w:rsidRDefault="00B03D72" w:rsidP="000A079A">
      <w:pPr>
        <w:pStyle w:val="ListParagraph"/>
        <w:spacing w:line="240" w:lineRule="auto"/>
        <w:ind w:left="0"/>
        <w:rPr>
          <w:rFonts w:ascii="Arial" w:hAnsi="Arial" w:cs="Arial"/>
          <w:sz w:val="24"/>
          <w:szCs w:val="24"/>
        </w:rPr>
      </w:pPr>
      <w:r w:rsidRPr="00B03D72">
        <w:rPr>
          <w:rFonts w:ascii="Arial" w:hAnsi="Arial" w:cs="Arial"/>
          <w:sz w:val="24"/>
          <w:szCs w:val="24"/>
        </w:rPr>
        <w:t>emissions.</w:t>
      </w:r>
    </w:p>
    <w:p w14:paraId="57DC1B24" w14:textId="77777777" w:rsidR="00E53D22" w:rsidRDefault="00E53D22" w:rsidP="00B03D72">
      <w:pPr>
        <w:pStyle w:val="ListParagraph"/>
        <w:spacing w:line="240" w:lineRule="auto"/>
        <w:ind w:left="0"/>
        <w:rPr>
          <w:rFonts w:ascii="Arial" w:hAnsi="Arial" w:cs="Arial"/>
          <w:sz w:val="24"/>
          <w:szCs w:val="24"/>
        </w:rPr>
      </w:pPr>
    </w:p>
    <w:p w14:paraId="45A3DF14" w14:textId="0BAFDF82" w:rsidR="00E53D22" w:rsidRDefault="00E53D22" w:rsidP="005F7FFC">
      <w:pPr>
        <w:pStyle w:val="ListParagraph"/>
        <w:spacing w:after="0" w:line="240" w:lineRule="auto"/>
        <w:ind w:left="0"/>
        <w:rPr>
          <w:rFonts w:ascii="Arial" w:hAnsi="Arial" w:cs="Arial"/>
          <w:sz w:val="24"/>
          <w:szCs w:val="24"/>
        </w:rPr>
      </w:pPr>
      <w:r>
        <w:rPr>
          <w:rFonts w:ascii="Arial" w:hAnsi="Arial" w:cs="Arial"/>
          <w:noProof/>
          <w:sz w:val="24"/>
          <w:szCs w:val="24"/>
        </w:rPr>
        <w:lastRenderedPageBreak/>
        <w:drawing>
          <wp:inline distT="0" distB="0" distL="0" distR="0" wp14:anchorId="32554A95" wp14:editId="7A5A13CC">
            <wp:extent cx="5708523" cy="19483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4085"/>
                    <a:stretch/>
                  </pic:blipFill>
                  <pic:spPr bwMode="auto">
                    <a:xfrm>
                      <a:off x="0" y="0"/>
                      <a:ext cx="5743012" cy="1960147"/>
                    </a:xfrm>
                    <a:prstGeom prst="rect">
                      <a:avLst/>
                    </a:prstGeom>
                    <a:noFill/>
                    <a:ln>
                      <a:noFill/>
                    </a:ln>
                    <a:extLst>
                      <a:ext uri="{53640926-AAD7-44D8-BBD7-CCE9431645EC}">
                        <a14:shadowObscured xmlns:a14="http://schemas.microsoft.com/office/drawing/2010/main"/>
                      </a:ext>
                    </a:extLst>
                  </pic:spPr>
                </pic:pic>
              </a:graphicData>
            </a:graphic>
          </wp:inline>
        </w:drawing>
      </w:r>
    </w:p>
    <w:p w14:paraId="709947C0" w14:textId="2A631152" w:rsidR="00A4390F" w:rsidRPr="005F7FFC" w:rsidRDefault="00A4390F" w:rsidP="005F7FFC">
      <w:pPr>
        <w:pStyle w:val="Default"/>
        <w:rPr>
          <w:i/>
          <w:iCs/>
          <w:sz w:val="20"/>
          <w:szCs w:val="20"/>
        </w:rPr>
      </w:pPr>
      <w:r w:rsidRPr="005F7FFC">
        <w:rPr>
          <w:i/>
          <w:iCs/>
          <w:sz w:val="20"/>
          <w:szCs w:val="20"/>
        </w:rPr>
        <w:t>(Note: CO2e is a standard measurement that considers the impact of all greenhouse gas emissions due to fuel burn as if they were all carbon dioxide. For aviation fuel, the conversion rate is 1kg fuel to 3.18kg of</w:t>
      </w:r>
      <w:r w:rsidR="009A0A46" w:rsidRPr="005F7FFC">
        <w:rPr>
          <w:i/>
          <w:iCs/>
          <w:sz w:val="20"/>
          <w:szCs w:val="20"/>
        </w:rPr>
        <w:t xml:space="preserve"> </w:t>
      </w:r>
      <w:r w:rsidRPr="005F7FFC">
        <w:rPr>
          <w:i/>
          <w:iCs/>
          <w:sz w:val="20"/>
          <w:szCs w:val="20"/>
        </w:rPr>
        <w:t>CO2e.)</w:t>
      </w:r>
    </w:p>
    <w:p w14:paraId="789E9208" w14:textId="77777777" w:rsidR="006425BD" w:rsidRDefault="006425BD" w:rsidP="00A4390F">
      <w:pPr>
        <w:pStyle w:val="Default"/>
      </w:pPr>
    </w:p>
    <w:p w14:paraId="1010DBFD" w14:textId="582E4236" w:rsidR="006425BD" w:rsidRDefault="006425BD" w:rsidP="009A0A46">
      <w:pPr>
        <w:pStyle w:val="Default"/>
      </w:pPr>
      <w:r>
        <w:t>3.16</w:t>
      </w:r>
      <w:r>
        <w:tab/>
      </w:r>
      <w:r w:rsidR="009A0A46" w:rsidRPr="009A0A46">
        <w:t>The table below shows the annualised impact of this change in terms of fuel burn and CO2e emissions for years 2023 –</w:t>
      </w:r>
      <w:r w:rsidR="0084752C">
        <w:t xml:space="preserve"> </w:t>
      </w:r>
      <w:r w:rsidR="009A0A46" w:rsidRPr="009A0A46">
        <w:t>2033.</w:t>
      </w:r>
    </w:p>
    <w:p w14:paraId="4791D063" w14:textId="77777777" w:rsidR="009A0A46" w:rsidRDefault="009A0A46" w:rsidP="009A0A46">
      <w:pPr>
        <w:pStyle w:val="Default"/>
      </w:pPr>
    </w:p>
    <w:p w14:paraId="17212071" w14:textId="35C16604" w:rsidR="009A0A46" w:rsidRPr="006425BD" w:rsidRDefault="00731D20" w:rsidP="009A0A46">
      <w:pPr>
        <w:pStyle w:val="Default"/>
      </w:pPr>
      <w:r>
        <w:rPr>
          <w:noProof/>
        </w:rPr>
        <w:drawing>
          <wp:inline distT="0" distB="0" distL="0" distR="0" wp14:anchorId="03D252EE" wp14:editId="53E6AA51">
            <wp:extent cx="5831035" cy="184286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165"/>
                    <a:stretch/>
                  </pic:blipFill>
                  <pic:spPr bwMode="auto">
                    <a:xfrm>
                      <a:off x="0" y="0"/>
                      <a:ext cx="5865471" cy="1853751"/>
                    </a:xfrm>
                    <a:prstGeom prst="rect">
                      <a:avLst/>
                    </a:prstGeom>
                    <a:noFill/>
                    <a:ln>
                      <a:noFill/>
                    </a:ln>
                    <a:extLst>
                      <a:ext uri="{53640926-AAD7-44D8-BBD7-CCE9431645EC}">
                        <a14:shadowObscured xmlns:a14="http://schemas.microsoft.com/office/drawing/2010/main"/>
                      </a:ext>
                    </a:extLst>
                  </pic:spPr>
                </pic:pic>
              </a:graphicData>
            </a:graphic>
          </wp:inline>
        </w:drawing>
      </w:r>
    </w:p>
    <w:p w14:paraId="5664D11A" w14:textId="295DFFC8" w:rsidR="00313DE5" w:rsidRPr="00D13CD6" w:rsidRDefault="00D13CD6" w:rsidP="00D13CD6">
      <w:pPr>
        <w:pStyle w:val="ListParagraph"/>
        <w:ind w:left="0"/>
        <w:rPr>
          <w:rFonts w:ascii="Arial" w:hAnsi="Arial" w:cs="Arial"/>
          <w:sz w:val="20"/>
          <w:szCs w:val="20"/>
        </w:rPr>
      </w:pPr>
      <w:r w:rsidRPr="00D13CD6">
        <w:rPr>
          <w:rFonts w:ascii="Arial" w:hAnsi="Arial" w:cs="Arial"/>
          <w:i/>
          <w:iCs/>
          <w:sz w:val="20"/>
          <w:szCs w:val="20"/>
        </w:rPr>
        <w:t>Note: Positive numbers indicate additional contributions (</w:t>
      </w:r>
      <w:r w:rsidRPr="00D13CD6">
        <w:rPr>
          <w:rFonts w:ascii="Arial" w:hAnsi="Arial" w:cs="Arial"/>
          <w:i/>
          <w:iCs/>
          <w:color w:val="FF0000"/>
          <w:sz w:val="20"/>
          <w:szCs w:val="20"/>
        </w:rPr>
        <w:t>penalty</w:t>
      </w:r>
      <w:r w:rsidRPr="00D13CD6">
        <w:rPr>
          <w:rFonts w:ascii="Arial" w:hAnsi="Arial" w:cs="Arial"/>
          <w:i/>
          <w:iCs/>
          <w:sz w:val="20"/>
          <w:szCs w:val="20"/>
        </w:rPr>
        <w:t>), negative numbers indicate lower contributions (benefit).</w:t>
      </w:r>
      <w:r>
        <w:rPr>
          <w:rFonts w:ascii="Arial" w:hAnsi="Arial" w:cs="Arial"/>
          <w:sz w:val="20"/>
          <w:szCs w:val="20"/>
        </w:rPr>
        <w:t xml:space="preserve"> </w:t>
      </w:r>
      <w:r w:rsidRPr="00D13CD6">
        <w:rPr>
          <w:rFonts w:ascii="Arial" w:hAnsi="Arial" w:cs="Arial"/>
          <w:i/>
          <w:iCs/>
          <w:sz w:val="20"/>
          <w:szCs w:val="20"/>
        </w:rPr>
        <w:t>Calculations are performed on unrounded numbers. Results are displayed to 0 decimal place</w:t>
      </w:r>
    </w:p>
    <w:p w14:paraId="34674518" w14:textId="77777777" w:rsidR="00C66A5B" w:rsidRDefault="00C66A5B" w:rsidP="00F33F92">
      <w:pPr>
        <w:pStyle w:val="ListParagraph"/>
        <w:spacing w:line="240" w:lineRule="auto"/>
        <w:ind w:left="0"/>
        <w:rPr>
          <w:rFonts w:ascii="Arial" w:hAnsi="Arial" w:cs="Arial"/>
          <w:b/>
          <w:bCs/>
          <w:sz w:val="24"/>
          <w:szCs w:val="24"/>
        </w:rPr>
      </w:pPr>
    </w:p>
    <w:p w14:paraId="3E3EDFEF" w14:textId="67AA77A2" w:rsidR="00C66A5B" w:rsidRDefault="00D13CD6" w:rsidP="009D509B">
      <w:pPr>
        <w:pStyle w:val="ListParagraph"/>
        <w:spacing w:line="240" w:lineRule="auto"/>
        <w:ind w:left="0"/>
        <w:rPr>
          <w:rFonts w:ascii="Arial" w:hAnsi="Arial" w:cs="Arial"/>
          <w:sz w:val="24"/>
          <w:szCs w:val="24"/>
        </w:rPr>
      </w:pPr>
      <w:r w:rsidRPr="00D13CD6">
        <w:rPr>
          <w:rFonts w:ascii="Arial" w:hAnsi="Arial" w:cs="Arial"/>
          <w:sz w:val="24"/>
          <w:szCs w:val="24"/>
        </w:rPr>
        <w:t>3.17</w:t>
      </w:r>
      <w:r w:rsidR="009D509B">
        <w:rPr>
          <w:rFonts w:ascii="Arial" w:hAnsi="Arial" w:cs="Arial"/>
          <w:sz w:val="24"/>
          <w:szCs w:val="24"/>
        </w:rPr>
        <w:tab/>
      </w:r>
      <w:r w:rsidR="009D509B" w:rsidRPr="009D509B">
        <w:rPr>
          <w:rFonts w:ascii="Arial" w:hAnsi="Arial" w:cs="Arial"/>
          <w:sz w:val="24"/>
          <w:szCs w:val="24"/>
        </w:rPr>
        <w:t>The table below shows the annualised impact of this change in terms of fuel burn and CO2e emissions for years 2023 –2033 broken down by danger area.</w:t>
      </w:r>
    </w:p>
    <w:p w14:paraId="27BDF9F0" w14:textId="77777777" w:rsidR="008E698A" w:rsidRDefault="008E698A" w:rsidP="009D509B">
      <w:pPr>
        <w:pStyle w:val="ListParagraph"/>
        <w:spacing w:line="240" w:lineRule="auto"/>
        <w:ind w:left="0"/>
        <w:rPr>
          <w:rFonts w:ascii="Arial" w:hAnsi="Arial" w:cs="Arial"/>
          <w:sz w:val="24"/>
          <w:szCs w:val="24"/>
        </w:rPr>
      </w:pPr>
    </w:p>
    <w:p w14:paraId="40C95FC3" w14:textId="77777777" w:rsidR="00B30455" w:rsidRDefault="00B30455" w:rsidP="00B30455">
      <w:pPr>
        <w:pStyle w:val="ListParagraph"/>
        <w:spacing w:line="240" w:lineRule="auto"/>
        <w:ind w:left="0"/>
        <w:jc w:val="center"/>
        <w:rPr>
          <w:rFonts w:ascii="Arial" w:hAnsi="Arial" w:cs="Arial"/>
          <w:b/>
          <w:bCs/>
          <w:sz w:val="24"/>
          <w:szCs w:val="24"/>
        </w:rPr>
      </w:pPr>
      <w:r>
        <w:rPr>
          <w:rFonts w:ascii="Arial" w:hAnsi="Arial" w:cs="Arial"/>
          <w:b/>
          <w:bCs/>
          <w:sz w:val="24"/>
          <w:szCs w:val="24"/>
        </w:rPr>
        <w:t>EGDFJAN</w:t>
      </w:r>
    </w:p>
    <w:p w14:paraId="1D056333" w14:textId="7DAD1C28" w:rsidR="009D509B" w:rsidRDefault="008E698A" w:rsidP="008E698A">
      <w:pPr>
        <w:pStyle w:val="ListParagraph"/>
        <w:spacing w:line="240" w:lineRule="auto"/>
        <w:ind w:left="0"/>
        <w:jc w:val="center"/>
        <w:rPr>
          <w:rFonts w:ascii="Arial" w:hAnsi="Arial" w:cs="Arial"/>
          <w:sz w:val="24"/>
          <w:szCs w:val="24"/>
        </w:rPr>
      </w:pPr>
      <w:r w:rsidRPr="008E698A">
        <w:rPr>
          <w:rFonts w:ascii="Arial" w:hAnsi="Arial" w:cs="Arial"/>
          <w:noProof/>
          <w:sz w:val="24"/>
          <w:szCs w:val="24"/>
        </w:rPr>
        <w:drawing>
          <wp:inline distT="0" distB="0" distL="0" distR="0" wp14:anchorId="6797BE9B" wp14:editId="0AB56318">
            <wp:extent cx="3797935" cy="2546253"/>
            <wp:effectExtent l="0" t="0" r="0" b="6985"/>
            <wp:docPr id="23" name="table">
              <a:extLst xmlns:a="http://schemas.openxmlformats.org/drawingml/2006/main">
                <a:ext uri="{FF2B5EF4-FFF2-40B4-BE49-F238E27FC236}">
                  <a16:creationId xmlns:a16="http://schemas.microsoft.com/office/drawing/2014/main" id="{41B40C22-1A16-4098-925A-688EFC13C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1B40C22-1A16-4098-925A-688EFC13CCBC}"/>
                        </a:ext>
                      </a:extLst>
                    </pic:cNvPr>
                    <pic:cNvPicPr>
                      <a:picLocks noChangeAspect="1"/>
                    </pic:cNvPicPr>
                  </pic:nvPicPr>
                  <pic:blipFill rotWithShape="1">
                    <a:blip r:embed="rId43">
                      <a:extLst>
                        <a:ext uri="{28A0092B-C50C-407E-A947-70E740481C1C}">
                          <a14:useLocalDpi xmlns:a14="http://schemas.microsoft.com/office/drawing/2010/main" val="0"/>
                        </a:ext>
                      </a:extLst>
                    </a:blip>
                    <a:srcRect b="2246"/>
                    <a:stretch/>
                  </pic:blipFill>
                  <pic:spPr bwMode="auto">
                    <a:xfrm>
                      <a:off x="0" y="0"/>
                      <a:ext cx="3810749" cy="2554844"/>
                    </a:xfrm>
                    <a:prstGeom prst="rect">
                      <a:avLst/>
                    </a:prstGeom>
                    <a:ln>
                      <a:noFill/>
                    </a:ln>
                    <a:extLst>
                      <a:ext uri="{53640926-AAD7-44D8-BBD7-CCE9431645EC}">
                        <a14:shadowObscured xmlns:a14="http://schemas.microsoft.com/office/drawing/2010/main"/>
                      </a:ext>
                    </a:extLst>
                  </pic:spPr>
                </pic:pic>
              </a:graphicData>
            </a:graphic>
          </wp:inline>
        </w:drawing>
      </w:r>
    </w:p>
    <w:p w14:paraId="0A00D0AE" w14:textId="77777777" w:rsidR="00B30455" w:rsidRDefault="00B30455" w:rsidP="008E698A">
      <w:pPr>
        <w:pStyle w:val="ListParagraph"/>
        <w:spacing w:line="240" w:lineRule="auto"/>
        <w:ind w:left="0"/>
        <w:jc w:val="center"/>
        <w:rPr>
          <w:rFonts w:ascii="Arial" w:hAnsi="Arial" w:cs="Arial"/>
          <w:sz w:val="24"/>
          <w:szCs w:val="24"/>
        </w:rPr>
      </w:pPr>
    </w:p>
    <w:p w14:paraId="60B16EA1" w14:textId="24742595" w:rsidR="00B30455" w:rsidRDefault="00B30455" w:rsidP="008E698A">
      <w:pPr>
        <w:pStyle w:val="ListParagraph"/>
        <w:spacing w:line="240" w:lineRule="auto"/>
        <w:ind w:left="0"/>
        <w:jc w:val="center"/>
        <w:rPr>
          <w:rFonts w:ascii="Arial" w:hAnsi="Arial" w:cs="Arial"/>
          <w:b/>
          <w:bCs/>
          <w:sz w:val="24"/>
          <w:szCs w:val="24"/>
        </w:rPr>
      </w:pPr>
      <w:r>
        <w:rPr>
          <w:rFonts w:ascii="Arial" w:hAnsi="Arial" w:cs="Arial"/>
          <w:b/>
          <w:bCs/>
          <w:sz w:val="24"/>
          <w:szCs w:val="24"/>
        </w:rPr>
        <w:t>EGDFJAS</w:t>
      </w:r>
    </w:p>
    <w:p w14:paraId="1F928826" w14:textId="56B9CE33" w:rsidR="00EE4144" w:rsidRDefault="00EE4144" w:rsidP="000F0ABF">
      <w:pPr>
        <w:pStyle w:val="ListParagraph"/>
        <w:spacing w:after="0" w:line="240" w:lineRule="auto"/>
        <w:ind w:left="0"/>
        <w:jc w:val="center"/>
        <w:rPr>
          <w:rFonts w:ascii="Arial" w:hAnsi="Arial" w:cs="Arial"/>
          <w:b/>
          <w:bCs/>
          <w:sz w:val="24"/>
          <w:szCs w:val="24"/>
        </w:rPr>
      </w:pPr>
      <w:r>
        <w:rPr>
          <w:rFonts w:ascii="Arial" w:hAnsi="Arial" w:cs="Arial"/>
          <w:b/>
          <w:bCs/>
          <w:noProof/>
          <w:sz w:val="24"/>
          <w:szCs w:val="24"/>
        </w:rPr>
        <w:drawing>
          <wp:inline distT="0" distB="0" distL="0" distR="0" wp14:anchorId="552D298D" wp14:editId="272F6048">
            <wp:extent cx="3808675" cy="2625689"/>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7853" cy="2638910"/>
                    </a:xfrm>
                    <a:prstGeom prst="rect">
                      <a:avLst/>
                    </a:prstGeom>
                    <a:noFill/>
                  </pic:spPr>
                </pic:pic>
              </a:graphicData>
            </a:graphic>
          </wp:inline>
        </w:drawing>
      </w:r>
    </w:p>
    <w:p w14:paraId="7E928734" w14:textId="77777777" w:rsidR="00B30455" w:rsidRDefault="00B30455" w:rsidP="000F0ABF">
      <w:pPr>
        <w:pStyle w:val="ListParagraph"/>
        <w:spacing w:after="0" w:line="240" w:lineRule="auto"/>
        <w:ind w:left="0"/>
        <w:rPr>
          <w:rFonts w:ascii="Arial" w:hAnsi="Arial" w:cs="Arial"/>
          <w:b/>
          <w:bCs/>
          <w:sz w:val="24"/>
          <w:szCs w:val="24"/>
        </w:rPr>
      </w:pPr>
    </w:p>
    <w:p w14:paraId="327ACCB6" w14:textId="2A9A5A9A" w:rsidR="007F2B57" w:rsidRDefault="007F2B57" w:rsidP="000F0ABF">
      <w:pPr>
        <w:pStyle w:val="ListParagraph"/>
        <w:spacing w:after="0" w:line="240" w:lineRule="auto"/>
        <w:ind w:left="0"/>
        <w:rPr>
          <w:rFonts w:ascii="Arial" w:hAnsi="Arial" w:cs="Arial"/>
          <w:b/>
          <w:bCs/>
          <w:sz w:val="24"/>
          <w:szCs w:val="24"/>
        </w:rPr>
      </w:pPr>
      <w:r>
        <w:rPr>
          <w:rFonts w:ascii="Arial" w:hAnsi="Arial" w:cs="Arial"/>
          <w:b/>
          <w:bCs/>
          <w:sz w:val="24"/>
          <w:szCs w:val="24"/>
        </w:rPr>
        <w:t>Reversal statement</w:t>
      </w:r>
    </w:p>
    <w:p w14:paraId="537232C4" w14:textId="77777777" w:rsidR="00B3006E" w:rsidRDefault="00B3006E" w:rsidP="000F0ABF">
      <w:pPr>
        <w:pStyle w:val="ListParagraph"/>
        <w:spacing w:after="0" w:line="240" w:lineRule="auto"/>
        <w:ind w:left="0"/>
        <w:rPr>
          <w:rFonts w:ascii="Arial" w:hAnsi="Arial" w:cs="Arial"/>
          <w:b/>
          <w:bCs/>
          <w:sz w:val="24"/>
          <w:szCs w:val="24"/>
        </w:rPr>
      </w:pPr>
    </w:p>
    <w:p w14:paraId="68DD57A9" w14:textId="05D93508" w:rsidR="00F05ECA" w:rsidRDefault="00BB13EA" w:rsidP="00F05ECA">
      <w:pPr>
        <w:spacing w:after="0"/>
        <w:rPr>
          <w:rFonts w:ascii="Arial" w:hAnsi="Arial" w:cs="Arial"/>
          <w:sz w:val="24"/>
          <w:szCs w:val="24"/>
        </w:rPr>
      </w:pPr>
      <w:r w:rsidRPr="00BB13EA">
        <w:rPr>
          <w:rFonts w:ascii="Arial" w:hAnsi="Arial" w:cs="Arial"/>
          <w:sz w:val="24"/>
          <w:szCs w:val="24"/>
        </w:rPr>
        <w:t>3.1</w:t>
      </w:r>
      <w:r w:rsidR="004C1700">
        <w:rPr>
          <w:rFonts w:ascii="Arial" w:hAnsi="Arial" w:cs="Arial"/>
          <w:sz w:val="24"/>
          <w:szCs w:val="24"/>
        </w:rPr>
        <w:t>8</w:t>
      </w:r>
      <w:r w:rsidR="00F05ECA">
        <w:rPr>
          <w:rFonts w:ascii="Arial" w:hAnsi="Arial" w:cs="Arial"/>
          <w:sz w:val="24"/>
          <w:szCs w:val="24"/>
        </w:rPr>
        <w:tab/>
      </w:r>
      <w:r w:rsidRPr="00BB13EA">
        <w:rPr>
          <w:rFonts w:ascii="Arial" w:hAnsi="Arial" w:cs="Arial"/>
          <w:sz w:val="24"/>
          <w:szCs w:val="24"/>
        </w:rPr>
        <w:t>As per CAP 1616</w:t>
      </w:r>
      <w:r w:rsidR="003559E2">
        <w:rPr>
          <w:rStyle w:val="FootnoteReference"/>
          <w:rFonts w:ascii="Arial" w:hAnsi="Arial" w:cs="Arial"/>
          <w:sz w:val="24"/>
          <w:szCs w:val="24"/>
        </w:rPr>
        <w:footnoteReference w:id="6"/>
      </w:r>
      <w:r>
        <w:rPr>
          <w:rFonts w:ascii="Arial" w:hAnsi="Arial" w:cs="Arial"/>
          <w:sz w:val="24"/>
          <w:szCs w:val="24"/>
        </w:rPr>
        <w:t>,</w:t>
      </w:r>
      <w:r w:rsidRPr="00BB13EA">
        <w:rPr>
          <w:rFonts w:ascii="Arial" w:hAnsi="Arial" w:cs="Arial"/>
          <w:sz w:val="24"/>
          <w:szCs w:val="24"/>
        </w:rPr>
        <w:t xml:space="preserve"> the Sponsor must provide a reversal statement to articulate the actions if the airspace change does not achieve its objectives post-implementation. </w:t>
      </w:r>
    </w:p>
    <w:p w14:paraId="7A42E185" w14:textId="77777777" w:rsidR="00F05ECA" w:rsidRDefault="00F05ECA" w:rsidP="00F05ECA">
      <w:pPr>
        <w:spacing w:after="0"/>
        <w:rPr>
          <w:rFonts w:ascii="Arial" w:hAnsi="Arial" w:cs="Arial"/>
          <w:sz w:val="24"/>
          <w:szCs w:val="24"/>
        </w:rPr>
      </w:pPr>
    </w:p>
    <w:p w14:paraId="400A326C" w14:textId="77777777" w:rsidR="00404007" w:rsidRDefault="00BB13EA" w:rsidP="00404007">
      <w:pPr>
        <w:rPr>
          <w:rFonts w:ascii="Arial" w:hAnsi="Arial" w:cs="Arial"/>
          <w:sz w:val="24"/>
          <w:szCs w:val="24"/>
        </w:rPr>
      </w:pPr>
      <w:r w:rsidRPr="00BB13EA">
        <w:rPr>
          <w:rFonts w:ascii="Arial" w:hAnsi="Arial" w:cs="Arial"/>
          <w:sz w:val="24"/>
          <w:szCs w:val="24"/>
        </w:rPr>
        <w:t>3.1</w:t>
      </w:r>
      <w:r w:rsidR="004C1700">
        <w:rPr>
          <w:rFonts w:ascii="Arial" w:hAnsi="Arial" w:cs="Arial"/>
          <w:sz w:val="24"/>
          <w:szCs w:val="24"/>
        </w:rPr>
        <w:t>9</w:t>
      </w:r>
      <w:r w:rsidR="00F05ECA">
        <w:rPr>
          <w:rFonts w:ascii="Arial" w:hAnsi="Arial" w:cs="Arial"/>
          <w:sz w:val="24"/>
          <w:szCs w:val="24"/>
        </w:rPr>
        <w:tab/>
      </w:r>
      <w:r w:rsidRPr="00BB13EA">
        <w:rPr>
          <w:rFonts w:ascii="Arial" w:hAnsi="Arial" w:cs="Arial"/>
          <w:sz w:val="24"/>
          <w:szCs w:val="24"/>
        </w:rPr>
        <w:t xml:space="preserve">As the Sponsor is seeking </w:t>
      </w:r>
      <w:r w:rsidR="00003184">
        <w:rPr>
          <w:rFonts w:ascii="Arial" w:hAnsi="Arial" w:cs="Arial"/>
          <w:sz w:val="24"/>
          <w:szCs w:val="24"/>
        </w:rPr>
        <w:t>Special Use Airspace</w:t>
      </w:r>
      <w:r w:rsidRPr="00BB13EA">
        <w:rPr>
          <w:rFonts w:ascii="Arial" w:hAnsi="Arial" w:cs="Arial"/>
          <w:sz w:val="24"/>
          <w:szCs w:val="24"/>
        </w:rPr>
        <w:t xml:space="preserve"> that will be activated by NOTAM, should the airspace not achieve its intended aims</w:t>
      </w:r>
      <w:r w:rsidR="00553125">
        <w:rPr>
          <w:rFonts w:ascii="Arial" w:hAnsi="Arial" w:cs="Arial"/>
          <w:sz w:val="24"/>
          <w:szCs w:val="24"/>
        </w:rPr>
        <w:t>,</w:t>
      </w:r>
      <w:r w:rsidRPr="00BB13EA">
        <w:rPr>
          <w:rFonts w:ascii="Arial" w:hAnsi="Arial" w:cs="Arial"/>
          <w:sz w:val="24"/>
          <w:szCs w:val="24"/>
        </w:rPr>
        <w:t xml:space="preserve"> the M</w:t>
      </w:r>
      <w:r w:rsidR="00003184">
        <w:rPr>
          <w:rFonts w:ascii="Arial" w:hAnsi="Arial" w:cs="Arial"/>
          <w:sz w:val="24"/>
          <w:szCs w:val="24"/>
        </w:rPr>
        <w:t>o</w:t>
      </w:r>
      <w:r w:rsidRPr="00BB13EA">
        <w:rPr>
          <w:rFonts w:ascii="Arial" w:hAnsi="Arial" w:cs="Arial"/>
          <w:sz w:val="24"/>
          <w:szCs w:val="24"/>
        </w:rPr>
        <w:t xml:space="preserve">D will not activate </w:t>
      </w:r>
      <w:r w:rsidR="00003184">
        <w:rPr>
          <w:rFonts w:ascii="Arial" w:hAnsi="Arial" w:cs="Arial"/>
          <w:sz w:val="24"/>
          <w:szCs w:val="24"/>
        </w:rPr>
        <w:t>it</w:t>
      </w:r>
      <w:r w:rsidR="00F972CC">
        <w:rPr>
          <w:rFonts w:ascii="Arial" w:hAnsi="Arial" w:cs="Arial"/>
          <w:sz w:val="24"/>
          <w:szCs w:val="24"/>
        </w:rPr>
        <w:t>. T</w:t>
      </w:r>
      <w:r w:rsidRPr="00BB13EA">
        <w:rPr>
          <w:rFonts w:ascii="Arial" w:hAnsi="Arial" w:cs="Arial"/>
          <w:sz w:val="24"/>
          <w:szCs w:val="24"/>
        </w:rPr>
        <w:t>hereby not causing any impact to air users. Subsequent actions will see the M</w:t>
      </w:r>
      <w:r w:rsidR="00003184">
        <w:rPr>
          <w:rFonts w:ascii="Arial" w:hAnsi="Arial" w:cs="Arial"/>
          <w:sz w:val="24"/>
          <w:szCs w:val="24"/>
        </w:rPr>
        <w:t>o</w:t>
      </w:r>
      <w:r w:rsidRPr="00BB13EA">
        <w:rPr>
          <w:rFonts w:ascii="Arial" w:hAnsi="Arial" w:cs="Arial"/>
          <w:sz w:val="24"/>
          <w:szCs w:val="24"/>
        </w:rPr>
        <w:t xml:space="preserve">D seeking an airspace re-design (requiring the Sponsor to conduct another airspace change) or request </w:t>
      </w:r>
      <w:r w:rsidR="00553125">
        <w:rPr>
          <w:rFonts w:ascii="Arial" w:hAnsi="Arial" w:cs="Arial"/>
          <w:sz w:val="24"/>
          <w:szCs w:val="24"/>
        </w:rPr>
        <w:t xml:space="preserve">a full </w:t>
      </w:r>
      <w:r w:rsidRPr="00BB13EA">
        <w:rPr>
          <w:rFonts w:ascii="Arial" w:hAnsi="Arial" w:cs="Arial"/>
          <w:sz w:val="24"/>
          <w:szCs w:val="24"/>
        </w:rPr>
        <w:t>removal from the AIP.</w:t>
      </w:r>
    </w:p>
    <w:p w14:paraId="60D1B217" w14:textId="77777777" w:rsidR="00404007" w:rsidRDefault="00404007">
      <w:pPr>
        <w:rPr>
          <w:rFonts w:ascii="Arial" w:hAnsi="Arial" w:cs="Arial"/>
          <w:sz w:val="24"/>
          <w:szCs w:val="24"/>
        </w:rPr>
      </w:pPr>
      <w:r>
        <w:rPr>
          <w:rFonts w:ascii="Arial" w:hAnsi="Arial" w:cs="Arial"/>
          <w:sz w:val="24"/>
          <w:szCs w:val="24"/>
        </w:rPr>
        <w:br w:type="page"/>
      </w:r>
    </w:p>
    <w:p w14:paraId="26EC7739" w14:textId="623D32C6" w:rsidR="004D1D37" w:rsidRDefault="00884260" w:rsidP="00D41806">
      <w:pPr>
        <w:spacing w:after="0"/>
        <w:rPr>
          <w:rFonts w:ascii="Arial" w:hAnsi="Arial" w:cs="Arial"/>
          <w:b/>
          <w:bCs/>
          <w:sz w:val="32"/>
          <w:szCs w:val="32"/>
        </w:rPr>
      </w:pPr>
      <w:r w:rsidRPr="00884260">
        <w:rPr>
          <w:rFonts w:ascii="Arial" w:hAnsi="Arial" w:cs="Arial"/>
          <w:b/>
          <w:bCs/>
          <w:sz w:val="32"/>
          <w:szCs w:val="32"/>
        </w:rPr>
        <w:lastRenderedPageBreak/>
        <w:t>S</w:t>
      </w:r>
      <w:r w:rsidR="005636DF">
        <w:rPr>
          <w:rFonts w:ascii="Arial" w:hAnsi="Arial" w:cs="Arial"/>
          <w:b/>
          <w:bCs/>
          <w:sz w:val="32"/>
          <w:szCs w:val="32"/>
        </w:rPr>
        <w:t>ection</w:t>
      </w:r>
      <w:r w:rsidRPr="00884260">
        <w:rPr>
          <w:rFonts w:ascii="Arial" w:hAnsi="Arial" w:cs="Arial"/>
          <w:b/>
          <w:bCs/>
          <w:sz w:val="32"/>
          <w:szCs w:val="32"/>
        </w:rPr>
        <w:t xml:space="preserve"> 4 – </w:t>
      </w:r>
      <w:r w:rsidR="00F23EBF">
        <w:rPr>
          <w:rFonts w:ascii="Arial" w:hAnsi="Arial" w:cs="Arial"/>
          <w:b/>
          <w:bCs/>
          <w:sz w:val="32"/>
          <w:szCs w:val="32"/>
        </w:rPr>
        <w:t>Consultation Process</w:t>
      </w:r>
    </w:p>
    <w:p w14:paraId="010AE587" w14:textId="77777777" w:rsidR="00561EF1" w:rsidRDefault="00561EF1" w:rsidP="00D41806">
      <w:pPr>
        <w:spacing w:after="0"/>
        <w:rPr>
          <w:rFonts w:ascii="Arial" w:hAnsi="Arial" w:cs="Arial"/>
          <w:sz w:val="24"/>
          <w:szCs w:val="24"/>
        </w:rPr>
      </w:pPr>
    </w:p>
    <w:p w14:paraId="1716C53D" w14:textId="38AC9266" w:rsidR="00841397" w:rsidRPr="00841397" w:rsidRDefault="00841397" w:rsidP="00D41806">
      <w:pPr>
        <w:spacing w:after="0"/>
        <w:rPr>
          <w:rFonts w:ascii="Arial" w:hAnsi="Arial" w:cs="Arial"/>
          <w:b/>
          <w:bCs/>
          <w:sz w:val="24"/>
          <w:szCs w:val="24"/>
        </w:rPr>
      </w:pPr>
      <w:r>
        <w:rPr>
          <w:rFonts w:ascii="Arial" w:hAnsi="Arial" w:cs="Arial"/>
          <w:b/>
          <w:bCs/>
          <w:sz w:val="24"/>
          <w:szCs w:val="24"/>
        </w:rPr>
        <w:t>Consultation Duration</w:t>
      </w:r>
    </w:p>
    <w:p w14:paraId="1FA2B519" w14:textId="77777777" w:rsidR="00841397" w:rsidRDefault="00841397" w:rsidP="004C1700">
      <w:pPr>
        <w:spacing w:after="0"/>
        <w:rPr>
          <w:rFonts w:ascii="Arial" w:hAnsi="Arial" w:cs="Arial"/>
          <w:sz w:val="24"/>
          <w:szCs w:val="24"/>
        </w:rPr>
      </w:pPr>
    </w:p>
    <w:p w14:paraId="1F84F68B" w14:textId="2E556CB0" w:rsidR="004F0AFC" w:rsidRDefault="651437A2" w:rsidP="004F0AFC">
      <w:pPr>
        <w:pStyle w:val="ListParagraph"/>
        <w:spacing w:line="240" w:lineRule="auto"/>
        <w:ind w:left="0"/>
        <w:rPr>
          <w:rFonts w:ascii="Arial" w:hAnsi="Arial" w:cs="Arial"/>
          <w:sz w:val="24"/>
          <w:szCs w:val="24"/>
        </w:rPr>
      </w:pPr>
      <w:r w:rsidRPr="44C5A355">
        <w:rPr>
          <w:rFonts w:ascii="Arial" w:hAnsi="Arial" w:cs="Arial"/>
          <w:sz w:val="24"/>
          <w:szCs w:val="24"/>
        </w:rPr>
        <w:t>4.1</w:t>
      </w:r>
      <w:r w:rsidR="00561EF1">
        <w:tab/>
      </w:r>
      <w:r w:rsidR="1706A8EB" w:rsidRPr="44C5A355">
        <w:rPr>
          <w:rFonts w:ascii="Arial" w:hAnsi="Arial" w:cs="Arial"/>
          <w:sz w:val="24"/>
          <w:szCs w:val="24"/>
        </w:rPr>
        <w:t xml:space="preserve">Subject to CAA feedback, </w:t>
      </w:r>
      <w:r w:rsidR="004F0AFC">
        <w:rPr>
          <w:rFonts w:ascii="Arial" w:hAnsi="Arial" w:cs="Arial"/>
          <w:sz w:val="24"/>
          <w:szCs w:val="24"/>
        </w:rPr>
        <w:t>t</w:t>
      </w:r>
      <w:r w:rsidR="004F0AFC" w:rsidRPr="00BE1790">
        <w:rPr>
          <w:rFonts w:ascii="Arial" w:hAnsi="Arial" w:cs="Arial"/>
          <w:sz w:val="24"/>
          <w:szCs w:val="24"/>
        </w:rPr>
        <w:t>he Sponsor will look to conduct a 12-week consultation as a result of a number of factors</w:t>
      </w:r>
      <w:r w:rsidR="004F0AFC">
        <w:rPr>
          <w:rFonts w:ascii="Arial" w:hAnsi="Arial" w:cs="Arial"/>
          <w:sz w:val="24"/>
          <w:szCs w:val="24"/>
        </w:rPr>
        <w:t xml:space="preserve"> with potential impact over the Christmas and New Year period</w:t>
      </w:r>
      <w:r w:rsidR="004F0AFC" w:rsidRPr="00BE1790">
        <w:rPr>
          <w:rFonts w:ascii="Arial" w:hAnsi="Arial" w:cs="Arial"/>
          <w:sz w:val="24"/>
          <w:szCs w:val="24"/>
        </w:rPr>
        <w:t xml:space="preserve">: </w:t>
      </w:r>
    </w:p>
    <w:p w14:paraId="4AF2FF99" w14:textId="77777777" w:rsidR="004F0AFC" w:rsidRDefault="004F0AFC" w:rsidP="004F0AFC">
      <w:pPr>
        <w:pStyle w:val="ListParagraph"/>
        <w:spacing w:line="240" w:lineRule="auto"/>
        <w:ind w:left="0"/>
        <w:rPr>
          <w:rFonts w:ascii="Arial" w:hAnsi="Arial" w:cs="Arial"/>
          <w:sz w:val="24"/>
          <w:szCs w:val="24"/>
        </w:rPr>
      </w:pPr>
    </w:p>
    <w:p w14:paraId="674466E6" w14:textId="77777777" w:rsidR="004F0AFC" w:rsidRDefault="004F0AFC" w:rsidP="004F0AFC">
      <w:pPr>
        <w:pStyle w:val="ListParagraph"/>
        <w:numPr>
          <w:ilvl w:val="0"/>
          <w:numId w:val="4"/>
        </w:numPr>
        <w:spacing w:line="240" w:lineRule="auto"/>
        <w:rPr>
          <w:rFonts w:ascii="Arial" w:hAnsi="Arial" w:cs="Arial"/>
          <w:sz w:val="24"/>
          <w:szCs w:val="24"/>
        </w:rPr>
      </w:pPr>
      <w:r w:rsidRPr="00BE1790">
        <w:rPr>
          <w:rFonts w:ascii="Arial" w:hAnsi="Arial" w:cs="Arial"/>
          <w:sz w:val="24"/>
          <w:szCs w:val="24"/>
        </w:rPr>
        <w:t xml:space="preserve">Previous engagement has identified that some stakeholders hold meetings on a monthly basis thereby limiting the opportunities for organisations to formally discuss the proposal as a collective. </w:t>
      </w:r>
    </w:p>
    <w:p w14:paraId="462C68FC" w14:textId="77777777" w:rsidR="004F0AFC" w:rsidRDefault="004F0AFC" w:rsidP="004F0AFC">
      <w:pPr>
        <w:pStyle w:val="ListParagraph"/>
        <w:spacing w:line="240" w:lineRule="auto"/>
        <w:ind w:left="0"/>
        <w:rPr>
          <w:rFonts w:ascii="Arial" w:hAnsi="Arial" w:cs="Arial"/>
          <w:sz w:val="24"/>
          <w:szCs w:val="24"/>
        </w:rPr>
      </w:pPr>
    </w:p>
    <w:p w14:paraId="30C466D0" w14:textId="77777777" w:rsidR="004F0AFC" w:rsidRDefault="004F0AFC" w:rsidP="004F0AFC">
      <w:pPr>
        <w:pStyle w:val="ListParagraph"/>
        <w:numPr>
          <w:ilvl w:val="0"/>
          <w:numId w:val="4"/>
        </w:numPr>
        <w:spacing w:line="240" w:lineRule="auto"/>
        <w:rPr>
          <w:rFonts w:ascii="Arial" w:hAnsi="Arial" w:cs="Arial"/>
          <w:sz w:val="24"/>
          <w:szCs w:val="24"/>
        </w:rPr>
      </w:pPr>
      <w:r w:rsidRPr="00BE1790">
        <w:rPr>
          <w:rFonts w:ascii="Arial" w:hAnsi="Arial" w:cs="Arial"/>
          <w:sz w:val="24"/>
          <w:szCs w:val="24"/>
        </w:rPr>
        <w:t xml:space="preserve">Owing to the </w:t>
      </w:r>
      <w:r>
        <w:rPr>
          <w:rFonts w:ascii="Arial" w:hAnsi="Arial" w:cs="Arial"/>
          <w:sz w:val="24"/>
          <w:szCs w:val="24"/>
        </w:rPr>
        <w:t>upcoming Christmas holidays,</w:t>
      </w:r>
      <w:r w:rsidRPr="00BE1790">
        <w:rPr>
          <w:rFonts w:ascii="Arial" w:hAnsi="Arial" w:cs="Arial"/>
          <w:sz w:val="24"/>
          <w:szCs w:val="24"/>
        </w:rPr>
        <w:t xml:space="preserve"> a 12-week consultation will ensure all stakeholders have had sufficient time to receive documentation, attend a consultation event (if desired) and respond. </w:t>
      </w:r>
    </w:p>
    <w:p w14:paraId="79A8F62D" w14:textId="77777777" w:rsidR="004F0AFC" w:rsidRPr="00717E64" w:rsidRDefault="004F0AFC" w:rsidP="004F0AFC">
      <w:pPr>
        <w:pStyle w:val="ListParagraph"/>
        <w:rPr>
          <w:rFonts w:ascii="Arial" w:hAnsi="Arial" w:cs="Arial"/>
          <w:sz w:val="24"/>
          <w:szCs w:val="24"/>
        </w:rPr>
      </w:pPr>
    </w:p>
    <w:p w14:paraId="61F91A86" w14:textId="77777777" w:rsidR="004F0AFC" w:rsidRDefault="004F0AFC" w:rsidP="004F0AFC">
      <w:pPr>
        <w:pStyle w:val="ListParagraph"/>
        <w:numPr>
          <w:ilvl w:val="0"/>
          <w:numId w:val="4"/>
        </w:numPr>
        <w:spacing w:line="240" w:lineRule="auto"/>
        <w:rPr>
          <w:rFonts w:ascii="Arial" w:hAnsi="Arial" w:cs="Arial"/>
          <w:sz w:val="24"/>
          <w:szCs w:val="24"/>
        </w:rPr>
      </w:pPr>
      <w:r>
        <w:rPr>
          <w:rFonts w:ascii="Arial" w:hAnsi="Arial" w:cs="Arial"/>
          <w:sz w:val="24"/>
          <w:szCs w:val="24"/>
        </w:rPr>
        <w:t>The FJAs were extant up until Dec 2021. The majority of impacted stakeholders for the airspace, FL245 and above, will have already operated with them active within UK airspace.</w:t>
      </w:r>
    </w:p>
    <w:p w14:paraId="2C7B8263" w14:textId="77777777" w:rsidR="004F0AFC" w:rsidRPr="00D4188D" w:rsidRDefault="004F0AFC" w:rsidP="004F0AFC">
      <w:pPr>
        <w:pStyle w:val="ListParagraph"/>
        <w:rPr>
          <w:rFonts w:ascii="Arial" w:hAnsi="Arial" w:cs="Arial"/>
          <w:sz w:val="24"/>
          <w:szCs w:val="24"/>
        </w:rPr>
      </w:pPr>
    </w:p>
    <w:p w14:paraId="1945E589" w14:textId="77777777" w:rsidR="004F0AFC" w:rsidRDefault="004F0AFC" w:rsidP="004F0AFC">
      <w:pPr>
        <w:pStyle w:val="ListParagraph"/>
        <w:numPr>
          <w:ilvl w:val="0"/>
          <w:numId w:val="4"/>
        </w:numPr>
        <w:spacing w:line="240" w:lineRule="auto"/>
        <w:rPr>
          <w:rFonts w:ascii="Arial" w:hAnsi="Arial" w:cs="Arial"/>
          <w:sz w:val="24"/>
          <w:szCs w:val="24"/>
        </w:rPr>
      </w:pPr>
      <w:r>
        <w:rPr>
          <w:rFonts w:ascii="Arial" w:hAnsi="Arial" w:cs="Arial"/>
          <w:sz w:val="24"/>
          <w:szCs w:val="24"/>
        </w:rPr>
        <w:t>Stakeholders have been engaged from the beginning of the proposal (August 2021), with positive feedback being received.</w:t>
      </w:r>
    </w:p>
    <w:p w14:paraId="29837CE2" w14:textId="77777777" w:rsidR="004F0AFC" w:rsidRPr="00B8091E" w:rsidRDefault="004F0AFC" w:rsidP="004F0AFC">
      <w:pPr>
        <w:pStyle w:val="ListParagraph"/>
        <w:rPr>
          <w:rFonts w:ascii="Arial" w:hAnsi="Arial" w:cs="Arial"/>
          <w:sz w:val="24"/>
          <w:szCs w:val="24"/>
        </w:rPr>
      </w:pPr>
    </w:p>
    <w:p w14:paraId="54C57BED" w14:textId="5411642B" w:rsidR="0005165B" w:rsidRDefault="004F0AFC" w:rsidP="004F0AFC">
      <w:pPr>
        <w:pStyle w:val="ListParagraph"/>
        <w:numPr>
          <w:ilvl w:val="0"/>
          <w:numId w:val="4"/>
        </w:numPr>
        <w:spacing w:after="0" w:line="240" w:lineRule="auto"/>
        <w:rPr>
          <w:rFonts w:ascii="Arial" w:hAnsi="Arial" w:cs="Arial"/>
          <w:sz w:val="24"/>
          <w:szCs w:val="24"/>
        </w:rPr>
      </w:pPr>
      <w:r>
        <w:rPr>
          <w:rFonts w:ascii="Arial" w:hAnsi="Arial" w:cs="Arial"/>
          <w:sz w:val="24"/>
          <w:szCs w:val="24"/>
        </w:rPr>
        <w:t>Survey responses will be reviewed post Christmas and New Year period (~6 working days). Reminders to stakeholders will be sent on Tuesday 3</w:t>
      </w:r>
      <w:r w:rsidRPr="00E77ACE">
        <w:rPr>
          <w:rFonts w:ascii="Arial" w:hAnsi="Arial" w:cs="Arial"/>
          <w:sz w:val="24"/>
          <w:szCs w:val="24"/>
          <w:vertAlign w:val="superscript"/>
        </w:rPr>
        <w:t>rd</w:t>
      </w:r>
      <w:r>
        <w:rPr>
          <w:rFonts w:ascii="Arial" w:hAnsi="Arial" w:cs="Arial"/>
          <w:sz w:val="24"/>
          <w:szCs w:val="24"/>
        </w:rPr>
        <w:t xml:space="preserve"> January 2023 and another Thursday 2</w:t>
      </w:r>
      <w:r w:rsidRPr="00E77ACE">
        <w:rPr>
          <w:rFonts w:ascii="Arial" w:hAnsi="Arial" w:cs="Arial"/>
          <w:sz w:val="24"/>
          <w:szCs w:val="24"/>
          <w:vertAlign w:val="superscript"/>
        </w:rPr>
        <w:t>nd</w:t>
      </w:r>
      <w:r>
        <w:rPr>
          <w:rFonts w:ascii="Arial" w:hAnsi="Arial" w:cs="Arial"/>
          <w:sz w:val="24"/>
          <w:szCs w:val="24"/>
        </w:rPr>
        <w:t xml:space="preserve"> February (3 weeks prior to consultation ending).</w:t>
      </w:r>
    </w:p>
    <w:p w14:paraId="3A3C95F2" w14:textId="77777777" w:rsidR="004F0AFC" w:rsidRPr="004F0AFC" w:rsidRDefault="004F0AFC" w:rsidP="004F0AFC">
      <w:pPr>
        <w:pStyle w:val="ListParagraph"/>
        <w:spacing w:after="0" w:line="240" w:lineRule="auto"/>
        <w:ind w:left="1080"/>
        <w:rPr>
          <w:rFonts w:ascii="Arial" w:hAnsi="Arial" w:cs="Arial"/>
          <w:sz w:val="24"/>
          <w:szCs w:val="24"/>
        </w:rPr>
      </w:pPr>
    </w:p>
    <w:p w14:paraId="4B448FA6" w14:textId="4A0B57FA" w:rsidR="0005165B" w:rsidRDefault="0005165B" w:rsidP="004F0AFC">
      <w:pPr>
        <w:spacing w:after="0"/>
        <w:rPr>
          <w:rFonts w:ascii="Arial" w:hAnsi="Arial" w:cs="Arial"/>
          <w:sz w:val="24"/>
          <w:szCs w:val="24"/>
        </w:rPr>
      </w:pPr>
      <w:r>
        <w:rPr>
          <w:rFonts w:ascii="Arial" w:hAnsi="Arial" w:cs="Arial"/>
          <w:sz w:val="24"/>
          <w:szCs w:val="24"/>
        </w:rPr>
        <w:t>4.2</w:t>
      </w:r>
      <w:r>
        <w:rPr>
          <w:rFonts w:ascii="Arial" w:hAnsi="Arial" w:cs="Arial"/>
          <w:sz w:val="24"/>
          <w:szCs w:val="24"/>
        </w:rPr>
        <w:tab/>
      </w:r>
      <w:r w:rsidR="00F2344A">
        <w:rPr>
          <w:rFonts w:ascii="Arial" w:hAnsi="Arial" w:cs="Arial"/>
          <w:sz w:val="24"/>
          <w:szCs w:val="24"/>
        </w:rPr>
        <w:t>As per the Consultation Strategy</w:t>
      </w:r>
      <w:r w:rsidR="004309C6">
        <w:rPr>
          <w:rFonts w:ascii="Arial" w:hAnsi="Arial" w:cs="Arial"/>
          <w:sz w:val="24"/>
          <w:szCs w:val="24"/>
        </w:rPr>
        <w:t>,</w:t>
      </w:r>
      <w:r w:rsidR="00543188">
        <w:rPr>
          <w:rFonts w:ascii="Arial" w:hAnsi="Arial" w:cs="Arial"/>
          <w:sz w:val="24"/>
          <w:szCs w:val="24"/>
        </w:rPr>
        <w:t xml:space="preserve"> should stakeholders wish to have a virtual consultation, </w:t>
      </w:r>
      <w:r w:rsidR="00F1470D">
        <w:rPr>
          <w:rFonts w:ascii="Arial" w:hAnsi="Arial" w:cs="Arial"/>
          <w:sz w:val="24"/>
          <w:szCs w:val="24"/>
        </w:rPr>
        <w:t>a meeting</w:t>
      </w:r>
      <w:r w:rsidR="00543188">
        <w:rPr>
          <w:rFonts w:ascii="Arial" w:hAnsi="Arial" w:cs="Arial"/>
          <w:sz w:val="24"/>
          <w:szCs w:val="24"/>
        </w:rPr>
        <w:t xml:space="preserve"> </w:t>
      </w:r>
      <w:r w:rsidR="008D731F">
        <w:rPr>
          <w:rFonts w:ascii="Arial" w:hAnsi="Arial" w:cs="Arial"/>
          <w:sz w:val="24"/>
          <w:szCs w:val="24"/>
        </w:rPr>
        <w:t>can be arranged by emailing</w:t>
      </w:r>
      <w:r w:rsidR="00C6520A">
        <w:rPr>
          <w:rFonts w:ascii="Arial" w:hAnsi="Arial" w:cs="Arial"/>
          <w:sz w:val="24"/>
          <w:szCs w:val="24"/>
        </w:rPr>
        <w:t xml:space="preserve"> or writing to</w:t>
      </w:r>
      <w:r w:rsidR="008D731F">
        <w:rPr>
          <w:rFonts w:ascii="Arial" w:hAnsi="Arial" w:cs="Arial"/>
          <w:sz w:val="24"/>
          <w:szCs w:val="24"/>
        </w:rPr>
        <w:t xml:space="preserve"> the change sponsor</w:t>
      </w:r>
      <w:r w:rsidR="00C6520A">
        <w:rPr>
          <w:rFonts w:ascii="Arial" w:hAnsi="Arial" w:cs="Arial"/>
          <w:sz w:val="24"/>
          <w:szCs w:val="24"/>
        </w:rPr>
        <w:t xml:space="preserve"> as per</w:t>
      </w:r>
      <w:r w:rsidR="002C19FF">
        <w:rPr>
          <w:rFonts w:ascii="Arial" w:hAnsi="Arial" w:cs="Arial"/>
          <w:sz w:val="24"/>
          <w:szCs w:val="24"/>
        </w:rPr>
        <w:t xml:space="preserve"> the details at</w:t>
      </w:r>
      <w:r w:rsidR="00C6520A">
        <w:rPr>
          <w:rFonts w:ascii="Arial" w:hAnsi="Arial" w:cs="Arial"/>
          <w:sz w:val="24"/>
          <w:szCs w:val="24"/>
        </w:rPr>
        <w:t xml:space="preserve"> para 4.7.</w:t>
      </w:r>
    </w:p>
    <w:p w14:paraId="5340FDFA" w14:textId="77777777" w:rsidR="00A16890" w:rsidRDefault="00A16890" w:rsidP="004C1700">
      <w:pPr>
        <w:spacing w:after="0"/>
        <w:rPr>
          <w:rFonts w:ascii="Arial" w:hAnsi="Arial" w:cs="Arial"/>
          <w:sz w:val="24"/>
          <w:szCs w:val="24"/>
        </w:rPr>
      </w:pPr>
    </w:p>
    <w:p w14:paraId="12058416" w14:textId="31916845" w:rsidR="00A16890" w:rsidRDefault="008A510C" w:rsidP="004C1700">
      <w:pPr>
        <w:spacing w:after="0"/>
        <w:rPr>
          <w:rFonts w:ascii="Arial" w:hAnsi="Arial" w:cs="Arial"/>
          <w:b/>
          <w:bCs/>
          <w:sz w:val="24"/>
          <w:szCs w:val="24"/>
        </w:rPr>
      </w:pPr>
      <w:r>
        <w:rPr>
          <w:rFonts w:ascii="Arial" w:hAnsi="Arial" w:cs="Arial"/>
          <w:b/>
          <w:bCs/>
          <w:sz w:val="24"/>
          <w:szCs w:val="24"/>
        </w:rPr>
        <w:t>Purpose</w:t>
      </w:r>
    </w:p>
    <w:p w14:paraId="11FF8773" w14:textId="77777777" w:rsidR="002752B4" w:rsidRDefault="002752B4" w:rsidP="004C1700">
      <w:pPr>
        <w:spacing w:after="0"/>
        <w:rPr>
          <w:rFonts w:ascii="Arial" w:hAnsi="Arial" w:cs="Arial"/>
          <w:b/>
          <w:bCs/>
          <w:sz w:val="24"/>
          <w:szCs w:val="24"/>
        </w:rPr>
      </w:pPr>
    </w:p>
    <w:p w14:paraId="670FE90B" w14:textId="60A3544B" w:rsidR="002752B4" w:rsidRDefault="00D06AC1" w:rsidP="004C1700">
      <w:pPr>
        <w:spacing w:after="0"/>
        <w:rPr>
          <w:rFonts w:ascii="Arial" w:hAnsi="Arial" w:cs="Arial"/>
          <w:sz w:val="24"/>
          <w:szCs w:val="24"/>
        </w:rPr>
      </w:pPr>
      <w:r>
        <w:rPr>
          <w:rFonts w:ascii="Arial" w:hAnsi="Arial" w:cs="Arial"/>
          <w:sz w:val="24"/>
          <w:szCs w:val="24"/>
        </w:rPr>
        <w:t>4.3</w:t>
      </w:r>
      <w:r>
        <w:rPr>
          <w:rFonts w:ascii="Arial" w:hAnsi="Arial" w:cs="Arial"/>
          <w:sz w:val="24"/>
          <w:szCs w:val="24"/>
        </w:rPr>
        <w:tab/>
      </w:r>
      <w:r w:rsidRPr="00D06AC1">
        <w:rPr>
          <w:rFonts w:ascii="Arial" w:hAnsi="Arial" w:cs="Arial"/>
          <w:sz w:val="24"/>
          <w:szCs w:val="24"/>
        </w:rPr>
        <w:t>The purpose of this consultation period is to provide an opportunity for all stakeholders to comment on the proposed airspace design option. This feedback will be collated and analysed by the Sponsor and help to shape the final proposal that will be submitted to the CAA.</w:t>
      </w:r>
    </w:p>
    <w:p w14:paraId="272DDE8B" w14:textId="77777777" w:rsidR="00D06AC1" w:rsidRDefault="00D06AC1" w:rsidP="004C1700">
      <w:pPr>
        <w:spacing w:after="0"/>
        <w:rPr>
          <w:rFonts w:ascii="Arial" w:hAnsi="Arial" w:cs="Arial"/>
          <w:sz w:val="24"/>
          <w:szCs w:val="24"/>
        </w:rPr>
      </w:pPr>
    </w:p>
    <w:p w14:paraId="7C5D00C6" w14:textId="77777777" w:rsidR="007051C7" w:rsidRDefault="007051C7" w:rsidP="004C1700">
      <w:pPr>
        <w:spacing w:after="0"/>
        <w:rPr>
          <w:rFonts w:ascii="Arial" w:hAnsi="Arial" w:cs="Arial"/>
          <w:sz w:val="24"/>
          <w:szCs w:val="24"/>
        </w:rPr>
      </w:pPr>
      <w:r>
        <w:rPr>
          <w:rFonts w:ascii="Arial" w:hAnsi="Arial" w:cs="Arial"/>
          <w:sz w:val="24"/>
          <w:szCs w:val="24"/>
        </w:rPr>
        <w:t>4.4</w:t>
      </w:r>
      <w:r>
        <w:rPr>
          <w:rFonts w:ascii="Arial" w:hAnsi="Arial" w:cs="Arial"/>
          <w:sz w:val="24"/>
          <w:szCs w:val="24"/>
        </w:rPr>
        <w:tab/>
      </w:r>
      <w:r w:rsidRPr="007051C7">
        <w:rPr>
          <w:rFonts w:ascii="Arial" w:hAnsi="Arial" w:cs="Arial"/>
          <w:sz w:val="24"/>
          <w:szCs w:val="24"/>
        </w:rPr>
        <w:t xml:space="preserve">The key themes that the Sponsor is seeking to answer through consultation include, but is not limited to, the following: </w:t>
      </w:r>
    </w:p>
    <w:p w14:paraId="5701EEE8" w14:textId="77777777" w:rsidR="007051C7" w:rsidRDefault="007051C7" w:rsidP="004C1700">
      <w:pPr>
        <w:spacing w:after="0"/>
        <w:rPr>
          <w:rFonts w:ascii="Arial" w:hAnsi="Arial" w:cs="Arial"/>
          <w:sz w:val="24"/>
          <w:szCs w:val="24"/>
        </w:rPr>
      </w:pPr>
    </w:p>
    <w:p w14:paraId="5E983D93" w14:textId="46DF1F8E" w:rsidR="007051C7" w:rsidRPr="00565C07" w:rsidRDefault="007051C7" w:rsidP="00565C07">
      <w:pPr>
        <w:pStyle w:val="ListParagraph"/>
        <w:numPr>
          <w:ilvl w:val="0"/>
          <w:numId w:val="22"/>
        </w:numPr>
        <w:spacing w:after="0"/>
        <w:ind w:left="1134" w:hanging="425"/>
        <w:rPr>
          <w:rFonts w:ascii="Arial" w:hAnsi="Arial" w:cs="Arial"/>
          <w:sz w:val="24"/>
          <w:szCs w:val="24"/>
        </w:rPr>
      </w:pPr>
      <w:r w:rsidRPr="00565C07">
        <w:rPr>
          <w:rFonts w:ascii="Arial" w:hAnsi="Arial" w:cs="Arial"/>
          <w:sz w:val="24"/>
          <w:szCs w:val="24"/>
        </w:rPr>
        <w:t>The perceived effect of this proposal (positive or negative)</w:t>
      </w:r>
      <w:r w:rsidR="00565C07">
        <w:rPr>
          <w:rFonts w:ascii="Arial" w:hAnsi="Arial" w:cs="Arial"/>
          <w:sz w:val="24"/>
          <w:szCs w:val="24"/>
        </w:rPr>
        <w:t>.</w:t>
      </w:r>
    </w:p>
    <w:p w14:paraId="5531049E" w14:textId="77777777" w:rsidR="007051C7" w:rsidRDefault="007051C7" w:rsidP="00565C07">
      <w:pPr>
        <w:spacing w:after="0"/>
        <w:ind w:left="1134" w:hanging="425"/>
        <w:rPr>
          <w:rFonts w:ascii="Arial" w:hAnsi="Arial" w:cs="Arial"/>
          <w:sz w:val="24"/>
          <w:szCs w:val="24"/>
        </w:rPr>
      </w:pPr>
    </w:p>
    <w:p w14:paraId="76AF1878" w14:textId="3DFF9F12" w:rsidR="007051C7" w:rsidRPr="00565C07" w:rsidRDefault="007051C7" w:rsidP="00565C07">
      <w:pPr>
        <w:pStyle w:val="ListParagraph"/>
        <w:numPr>
          <w:ilvl w:val="0"/>
          <w:numId w:val="22"/>
        </w:numPr>
        <w:spacing w:after="0"/>
        <w:ind w:left="1134" w:hanging="425"/>
        <w:rPr>
          <w:rFonts w:ascii="Arial" w:hAnsi="Arial" w:cs="Arial"/>
          <w:sz w:val="24"/>
          <w:szCs w:val="24"/>
        </w:rPr>
      </w:pPr>
      <w:r w:rsidRPr="00565C07">
        <w:rPr>
          <w:rFonts w:ascii="Arial" w:hAnsi="Arial" w:cs="Arial"/>
          <w:sz w:val="24"/>
          <w:szCs w:val="24"/>
        </w:rPr>
        <w:t>Key concerns for stakeholders</w:t>
      </w:r>
      <w:r w:rsidR="00565C07">
        <w:rPr>
          <w:rFonts w:ascii="Arial" w:hAnsi="Arial" w:cs="Arial"/>
          <w:sz w:val="24"/>
          <w:szCs w:val="24"/>
        </w:rPr>
        <w:t>.</w:t>
      </w:r>
    </w:p>
    <w:p w14:paraId="6BB24157" w14:textId="77777777" w:rsidR="007051C7" w:rsidRDefault="007051C7" w:rsidP="00565C07">
      <w:pPr>
        <w:spacing w:after="0"/>
        <w:ind w:left="1134" w:hanging="425"/>
        <w:rPr>
          <w:rFonts w:ascii="Arial" w:hAnsi="Arial" w:cs="Arial"/>
          <w:sz w:val="24"/>
          <w:szCs w:val="24"/>
        </w:rPr>
      </w:pPr>
    </w:p>
    <w:p w14:paraId="36BA486F" w14:textId="7FA6AE7C" w:rsidR="00D06AC1" w:rsidRDefault="007051C7" w:rsidP="00565C07">
      <w:pPr>
        <w:pStyle w:val="ListParagraph"/>
        <w:numPr>
          <w:ilvl w:val="0"/>
          <w:numId w:val="22"/>
        </w:numPr>
        <w:spacing w:after="0"/>
        <w:ind w:left="1134" w:hanging="425"/>
        <w:rPr>
          <w:rFonts w:ascii="Arial" w:hAnsi="Arial" w:cs="Arial"/>
          <w:sz w:val="24"/>
          <w:szCs w:val="24"/>
        </w:rPr>
      </w:pPr>
      <w:r w:rsidRPr="00565C07">
        <w:rPr>
          <w:rFonts w:ascii="Arial" w:hAnsi="Arial" w:cs="Arial"/>
          <w:sz w:val="24"/>
          <w:szCs w:val="24"/>
        </w:rPr>
        <w:t>Mitigating factors that could be employed to minimise impac</w:t>
      </w:r>
      <w:r w:rsidR="00565C07" w:rsidRPr="00565C07">
        <w:rPr>
          <w:rFonts w:ascii="Arial" w:hAnsi="Arial" w:cs="Arial"/>
          <w:sz w:val="24"/>
          <w:szCs w:val="24"/>
        </w:rPr>
        <w:t>t</w:t>
      </w:r>
      <w:r w:rsidR="00565C07">
        <w:rPr>
          <w:rFonts w:ascii="Arial" w:hAnsi="Arial" w:cs="Arial"/>
          <w:sz w:val="24"/>
          <w:szCs w:val="24"/>
        </w:rPr>
        <w:t>.</w:t>
      </w:r>
    </w:p>
    <w:p w14:paraId="1F9998EE" w14:textId="77777777" w:rsidR="00803AE1" w:rsidRDefault="00803AE1" w:rsidP="00803AE1">
      <w:pPr>
        <w:pStyle w:val="ListParagraph"/>
        <w:spacing w:after="0"/>
        <w:ind w:left="1134"/>
        <w:rPr>
          <w:rFonts w:ascii="Arial" w:hAnsi="Arial" w:cs="Arial"/>
          <w:sz w:val="24"/>
          <w:szCs w:val="24"/>
        </w:rPr>
      </w:pPr>
    </w:p>
    <w:p w14:paraId="60D07B5F" w14:textId="5F4FDD1D" w:rsidR="00803AE1" w:rsidRDefault="00803AE1" w:rsidP="00803AE1">
      <w:pPr>
        <w:pStyle w:val="ListParagraph"/>
        <w:spacing w:after="0"/>
        <w:ind w:left="0"/>
        <w:rPr>
          <w:rFonts w:ascii="Arial" w:hAnsi="Arial" w:cs="Arial"/>
          <w:b/>
          <w:bCs/>
          <w:sz w:val="24"/>
          <w:szCs w:val="24"/>
        </w:rPr>
      </w:pPr>
      <w:r>
        <w:rPr>
          <w:rFonts w:ascii="Arial" w:hAnsi="Arial" w:cs="Arial"/>
          <w:b/>
          <w:bCs/>
          <w:sz w:val="24"/>
          <w:szCs w:val="24"/>
        </w:rPr>
        <w:t>How to respond</w:t>
      </w:r>
    </w:p>
    <w:p w14:paraId="2D675AC1" w14:textId="77777777" w:rsidR="00803AE1" w:rsidRDefault="00803AE1" w:rsidP="00803AE1">
      <w:pPr>
        <w:pStyle w:val="ListParagraph"/>
        <w:spacing w:after="0"/>
        <w:ind w:left="0"/>
        <w:rPr>
          <w:rFonts w:ascii="Arial" w:hAnsi="Arial" w:cs="Arial"/>
          <w:sz w:val="24"/>
          <w:szCs w:val="24"/>
        </w:rPr>
      </w:pPr>
    </w:p>
    <w:p w14:paraId="4461F243" w14:textId="146D7589" w:rsidR="00803AE1" w:rsidRDefault="00803AE1" w:rsidP="00803AE1">
      <w:pPr>
        <w:pStyle w:val="ListParagraph"/>
        <w:spacing w:after="0"/>
        <w:ind w:left="0"/>
        <w:rPr>
          <w:rFonts w:ascii="Arial" w:hAnsi="Arial" w:cs="Arial"/>
          <w:sz w:val="24"/>
          <w:szCs w:val="24"/>
        </w:rPr>
      </w:pPr>
      <w:r>
        <w:rPr>
          <w:rFonts w:ascii="Arial" w:hAnsi="Arial" w:cs="Arial"/>
          <w:sz w:val="24"/>
          <w:szCs w:val="24"/>
        </w:rPr>
        <w:t>4.5</w:t>
      </w:r>
      <w:r>
        <w:rPr>
          <w:rFonts w:ascii="Arial" w:hAnsi="Arial" w:cs="Arial"/>
          <w:sz w:val="24"/>
          <w:szCs w:val="24"/>
        </w:rPr>
        <w:tab/>
      </w:r>
      <w:r w:rsidR="00D40126">
        <w:rPr>
          <w:rFonts w:ascii="Arial" w:hAnsi="Arial" w:cs="Arial"/>
          <w:sz w:val="24"/>
          <w:szCs w:val="24"/>
        </w:rPr>
        <w:t>I</w:t>
      </w:r>
      <w:r w:rsidR="00D40126" w:rsidRPr="00D40126">
        <w:rPr>
          <w:rFonts w:ascii="Arial" w:hAnsi="Arial" w:cs="Arial"/>
          <w:sz w:val="24"/>
          <w:szCs w:val="24"/>
        </w:rPr>
        <w:t>n accordance with CAP1616 this consultation will be undertaken through electronic communication and it is therefore requested that stakeholders wishing to provide feedback do so through the</w:t>
      </w:r>
      <w:r w:rsidR="004A4751">
        <w:rPr>
          <w:rFonts w:ascii="Arial" w:hAnsi="Arial" w:cs="Arial"/>
          <w:sz w:val="24"/>
          <w:szCs w:val="24"/>
        </w:rPr>
        <w:t xml:space="preserve"> </w:t>
      </w:r>
      <w:r w:rsidR="0029110E">
        <w:rPr>
          <w:rFonts w:ascii="Arial" w:hAnsi="Arial" w:cs="Arial"/>
          <w:sz w:val="24"/>
          <w:szCs w:val="24"/>
        </w:rPr>
        <w:t>Online Survey</w:t>
      </w:r>
      <w:r w:rsidR="004A4751">
        <w:rPr>
          <w:rFonts w:ascii="Arial" w:hAnsi="Arial" w:cs="Arial"/>
          <w:sz w:val="24"/>
          <w:szCs w:val="24"/>
        </w:rPr>
        <w:t xml:space="preserve"> on the</w:t>
      </w:r>
      <w:r w:rsidR="00D40126" w:rsidRPr="00D40126">
        <w:rPr>
          <w:rFonts w:ascii="Arial" w:hAnsi="Arial" w:cs="Arial"/>
          <w:sz w:val="24"/>
          <w:szCs w:val="24"/>
        </w:rPr>
        <w:t xml:space="preserve"> Citizen Space portal.</w:t>
      </w:r>
    </w:p>
    <w:p w14:paraId="75FE8B5F" w14:textId="77777777" w:rsidR="00C0026A" w:rsidRDefault="00C0026A" w:rsidP="00803AE1">
      <w:pPr>
        <w:pStyle w:val="ListParagraph"/>
        <w:spacing w:after="0"/>
        <w:ind w:left="0"/>
        <w:rPr>
          <w:rFonts w:ascii="Arial" w:hAnsi="Arial" w:cs="Arial"/>
          <w:sz w:val="24"/>
          <w:szCs w:val="24"/>
        </w:rPr>
      </w:pPr>
    </w:p>
    <w:p w14:paraId="5703629C" w14:textId="73AEC426" w:rsidR="00710319" w:rsidRDefault="00C0026A" w:rsidP="00803AE1">
      <w:pPr>
        <w:pStyle w:val="ListParagraph"/>
        <w:spacing w:after="0"/>
        <w:ind w:left="0"/>
        <w:rPr>
          <w:rFonts w:ascii="Arial" w:hAnsi="Arial" w:cs="Arial"/>
          <w:sz w:val="24"/>
          <w:szCs w:val="24"/>
        </w:rPr>
      </w:pPr>
      <w:r>
        <w:rPr>
          <w:rFonts w:ascii="Arial" w:hAnsi="Arial" w:cs="Arial"/>
          <w:sz w:val="24"/>
          <w:szCs w:val="24"/>
        </w:rPr>
        <w:t>4.6</w:t>
      </w:r>
      <w:r>
        <w:rPr>
          <w:rFonts w:ascii="Arial" w:hAnsi="Arial" w:cs="Arial"/>
          <w:sz w:val="24"/>
          <w:szCs w:val="24"/>
        </w:rPr>
        <w:tab/>
        <w:t>A link to the Citizen</w:t>
      </w:r>
      <w:r w:rsidR="002E78C0">
        <w:rPr>
          <w:rFonts w:ascii="Arial" w:hAnsi="Arial" w:cs="Arial"/>
          <w:sz w:val="24"/>
          <w:szCs w:val="24"/>
        </w:rPr>
        <w:t xml:space="preserve"> Space Portal can be found </w:t>
      </w:r>
      <w:hyperlink r:id="rId45" w:history="1">
        <w:r w:rsidR="002E78C0" w:rsidRPr="002E78C0">
          <w:rPr>
            <w:rStyle w:val="Hyperlink"/>
            <w:rFonts w:ascii="Arial" w:hAnsi="Arial" w:cs="Arial"/>
            <w:sz w:val="24"/>
            <w:szCs w:val="24"/>
          </w:rPr>
          <w:t>here</w:t>
        </w:r>
      </w:hyperlink>
      <w:r w:rsidR="002E78C0">
        <w:rPr>
          <w:rFonts w:ascii="Arial" w:hAnsi="Arial" w:cs="Arial"/>
          <w:sz w:val="24"/>
          <w:szCs w:val="24"/>
        </w:rPr>
        <w:t xml:space="preserve">. </w:t>
      </w:r>
      <w:r w:rsidR="00495F6F">
        <w:rPr>
          <w:rFonts w:ascii="Arial" w:hAnsi="Arial" w:cs="Arial"/>
          <w:sz w:val="24"/>
          <w:szCs w:val="24"/>
        </w:rPr>
        <w:t xml:space="preserve">All consultation documentation can be found at the link, additionally all relevant documentation </w:t>
      </w:r>
      <w:r w:rsidR="005F730B">
        <w:rPr>
          <w:rFonts w:ascii="Arial" w:hAnsi="Arial" w:cs="Arial"/>
          <w:sz w:val="24"/>
          <w:szCs w:val="24"/>
        </w:rPr>
        <w:t xml:space="preserve">so far can be found at the CAA airspace change portal, found </w:t>
      </w:r>
      <w:hyperlink r:id="rId46" w:history="1">
        <w:r w:rsidR="005F730B" w:rsidRPr="005F730B">
          <w:rPr>
            <w:rStyle w:val="Hyperlink"/>
            <w:rFonts w:ascii="Arial" w:hAnsi="Arial" w:cs="Arial"/>
            <w:sz w:val="24"/>
            <w:szCs w:val="24"/>
          </w:rPr>
          <w:t>here</w:t>
        </w:r>
      </w:hyperlink>
      <w:r w:rsidR="005F730B">
        <w:rPr>
          <w:rFonts w:ascii="Arial" w:hAnsi="Arial" w:cs="Arial"/>
          <w:sz w:val="24"/>
          <w:szCs w:val="24"/>
        </w:rPr>
        <w:t>.</w:t>
      </w:r>
      <w:r w:rsidR="00605510">
        <w:rPr>
          <w:rFonts w:ascii="Arial" w:hAnsi="Arial" w:cs="Arial"/>
          <w:sz w:val="24"/>
          <w:szCs w:val="24"/>
        </w:rPr>
        <w:t xml:space="preserve"> Should stakeholders want to request a hard copy of any documentation, they can write to the</w:t>
      </w:r>
      <w:r w:rsidR="00C32AE3">
        <w:rPr>
          <w:rFonts w:ascii="Arial" w:hAnsi="Arial" w:cs="Arial"/>
          <w:sz w:val="24"/>
          <w:szCs w:val="24"/>
        </w:rPr>
        <w:t xml:space="preserve"> postal</w:t>
      </w:r>
      <w:r w:rsidR="00605510">
        <w:rPr>
          <w:rFonts w:ascii="Arial" w:hAnsi="Arial" w:cs="Arial"/>
          <w:sz w:val="24"/>
          <w:szCs w:val="24"/>
        </w:rPr>
        <w:t xml:space="preserve"> address </w:t>
      </w:r>
      <w:r w:rsidR="00C32AE3">
        <w:rPr>
          <w:rFonts w:ascii="Arial" w:hAnsi="Arial" w:cs="Arial"/>
          <w:sz w:val="24"/>
          <w:szCs w:val="24"/>
        </w:rPr>
        <w:t>in para 4.7</w:t>
      </w:r>
      <w:r w:rsidR="00605510">
        <w:rPr>
          <w:rFonts w:ascii="Arial" w:hAnsi="Arial" w:cs="Arial"/>
          <w:sz w:val="24"/>
          <w:szCs w:val="24"/>
        </w:rPr>
        <w:t xml:space="preserve">, or email: </w:t>
      </w:r>
      <w:hyperlink r:id="rId47" w:history="1">
        <w:r w:rsidR="00710319" w:rsidRPr="00711335">
          <w:rPr>
            <w:rStyle w:val="Hyperlink"/>
            <w:rFonts w:ascii="Arial" w:hAnsi="Arial" w:cs="Arial"/>
            <w:sz w:val="24"/>
            <w:szCs w:val="24"/>
          </w:rPr>
          <w:t>air-fastjetareasproposal@mod.gov.uk</w:t>
        </w:r>
      </w:hyperlink>
      <w:r w:rsidR="00710319">
        <w:rPr>
          <w:rFonts w:ascii="Arial" w:hAnsi="Arial" w:cs="Arial"/>
          <w:sz w:val="24"/>
          <w:szCs w:val="24"/>
        </w:rPr>
        <w:t xml:space="preserve"> </w:t>
      </w:r>
    </w:p>
    <w:p w14:paraId="2C4FA14B" w14:textId="77777777" w:rsidR="001324A3" w:rsidRDefault="001324A3" w:rsidP="00803AE1">
      <w:pPr>
        <w:pStyle w:val="ListParagraph"/>
        <w:spacing w:after="0"/>
        <w:ind w:left="0"/>
        <w:rPr>
          <w:rFonts w:ascii="Arial" w:hAnsi="Arial" w:cs="Arial"/>
          <w:sz w:val="24"/>
          <w:szCs w:val="24"/>
        </w:rPr>
      </w:pPr>
    </w:p>
    <w:p w14:paraId="3A1E3BD8" w14:textId="0C5CF224" w:rsidR="001324A3" w:rsidRDefault="001324A3" w:rsidP="00803AE1">
      <w:pPr>
        <w:pStyle w:val="ListParagraph"/>
        <w:spacing w:after="0"/>
        <w:ind w:left="0"/>
        <w:rPr>
          <w:rFonts w:ascii="Arial" w:hAnsi="Arial" w:cs="Arial"/>
          <w:sz w:val="24"/>
          <w:szCs w:val="24"/>
        </w:rPr>
      </w:pPr>
      <w:r>
        <w:rPr>
          <w:rFonts w:ascii="Arial" w:hAnsi="Arial" w:cs="Arial"/>
          <w:sz w:val="24"/>
          <w:szCs w:val="24"/>
        </w:rPr>
        <w:t>4.7</w:t>
      </w:r>
      <w:r>
        <w:rPr>
          <w:rFonts w:ascii="Arial" w:hAnsi="Arial" w:cs="Arial"/>
          <w:sz w:val="24"/>
          <w:szCs w:val="24"/>
        </w:rPr>
        <w:tab/>
        <w:t>Should stakeholders wish, they can</w:t>
      </w:r>
      <w:r w:rsidR="009F4DDD">
        <w:rPr>
          <w:rFonts w:ascii="Arial" w:hAnsi="Arial" w:cs="Arial"/>
          <w:sz w:val="24"/>
          <w:szCs w:val="24"/>
        </w:rPr>
        <w:t xml:space="preserve"> submit a </w:t>
      </w:r>
      <w:r w:rsidR="00122448">
        <w:rPr>
          <w:rFonts w:ascii="Arial" w:hAnsi="Arial" w:cs="Arial"/>
          <w:sz w:val="24"/>
          <w:szCs w:val="24"/>
        </w:rPr>
        <w:t>written survey</w:t>
      </w:r>
      <w:r>
        <w:rPr>
          <w:rFonts w:ascii="Arial" w:hAnsi="Arial" w:cs="Arial"/>
          <w:sz w:val="24"/>
          <w:szCs w:val="24"/>
        </w:rPr>
        <w:t xml:space="preserve"> respon</w:t>
      </w:r>
      <w:r w:rsidR="009F4DDD">
        <w:rPr>
          <w:rFonts w:ascii="Arial" w:hAnsi="Arial" w:cs="Arial"/>
          <w:sz w:val="24"/>
          <w:szCs w:val="24"/>
        </w:rPr>
        <w:t>se</w:t>
      </w:r>
      <w:r w:rsidR="00122448">
        <w:rPr>
          <w:rFonts w:ascii="Arial" w:hAnsi="Arial" w:cs="Arial"/>
          <w:sz w:val="24"/>
          <w:szCs w:val="24"/>
        </w:rPr>
        <w:t xml:space="preserve"> (annex A)</w:t>
      </w:r>
      <w:r w:rsidR="000622AF">
        <w:rPr>
          <w:rFonts w:ascii="Arial" w:hAnsi="Arial" w:cs="Arial"/>
          <w:sz w:val="24"/>
          <w:szCs w:val="24"/>
        </w:rPr>
        <w:t xml:space="preserve">. On receipt, </w:t>
      </w:r>
      <w:r w:rsidR="005D421A">
        <w:rPr>
          <w:rFonts w:ascii="Arial" w:hAnsi="Arial" w:cs="Arial"/>
          <w:sz w:val="24"/>
          <w:szCs w:val="24"/>
        </w:rPr>
        <w:t>it</w:t>
      </w:r>
      <w:r w:rsidR="000622AF">
        <w:rPr>
          <w:rFonts w:ascii="Arial" w:hAnsi="Arial" w:cs="Arial"/>
          <w:sz w:val="24"/>
          <w:szCs w:val="24"/>
        </w:rPr>
        <w:t xml:space="preserve"> will be uploaded </w:t>
      </w:r>
      <w:r w:rsidR="00A42A43">
        <w:rPr>
          <w:rFonts w:ascii="Arial" w:hAnsi="Arial" w:cs="Arial"/>
          <w:sz w:val="24"/>
          <w:szCs w:val="24"/>
        </w:rPr>
        <w:t>the CAA portal. Postal address:</w:t>
      </w:r>
    </w:p>
    <w:p w14:paraId="64BE27E2" w14:textId="77777777" w:rsidR="009F4DDD" w:rsidRDefault="009F4DDD" w:rsidP="00803AE1">
      <w:pPr>
        <w:pStyle w:val="ListParagraph"/>
        <w:spacing w:after="0"/>
        <w:ind w:left="0"/>
        <w:rPr>
          <w:rFonts w:ascii="Arial" w:hAnsi="Arial" w:cs="Arial"/>
          <w:sz w:val="24"/>
          <w:szCs w:val="24"/>
        </w:rPr>
      </w:pPr>
    </w:p>
    <w:p w14:paraId="5DDC1F83" w14:textId="77777777" w:rsidR="000B2F40" w:rsidRPr="006B7F24" w:rsidRDefault="000B2F40" w:rsidP="000B2F40">
      <w:pPr>
        <w:pStyle w:val="ListParagraph"/>
        <w:spacing w:after="0" w:line="240" w:lineRule="auto"/>
        <w:ind w:left="1134"/>
        <w:rPr>
          <w:rFonts w:ascii="Arial" w:hAnsi="Arial" w:cs="Arial"/>
          <w:sz w:val="24"/>
          <w:szCs w:val="24"/>
        </w:rPr>
      </w:pPr>
      <w:r w:rsidRPr="006B7F24">
        <w:rPr>
          <w:rFonts w:ascii="Arial" w:hAnsi="Arial" w:cs="Arial"/>
          <w:sz w:val="24"/>
          <w:szCs w:val="24"/>
        </w:rPr>
        <w:t>FAO: Sqn Ldr Steve Blakemore</w:t>
      </w:r>
    </w:p>
    <w:p w14:paraId="2294DD94" w14:textId="7A0F0B81" w:rsidR="000B2F40" w:rsidRDefault="41AA53AD" w:rsidP="000B2F40">
      <w:pPr>
        <w:pStyle w:val="ListParagraph"/>
        <w:spacing w:line="240" w:lineRule="auto"/>
        <w:ind w:left="1080"/>
        <w:rPr>
          <w:rFonts w:ascii="Arial" w:hAnsi="Arial" w:cs="Arial"/>
          <w:sz w:val="24"/>
          <w:szCs w:val="24"/>
        </w:rPr>
      </w:pPr>
      <w:r w:rsidRPr="44C5A355">
        <w:rPr>
          <w:rFonts w:ascii="Arial" w:hAnsi="Arial" w:cs="Arial"/>
          <w:sz w:val="24"/>
          <w:szCs w:val="24"/>
        </w:rPr>
        <w:t>JTEPS</w:t>
      </w:r>
    </w:p>
    <w:p w14:paraId="44052D8A" w14:textId="69088C85" w:rsidR="000B2F40" w:rsidRDefault="1FC8AB47" w:rsidP="000B2F40">
      <w:pPr>
        <w:pStyle w:val="ListParagraph"/>
        <w:spacing w:line="240" w:lineRule="auto"/>
        <w:ind w:left="1080"/>
        <w:rPr>
          <w:rFonts w:ascii="Arial" w:hAnsi="Arial" w:cs="Arial"/>
          <w:sz w:val="24"/>
          <w:szCs w:val="24"/>
        </w:rPr>
      </w:pPr>
      <w:r w:rsidRPr="44C5A355">
        <w:rPr>
          <w:rFonts w:ascii="Arial" w:hAnsi="Arial" w:cs="Arial"/>
          <w:sz w:val="24"/>
          <w:szCs w:val="24"/>
        </w:rPr>
        <w:t>The Old Iron Foundry</w:t>
      </w:r>
    </w:p>
    <w:p w14:paraId="79071639" w14:textId="0FE6FD4A" w:rsidR="1FC8AB47" w:rsidRDefault="1FC8AB47" w:rsidP="44C5A355">
      <w:pPr>
        <w:pStyle w:val="ListParagraph"/>
        <w:spacing w:line="240" w:lineRule="auto"/>
        <w:ind w:left="1080"/>
        <w:rPr>
          <w:rFonts w:ascii="Arial" w:hAnsi="Arial" w:cs="Arial"/>
          <w:sz w:val="24"/>
          <w:szCs w:val="24"/>
        </w:rPr>
      </w:pPr>
      <w:r w:rsidRPr="44C5A355">
        <w:rPr>
          <w:rFonts w:ascii="Arial" w:hAnsi="Arial" w:cs="Arial"/>
          <w:sz w:val="24"/>
          <w:szCs w:val="24"/>
        </w:rPr>
        <w:t>6 Queen Street</w:t>
      </w:r>
    </w:p>
    <w:p w14:paraId="15B0D882" w14:textId="7CD9C1C6" w:rsidR="000B2F40" w:rsidRDefault="000B2F40" w:rsidP="000B2F40">
      <w:pPr>
        <w:pStyle w:val="ListParagraph"/>
        <w:spacing w:line="240" w:lineRule="auto"/>
        <w:ind w:left="1080"/>
        <w:rPr>
          <w:rFonts w:ascii="Arial" w:hAnsi="Arial" w:cs="Arial"/>
          <w:sz w:val="24"/>
          <w:szCs w:val="24"/>
        </w:rPr>
      </w:pPr>
      <w:r>
        <w:rPr>
          <w:rFonts w:ascii="Arial" w:hAnsi="Arial" w:cs="Arial"/>
          <w:sz w:val="24"/>
          <w:szCs w:val="24"/>
        </w:rPr>
        <w:t>HMNB Portsmouth</w:t>
      </w:r>
    </w:p>
    <w:p w14:paraId="3C6EB0BE" w14:textId="238700A6" w:rsidR="000B2F40" w:rsidRDefault="41AA53AD" w:rsidP="000B2F40">
      <w:pPr>
        <w:pStyle w:val="ListParagraph"/>
        <w:spacing w:line="240" w:lineRule="auto"/>
        <w:ind w:left="1080"/>
        <w:rPr>
          <w:rFonts w:ascii="Arial" w:hAnsi="Arial" w:cs="Arial"/>
          <w:sz w:val="24"/>
          <w:szCs w:val="24"/>
        </w:rPr>
      </w:pPr>
      <w:r w:rsidRPr="44C5A355">
        <w:rPr>
          <w:rFonts w:ascii="Arial" w:hAnsi="Arial" w:cs="Arial"/>
          <w:sz w:val="24"/>
          <w:szCs w:val="24"/>
        </w:rPr>
        <w:t>PO1 3</w:t>
      </w:r>
      <w:r w:rsidR="001165B2">
        <w:rPr>
          <w:rFonts w:ascii="Arial" w:hAnsi="Arial" w:cs="Arial"/>
          <w:sz w:val="24"/>
          <w:szCs w:val="24"/>
        </w:rPr>
        <w:t>HL</w:t>
      </w:r>
    </w:p>
    <w:p w14:paraId="04DA4AA2" w14:textId="73E3CB82" w:rsidR="009F4DDD" w:rsidRDefault="009F4DDD" w:rsidP="00803AE1">
      <w:pPr>
        <w:pStyle w:val="ListParagraph"/>
        <w:spacing w:after="0"/>
        <w:ind w:left="0"/>
        <w:rPr>
          <w:rFonts w:ascii="Arial" w:hAnsi="Arial" w:cs="Arial"/>
          <w:sz w:val="24"/>
          <w:szCs w:val="24"/>
        </w:rPr>
      </w:pPr>
    </w:p>
    <w:p w14:paraId="0503387C" w14:textId="1F790B27" w:rsidR="00547DC4" w:rsidRDefault="00940A2D" w:rsidP="00940A2D">
      <w:pPr>
        <w:pStyle w:val="ListParagraph"/>
        <w:spacing w:line="240" w:lineRule="auto"/>
        <w:ind w:left="0"/>
        <w:rPr>
          <w:rFonts w:ascii="Arial" w:hAnsi="Arial" w:cs="Arial"/>
          <w:sz w:val="24"/>
          <w:szCs w:val="24"/>
        </w:rPr>
      </w:pPr>
      <w:r>
        <w:rPr>
          <w:rFonts w:ascii="Arial" w:hAnsi="Arial" w:cs="Arial"/>
          <w:sz w:val="24"/>
          <w:szCs w:val="24"/>
        </w:rPr>
        <w:t>Should stakeholders wish to make or receive FAQ representation offline, they can do so by writing to the change sponsor direct at the address above</w:t>
      </w:r>
      <w:r w:rsidR="00797880">
        <w:rPr>
          <w:rFonts w:ascii="Arial" w:hAnsi="Arial" w:cs="Arial"/>
          <w:sz w:val="24"/>
          <w:szCs w:val="24"/>
        </w:rPr>
        <w:t xml:space="preserve"> or to </w:t>
      </w:r>
      <w:hyperlink r:id="rId48" w:history="1">
        <w:r w:rsidR="00797880" w:rsidRPr="00711335">
          <w:rPr>
            <w:rStyle w:val="Hyperlink"/>
            <w:rFonts w:ascii="Arial" w:hAnsi="Arial" w:cs="Arial"/>
            <w:sz w:val="24"/>
            <w:szCs w:val="24"/>
          </w:rPr>
          <w:t>air-fastjetareasproposal@mod.gov.uk</w:t>
        </w:r>
      </w:hyperlink>
      <w:r>
        <w:rPr>
          <w:rFonts w:ascii="Arial" w:hAnsi="Arial" w:cs="Arial"/>
          <w:sz w:val="24"/>
          <w:szCs w:val="24"/>
        </w:rPr>
        <w:t>.</w:t>
      </w:r>
    </w:p>
    <w:p w14:paraId="326EC1F5" w14:textId="77777777" w:rsidR="00547DC4" w:rsidRDefault="00547DC4" w:rsidP="00803AE1">
      <w:pPr>
        <w:pStyle w:val="ListParagraph"/>
        <w:spacing w:after="0"/>
        <w:ind w:left="0"/>
        <w:rPr>
          <w:rFonts w:ascii="Arial" w:hAnsi="Arial" w:cs="Arial"/>
          <w:sz w:val="24"/>
          <w:szCs w:val="24"/>
        </w:rPr>
      </w:pPr>
    </w:p>
    <w:p w14:paraId="329D77EF" w14:textId="1CF78927" w:rsidR="005D421A" w:rsidRDefault="005D421A" w:rsidP="00803AE1">
      <w:pPr>
        <w:pStyle w:val="ListParagraph"/>
        <w:spacing w:after="0"/>
        <w:ind w:left="0"/>
        <w:rPr>
          <w:rFonts w:ascii="Arial" w:hAnsi="Arial" w:cs="Arial"/>
          <w:b/>
          <w:bCs/>
          <w:sz w:val="24"/>
          <w:szCs w:val="24"/>
        </w:rPr>
      </w:pPr>
      <w:r>
        <w:rPr>
          <w:rFonts w:ascii="Arial" w:hAnsi="Arial" w:cs="Arial"/>
          <w:b/>
          <w:bCs/>
          <w:sz w:val="24"/>
          <w:szCs w:val="24"/>
        </w:rPr>
        <w:t>Next Step</w:t>
      </w:r>
      <w:r w:rsidR="00D141E8">
        <w:rPr>
          <w:rFonts w:ascii="Arial" w:hAnsi="Arial" w:cs="Arial"/>
          <w:b/>
          <w:bCs/>
          <w:sz w:val="24"/>
          <w:szCs w:val="24"/>
        </w:rPr>
        <w:t>s</w:t>
      </w:r>
    </w:p>
    <w:p w14:paraId="684B4CDE" w14:textId="77777777" w:rsidR="00D141E8" w:rsidRDefault="00D141E8" w:rsidP="00803AE1">
      <w:pPr>
        <w:pStyle w:val="ListParagraph"/>
        <w:spacing w:after="0"/>
        <w:ind w:left="0"/>
        <w:rPr>
          <w:rFonts w:ascii="Arial" w:hAnsi="Arial" w:cs="Arial"/>
          <w:b/>
          <w:bCs/>
          <w:sz w:val="24"/>
          <w:szCs w:val="24"/>
        </w:rPr>
      </w:pPr>
    </w:p>
    <w:p w14:paraId="05D36DF1" w14:textId="2BAD7FFD" w:rsidR="00D141E8" w:rsidRDefault="00D141E8" w:rsidP="00803AE1">
      <w:pPr>
        <w:pStyle w:val="ListParagraph"/>
        <w:spacing w:after="0"/>
        <w:ind w:left="0"/>
        <w:rPr>
          <w:rFonts w:ascii="Arial" w:hAnsi="Arial" w:cs="Arial"/>
          <w:sz w:val="24"/>
          <w:szCs w:val="24"/>
        </w:rPr>
      </w:pPr>
      <w:r>
        <w:rPr>
          <w:rFonts w:ascii="Arial" w:hAnsi="Arial" w:cs="Arial"/>
          <w:sz w:val="24"/>
          <w:szCs w:val="24"/>
        </w:rPr>
        <w:t>4.8</w:t>
      </w:r>
      <w:r>
        <w:rPr>
          <w:rFonts w:ascii="Arial" w:hAnsi="Arial" w:cs="Arial"/>
          <w:sz w:val="24"/>
          <w:szCs w:val="24"/>
        </w:rPr>
        <w:tab/>
      </w:r>
      <w:r w:rsidRPr="00D141E8">
        <w:rPr>
          <w:rFonts w:ascii="Arial" w:hAnsi="Arial" w:cs="Arial"/>
          <w:sz w:val="24"/>
          <w:szCs w:val="24"/>
        </w:rPr>
        <w:t>Consultation responses will be collated and assessed throughout the consultation period. Once the consultation period has closed</w:t>
      </w:r>
      <w:r>
        <w:rPr>
          <w:rFonts w:ascii="Arial" w:hAnsi="Arial" w:cs="Arial"/>
          <w:sz w:val="24"/>
          <w:szCs w:val="24"/>
        </w:rPr>
        <w:t xml:space="preserve"> on Friday </w:t>
      </w:r>
      <w:r w:rsidR="007E7D21">
        <w:rPr>
          <w:rFonts w:ascii="Arial" w:hAnsi="Arial" w:cs="Arial"/>
          <w:sz w:val="24"/>
          <w:szCs w:val="24"/>
        </w:rPr>
        <w:t>24</w:t>
      </w:r>
      <w:r w:rsidR="007E7D21" w:rsidRPr="007E7D21">
        <w:rPr>
          <w:rFonts w:ascii="Arial" w:hAnsi="Arial" w:cs="Arial"/>
          <w:sz w:val="24"/>
          <w:szCs w:val="24"/>
          <w:vertAlign w:val="superscript"/>
        </w:rPr>
        <w:t>th</w:t>
      </w:r>
      <w:r>
        <w:rPr>
          <w:rFonts w:ascii="Arial" w:hAnsi="Arial" w:cs="Arial"/>
          <w:sz w:val="24"/>
          <w:szCs w:val="24"/>
        </w:rPr>
        <w:t xml:space="preserve"> February 2023,</w:t>
      </w:r>
      <w:r w:rsidRPr="00D141E8">
        <w:rPr>
          <w:rFonts w:ascii="Arial" w:hAnsi="Arial" w:cs="Arial"/>
          <w:sz w:val="24"/>
          <w:szCs w:val="24"/>
        </w:rPr>
        <w:t xml:space="preserve"> the Sponsor will analyse and categorise all responses received and a consultation report published articulating the categorisation process, articulate issues raised and how they have been resolved. Finally, it will confirm the option to be submitted to the CAA or what additional amendments are to be made to the chosen design as a result of consultation feedback. The Sponsor will then upload the document to the Portal once the CAA has confirmed that no further consultation is required.</w:t>
      </w:r>
    </w:p>
    <w:p w14:paraId="4C497D22" w14:textId="77777777" w:rsidR="00C96D3C" w:rsidRDefault="00C96D3C" w:rsidP="00803AE1">
      <w:pPr>
        <w:pStyle w:val="ListParagraph"/>
        <w:spacing w:after="0"/>
        <w:ind w:left="0"/>
        <w:rPr>
          <w:rFonts w:ascii="Arial" w:hAnsi="Arial" w:cs="Arial"/>
          <w:sz w:val="24"/>
          <w:szCs w:val="24"/>
        </w:rPr>
      </w:pPr>
    </w:p>
    <w:p w14:paraId="056AAF51" w14:textId="2A31A00F" w:rsidR="007B572C" w:rsidRDefault="00C96D3C" w:rsidP="00803AE1">
      <w:pPr>
        <w:pStyle w:val="ListParagraph"/>
        <w:spacing w:after="0"/>
        <w:ind w:left="0"/>
        <w:rPr>
          <w:rFonts w:ascii="Arial" w:hAnsi="Arial" w:cs="Arial"/>
          <w:sz w:val="24"/>
          <w:szCs w:val="24"/>
        </w:rPr>
      </w:pPr>
      <w:r>
        <w:rPr>
          <w:rFonts w:ascii="Arial" w:hAnsi="Arial" w:cs="Arial"/>
          <w:sz w:val="24"/>
          <w:szCs w:val="24"/>
        </w:rPr>
        <w:t>4.9</w:t>
      </w:r>
      <w:r>
        <w:rPr>
          <w:rFonts w:ascii="Arial" w:hAnsi="Arial" w:cs="Arial"/>
          <w:sz w:val="24"/>
          <w:szCs w:val="24"/>
        </w:rPr>
        <w:tab/>
      </w:r>
      <w:r w:rsidR="007B572C">
        <w:rPr>
          <w:rFonts w:ascii="Arial" w:hAnsi="Arial" w:cs="Arial"/>
          <w:sz w:val="24"/>
          <w:szCs w:val="24"/>
        </w:rPr>
        <w:t>Timeline</w:t>
      </w:r>
      <w:r w:rsidR="00203761">
        <w:rPr>
          <w:rFonts w:ascii="Arial" w:hAnsi="Arial" w:cs="Arial"/>
          <w:sz w:val="24"/>
          <w:szCs w:val="24"/>
        </w:rPr>
        <w:t xml:space="preserve"> of st</w:t>
      </w:r>
      <w:r w:rsidR="005E1A2A">
        <w:rPr>
          <w:rFonts w:ascii="Arial" w:hAnsi="Arial" w:cs="Arial"/>
          <w:sz w:val="24"/>
          <w:szCs w:val="24"/>
        </w:rPr>
        <w:t>ep</w:t>
      </w:r>
      <w:r w:rsidR="00203761">
        <w:rPr>
          <w:rFonts w:ascii="Arial" w:hAnsi="Arial" w:cs="Arial"/>
          <w:sz w:val="24"/>
          <w:szCs w:val="24"/>
        </w:rPr>
        <w:t>s and gateways</w:t>
      </w:r>
      <w:r w:rsidR="007B572C">
        <w:rPr>
          <w:rFonts w:ascii="Arial" w:hAnsi="Arial" w:cs="Arial"/>
          <w:sz w:val="24"/>
          <w:szCs w:val="24"/>
        </w:rPr>
        <w:t>:</w:t>
      </w:r>
    </w:p>
    <w:p w14:paraId="371DBE08" w14:textId="77777777" w:rsidR="007B572C" w:rsidRDefault="007B572C" w:rsidP="00803AE1">
      <w:pPr>
        <w:pStyle w:val="ListParagraph"/>
        <w:spacing w:after="0"/>
        <w:ind w:left="0"/>
        <w:rPr>
          <w:rFonts w:ascii="Arial" w:hAnsi="Arial" w:cs="Arial"/>
          <w:sz w:val="24"/>
          <w:szCs w:val="24"/>
        </w:rPr>
      </w:pPr>
    </w:p>
    <w:tbl>
      <w:tblPr>
        <w:tblStyle w:val="TableGrid"/>
        <w:tblW w:w="0" w:type="auto"/>
        <w:tblLook w:val="04A0" w:firstRow="1" w:lastRow="0" w:firstColumn="1" w:lastColumn="0" w:noHBand="0" w:noVBand="1"/>
      </w:tblPr>
      <w:tblGrid>
        <w:gridCol w:w="1404"/>
        <w:gridCol w:w="4536"/>
        <w:gridCol w:w="2693"/>
      </w:tblGrid>
      <w:tr w:rsidR="004E773A" w14:paraId="45048723" w14:textId="77777777" w:rsidTr="002E60E2">
        <w:tc>
          <w:tcPr>
            <w:tcW w:w="1404" w:type="dxa"/>
            <w:shd w:val="clear" w:color="auto" w:fill="BFBFBF" w:themeFill="background1" w:themeFillShade="BF"/>
          </w:tcPr>
          <w:p w14:paraId="3C677937" w14:textId="40D19E5C" w:rsidR="004E773A" w:rsidRDefault="00F35A14" w:rsidP="00803AE1">
            <w:pPr>
              <w:pStyle w:val="ListParagraph"/>
              <w:ind w:left="0"/>
              <w:rPr>
                <w:rFonts w:ascii="Arial" w:hAnsi="Arial" w:cs="Arial"/>
                <w:sz w:val="24"/>
                <w:szCs w:val="24"/>
              </w:rPr>
            </w:pPr>
            <w:r>
              <w:rPr>
                <w:rFonts w:ascii="Arial" w:hAnsi="Arial" w:cs="Arial"/>
                <w:sz w:val="24"/>
                <w:szCs w:val="24"/>
              </w:rPr>
              <w:t>St</w:t>
            </w:r>
            <w:r w:rsidR="00940408">
              <w:rPr>
                <w:rFonts w:ascii="Arial" w:hAnsi="Arial" w:cs="Arial"/>
                <w:sz w:val="24"/>
                <w:szCs w:val="24"/>
              </w:rPr>
              <w:t>age/Step</w:t>
            </w:r>
          </w:p>
        </w:tc>
        <w:tc>
          <w:tcPr>
            <w:tcW w:w="4536" w:type="dxa"/>
            <w:shd w:val="clear" w:color="auto" w:fill="BFBFBF" w:themeFill="background1" w:themeFillShade="BF"/>
          </w:tcPr>
          <w:p w14:paraId="68A21835" w14:textId="561C3D0A" w:rsidR="004E773A" w:rsidRDefault="00F35A14" w:rsidP="00803AE1">
            <w:pPr>
              <w:pStyle w:val="ListParagraph"/>
              <w:ind w:left="0"/>
              <w:rPr>
                <w:rFonts w:ascii="Arial" w:hAnsi="Arial" w:cs="Arial"/>
                <w:sz w:val="24"/>
                <w:szCs w:val="24"/>
              </w:rPr>
            </w:pPr>
            <w:r>
              <w:rPr>
                <w:rFonts w:ascii="Arial" w:hAnsi="Arial" w:cs="Arial"/>
                <w:sz w:val="24"/>
                <w:szCs w:val="24"/>
              </w:rPr>
              <w:t>Description</w:t>
            </w:r>
          </w:p>
        </w:tc>
        <w:tc>
          <w:tcPr>
            <w:tcW w:w="2693" w:type="dxa"/>
            <w:shd w:val="clear" w:color="auto" w:fill="BFBFBF" w:themeFill="background1" w:themeFillShade="BF"/>
          </w:tcPr>
          <w:p w14:paraId="2D87924E" w14:textId="480BFF77" w:rsidR="004E773A" w:rsidRDefault="00F35A14" w:rsidP="00803AE1">
            <w:pPr>
              <w:pStyle w:val="ListParagraph"/>
              <w:ind w:left="0"/>
              <w:rPr>
                <w:rFonts w:ascii="Arial" w:hAnsi="Arial" w:cs="Arial"/>
                <w:sz w:val="24"/>
                <w:szCs w:val="24"/>
              </w:rPr>
            </w:pPr>
            <w:r>
              <w:rPr>
                <w:rFonts w:ascii="Arial" w:hAnsi="Arial" w:cs="Arial"/>
                <w:sz w:val="24"/>
                <w:szCs w:val="24"/>
              </w:rPr>
              <w:t>Gateway Date</w:t>
            </w:r>
          </w:p>
        </w:tc>
      </w:tr>
      <w:tr w:rsidR="00EF4AC8" w14:paraId="237D003C" w14:textId="77777777" w:rsidTr="002E60E2">
        <w:tc>
          <w:tcPr>
            <w:tcW w:w="1404" w:type="dxa"/>
          </w:tcPr>
          <w:p w14:paraId="59C12A85" w14:textId="5EA8706E" w:rsidR="00EF4AC8" w:rsidRDefault="00EF4AC8" w:rsidP="00EF4AC8">
            <w:pPr>
              <w:pStyle w:val="ListParagraph"/>
              <w:ind w:left="0"/>
              <w:rPr>
                <w:rFonts w:ascii="Arial" w:hAnsi="Arial" w:cs="Arial"/>
                <w:sz w:val="24"/>
                <w:szCs w:val="24"/>
              </w:rPr>
            </w:pPr>
            <w:r>
              <w:rPr>
                <w:rFonts w:ascii="Arial" w:hAnsi="Arial" w:cs="Arial"/>
                <w:sz w:val="24"/>
                <w:szCs w:val="24"/>
              </w:rPr>
              <w:t>3B</w:t>
            </w:r>
          </w:p>
        </w:tc>
        <w:tc>
          <w:tcPr>
            <w:tcW w:w="4536" w:type="dxa"/>
          </w:tcPr>
          <w:p w14:paraId="6289243B" w14:textId="1127042F" w:rsidR="00EF4AC8" w:rsidRDefault="00EF4AC8" w:rsidP="00EF4AC8">
            <w:pPr>
              <w:pStyle w:val="ListParagraph"/>
              <w:ind w:left="0"/>
              <w:rPr>
                <w:rFonts w:ascii="Arial" w:hAnsi="Arial" w:cs="Arial"/>
                <w:sz w:val="24"/>
                <w:szCs w:val="24"/>
              </w:rPr>
            </w:pPr>
            <w:r>
              <w:rPr>
                <w:rFonts w:ascii="Arial" w:hAnsi="Arial" w:cs="Arial"/>
                <w:sz w:val="24"/>
                <w:szCs w:val="24"/>
              </w:rPr>
              <w:t>CONSULT Gateway</w:t>
            </w:r>
          </w:p>
        </w:tc>
        <w:tc>
          <w:tcPr>
            <w:tcW w:w="2693" w:type="dxa"/>
          </w:tcPr>
          <w:p w14:paraId="423FC533" w14:textId="0D672969" w:rsidR="00EF4AC8" w:rsidRDefault="00356518" w:rsidP="00EF4AC8">
            <w:pPr>
              <w:pStyle w:val="ListParagraph"/>
              <w:ind w:left="0"/>
              <w:rPr>
                <w:rFonts w:ascii="Arial" w:hAnsi="Arial" w:cs="Arial"/>
                <w:sz w:val="24"/>
                <w:szCs w:val="24"/>
              </w:rPr>
            </w:pPr>
            <w:r>
              <w:rPr>
                <w:rFonts w:ascii="Arial" w:hAnsi="Arial" w:cs="Arial"/>
                <w:sz w:val="24"/>
                <w:szCs w:val="24"/>
              </w:rPr>
              <w:t>5</w:t>
            </w:r>
            <w:r w:rsidRPr="00356518">
              <w:rPr>
                <w:rFonts w:ascii="Arial" w:hAnsi="Arial" w:cs="Arial"/>
                <w:sz w:val="24"/>
                <w:szCs w:val="24"/>
                <w:vertAlign w:val="superscript"/>
              </w:rPr>
              <w:t>th</w:t>
            </w:r>
            <w:r w:rsidR="00EF4AC8">
              <w:rPr>
                <w:rFonts w:ascii="Arial" w:hAnsi="Arial" w:cs="Arial"/>
                <w:sz w:val="24"/>
                <w:szCs w:val="24"/>
              </w:rPr>
              <w:t xml:space="preserve"> December 2022</w:t>
            </w:r>
          </w:p>
        </w:tc>
      </w:tr>
      <w:tr w:rsidR="00EF4AC8" w14:paraId="4FEAE23E" w14:textId="77777777" w:rsidTr="002E60E2">
        <w:tc>
          <w:tcPr>
            <w:tcW w:w="1404" w:type="dxa"/>
          </w:tcPr>
          <w:p w14:paraId="47204449" w14:textId="4C687BC6" w:rsidR="00EF4AC8" w:rsidRDefault="00EF4AC8" w:rsidP="00EF4AC8">
            <w:pPr>
              <w:pStyle w:val="ListParagraph"/>
              <w:ind w:left="0"/>
              <w:rPr>
                <w:rFonts w:ascii="Arial" w:hAnsi="Arial" w:cs="Arial"/>
                <w:sz w:val="24"/>
                <w:szCs w:val="24"/>
              </w:rPr>
            </w:pPr>
            <w:r>
              <w:rPr>
                <w:rFonts w:ascii="Arial" w:hAnsi="Arial" w:cs="Arial"/>
                <w:sz w:val="24"/>
                <w:szCs w:val="24"/>
              </w:rPr>
              <w:t>3C</w:t>
            </w:r>
          </w:p>
        </w:tc>
        <w:tc>
          <w:tcPr>
            <w:tcW w:w="4536" w:type="dxa"/>
          </w:tcPr>
          <w:p w14:paraId="3BE89224" w14:textId="315D0248" w:rsidR="00EF4AC8" w:rsidRDefault="00EF4AC8" w:rsidP="00EF4AC8">
            <w:pPr>
              <w:pStyle w:val="ListParagraph"/>
              <w:ind w:left="0"/>
              <w:rPr>
                <w:rFonts w:ascii="Arial" w:hAnsi="Arial" w:cs="Arial"/>
                <w:sz w:val="24"/>
                <w:szCs w:val="24"/>
              </w:rPr>
            </w:pPr>
            <w:r>
              <w:rPr>
                <w:rFonts w:ascii="Arial" w:hAnsi="Arial" w:cs="Arial"/>
                <w:sz w:val="24"/>
                <w:szCs w:val="24"/>
              </w:rPr>
              <w:t>Consultation Launch</w:t>
            </w:r>
          </w:p>
        </w:tc>
        <w:tc>
          <w:tcPr>
            <w:tcW w:w="2693" w:type="dxa"/>
          </w:tcPr>
          <w:p w14:paraId="643B3EF3" w14:textId="59F32BE4" w:rsidR="00EF4AC8" w:rsidRDefault="00356518" w:rsidP="00EF4AC8">
            <w:pPr>
              <w:pStyle w:val="ListParagraph"/>
              <w:ind w:left="0"/>
              <w:rPr>
                <w:rFonts w:ascii="Arial" w:hAnsi="Arial" w:cs="Arial"/>
                <w:sz w:val="24"/>
                <w:szCs w:val="24"/>
              </w:rPr>
            </w:pPr>
            <w:r>
              <w:rPr>
                <w:rFonts w:ascii="Arial" w:hAnsi="Arial" w:cs="Arial"/>
                <w:sz w:val="24"/>
                <w:szCs w:val="24"/>
              </w:rPr>
              <w:t>7</w:t>
            </w:r>
            <w:r w:rsidRPr="00356518">
              <w:rPr>
                <w:rFonts w:ascii="Arial" w:hAnsi="Arial" w:cs="Arial"/>
                <w:sz w:val="24"/>
                <w:szCs w:val="24"/>
                <w:vertAlign w:val="superscript"/>
              </w:rPr>
              <w:t>th</w:t>
            </w:r>
            <w:r w:rsidR="00EF4AC8">
              <w:rPr>
                <w:rFonts w:ascii="Arial" w:hAnsi="Arial" w:cs="Arial"/>
                <w:sz w:val="24"/>
                <w:szCs w:val="24"/>
              </w:rPr>
              <w:t xml:space="preserve"> December 2022</w:t>
            </w:r>
          </w:p>
        </w:tc>
      </w:tr>
      <w:tr w:rsidR="00EF4AC8" w14:paraId="4DE351AA" w14:textId="77777777" w:rsidTr="002E60E2">
        <w:tc>
          <w:tcPr>
            <w:tcW w:w="1404" w:type="dxa"/>
          </w:tcPr>
          <w:p w14:paraId="4E0ED1CC" w14:textId="77777777" w:rsidR="00EF4AC8" w:rsidRDefault="00EF4AC8" w:rsidP="00EF4AC8">
            <w:pPr>
              <w:pStyle w:val="ListParagraph"/>
              <w:ind w:left="0"/>
              <w:rPr>
                <w:rFonts w:ascii="Arial" w:hAnsi="Arial" w:cs="Arial"/>
                <w:sz w:val="24"/>
                <w:szCs w:val="24"/>
              </w:rPr>
            </w:pPr>
          </w:p>
        </w:tc>
        <w:tc>
          <w:tcPr>
            <w:tcW w:w="4536" w:type="dxa"/>
          </w:tcPr>
          <w:p w14:paraId="29935428" w14:textId="0518EC55" w:rsidR="00EF4AC8" w:rsidRDefault="00EF4AC8" w:rsidP="00EF4AC8">
            <w:pPr>
              <w:pStyle w:val="ListParagraph"/>
              <w:ind w:left="0"/>
              <w:rPr>
                <w:rFonts w:ascii="Arial" w:hAnsi="Arial" w:cs="Arial"/>
                <w:sz w:val="24"/>
                <w:szCs w:val="24"/>
              </w:rPr>
            </w:pPr>
            <w:r>
              <w:rPr>
                <w:rFonts w:ascii="Arial" w:hAnsi="Arial" w:cs="Arial"/>
                <w:sz w:val="24"/>
                <w:szCs w:val="24"/>
              </w:rPr>
              <w:t>Reminder to Stakeholders</w:t>
            </w:r>
          </w:p>
        </w:tc>
        <w:tc>
          <w:tcPr>
            <w:tcW w:w="2693" w:type="dxa"/>
          </w:tcPr>
          <w:p w14:paraId="14103C3B" w14:textId="3283AABA" w:rsidR="00EF4AC8" w:rsidRDefault="00EF4AC8" w:rsidP="00EF4AC8">
            <w:pPr>
              <w:pStyle w:val="ListParagraph"/>
              <w:ind w:left="0"/>
              <w:rPr>
                <w:rFonts w:ascii="Arial" w:hAnsi="Arial" w:cs="Arial"/>
                <w:sz w:val="24"/>
                <w:szCs w:val="24"/>
              </w:rPr>
            </w:pPr>
            <w:r>
              <w:rPr>
                <w:rFonts w:ascii="Arial" w:hAnsi="Arial" w:cs="Arial"/>
                <w:sz w:val="24"/>
                <w:szCs w:val="24"/>
              </w:rPr>
              <w:t>3</w:t>
            </w:r>
            <w:r w:rsidRPr="001E6166">
              <w:rPr>
                <w:rFonts w:ascii="Arial" w:hAnsi="Arial" w:cs="Arial"/>
                <w:sz w:val="24"/>
                <w:szCs w:val="24"/>
                <w:vertAlign w:val="superscript"/>
              </w:rPr>
              <w:t>rd</w:t>
            </w:r>
            <w:r>
              <w:rPr>
                <w:rFonts w:ascii="Arial" w:hAnsi="Arial" w:cs="Arial"/>
                <w:sz w:val="24"/>
                <w:szCs w:val="24"/>
              </w:rPr>
              <w:t xml:space="preserve"> January 2023</w:t>
            </w:r>
          </w:p>
        </w:tc>
      </w:tr>
      <w:tr w:rsidR="00EF4AC8" w14:paraId="07824B99" w14:textId="77777777" w:rsidTr="002E60E2">
        <w:tc>
          <w:tcPr>
            <w:tcW w:w="1404" w:type="dxa"/>
          </w:tcPr>
          <w:p w14:paraId="55566C43" w14:textId="00396B4E" w:rsidR="00EF4AC8" w:rsidRDefault="00EF4AC8" w:rsidP="00EF4AC8">
            <w:pPr>
              <w:pStyle w:val="ListParagraph"/>
              <w:ind w:left="0"/>
              <w:rPr>
                <w:rFonts w:ascii="Arial" w:hAnsi="Arial" w:cs="Arial"/>
                <w:sz w:val="24"/>
                <w:szCs w:val="24"/>
              </w:rPr>
            </w:pPr>
          </w:p>
        </w:tc>
        <w:tc>
          <w:tcPr>
            <w:tcW w:w="4536" w:type="dxa"/>
          </w:tcPr>
          <w:p w14:paraId="6F843036" w14:textId="764708D2" w:rsidR="00EF4AC8" w:rsidRDefault="00EF4AC8" w:rsidP="00EF4AC8">
            <w:pPr>
              <w:pStyle w:val="ListParagraph"/>
              <w:ind w:left="0"/>
              <w:rPr>
                <w:rFonts w:ascii="Arial" w:hAnsi="Arial" w:cs="Arial"/>
                <w:sz w:val="24"/>
                <w:szCs w:val="24"/>
              </w:rPr>
            </w:pPr>
            <w:r>
              <w:rPr>
                <w:rFonts w:ascii="Arial" w:hAnsi="Arial" w:cs="Arial"/>
                <w:sz w:val="24"/>
                <w:szCs w:val="24"/>
              </w:rPr>
              <w:t>Reminder to Stakeholders</w:t>
            </w:r>
          </w:p>
        </w:tc>
        <w:tc>
          <w:tcPr>
            <w:tcW w:w="2693" w:type="dxa"/>
          </w:tcPr>
          <w:p w14:paraId="3D3A7AB5" w14:textId="5A9C5554" w:rsidR="00EF4AC8" w:rsidRDefault="00EF4AC8" w:rsidP="00EF4AC8">
            <w:pPr>
              <w:pStyle w:val="ListParagraph"/>
              <w:ind w:left="0"/>
              <w:rPr>
                <w:rFonts w:ascii="Arial" w:hAnsi="Arial" w:cs="Arial"/>
                <w:sz w:val="24"/>
                <w:szCs w:val="24"/>
              </w:rPr>
            </w:pPr>
            <w:r>
              <w:rPr>
                <w:rFonts w:ascii="Arial" w:hAnsi="Arial" w:cs="Arial"/>
                <w:sz w:val="24"/>
                <w:szCs w:val="24"/>
              </w:rPr>
              <w:t>2</w:t>
            </w:r>
            <w:r w:rsidRPr="002E60E2">
              <w:rPr>
                <w:rFonts w:ascii="Arial" w:hAnsi="Arial" w:cs="Arial"/>
                <w:sz w:val="24"/>
                <w:szCs w:val="24"/>
                <w:vertAlign w:val="superscript"/>
              </w:rPr>
              <w:t>nd</w:t>
            </w:r>
            <w:r>
              <w:rPr>
                <w:rFonts w:ascii="Arial" w:hAnsi="Arial" w:cs="Arial"/>
                <w:sz w:val="24"/>
                <w:szCs w:val="24"/>
              </w:rPr>
              <w:t xml:space="preserve"> February 2023</w:t>
            </w:r>
          </w:p>
        </w:tc>
      </w:tr>
      <w:tr w:rsidR="00EF4AC8" w14:paraId="1A72BBE8" w14:textId="77777777" w:rsidTr="002E60E2">
        <w:tc>
          <w:tcPr>
            <w:tcW w:w="1404" w:type="dxa"/>
          </w:tcPr>
          <w:p w14:paraId="0D7EB4F3" w14:textId="3857951D" w:rsidR="00EF4AC8" w:rsidRDefault="00EF4AC8" w:rsidP="00EF4AC8">
            <w:pPr>
              <w:pStyle w:val="ListParagraph"/>
              <w:ind w:left="0"/>
              <w:rPr>
                <w:rFonts w:ascii="Arial" w:hAnsi="Arial" w:cs="Arial"/>
                <w:sz w:val="24"/>
                <w:szCs w:val="24"/>
              </w:rPr>
            </w:pPr>
            <w:r>
              <w:rPr>
                <w:rFonts w:ascii="Arial" w:hAnsi="Arial" w:cs="Arial"/>
                <w:sz w:val="24"/>
                <w:szCs w:val="24"/>
              </w:rPr>
              <w:t>3D</w:t>
            </w:r>
          </w:p>
        </w:tc>
        <w:tc>
          <w:tcPr>
            <w:tcW w:w="4536" w:type="dxa"/>
          </w:tcPr>
          <w:p w14:paraId="50F075C4" w14:textId="0E210056" w:rsidR="00EF4AC8" w:rsidRDefault="00EF4AC8" w:rsidP="00EF4AC8">
            <w:pPr>
              <w:pStyle w:val="ListParagraph"/>
              <w:ind w:left="0"/>
              <w:rPr>
                <w:rFonts w:ascii="Arial" w:hAnsi="Arial" w:cs="Arial"/>
                <w:sz w:val="24"/>
                <w:szCs w:val="24"/>
              </w:rPr>
            </w:pPr>
            <w:r>
              <w:rPr>
                <w:rFonts w:ascii="Arial" w:hAnsi="Arial" w:cs="Arial"/>
                <w:sz w:val="24"/>
                <w:szCs w:val="24"/>
              </w:rPr>
              <w:t>Collate and review responses from consultation.</w:t>
            </w:r>
          </w:p>
        </w:tc>
        <w:tc>
          <w:tcPr>
            <w:tcW w:w="2693" w:type="dxa"/>
          </w:tcPr>
          <w:p w14:paraId="33E2AF7A" w14:textId="346A44F9" w:rsidR="00EF4AC8" w:rsidRDefault="00EF4AC8" w:rsidP="00EF4AC8">
            <w:pPr>
              <w:pStyle w:val="ListParagraph"/>
              <w:ind w:left="0"/>
              <w:rPr>
                <w:rFonts w:ascii="Arial" w:hAnsi="Arial" w:cs="Arial"/>
                <w:sz w:val="24"/>
                <w:szCs w:val="24"/>
              </w:rPr>
            </w:pPr>
            <w:r>
              <w:rPr>
                <w:rFonts w:ascii="Arial" w:hAnsi="Arial" w:cs="Arial"/>
                <w:sz w:val="24"/>
                <w:szCs w:val="24"/>
              </w:rPr>
              <w:t>24</w:t>
            </w:r>
            <w:r w:rsidRPr="000A05E1">
              <w:rPr>
                <w:rFonts w:ascii="Arial" w:hAnsi="Arial" w:cs="Arial"/>
                <w:sz w:val="24"/>
                <w:szCs w:val="24"/>
                <w:vertAlign w:val="superscript"/>
              </w:rPr>
              <w:t>th</w:t>
            </w:r>
            <w:r>
              <w:rPr>
                <w:rFonts w:ascii="Arial" w:hAnsi="Arial" w:cs="Arial"/>
                <w:sz w:val="24"/>
                <w:szCs w:val="24"/>
              </w:rPr>
              <w:t xml:space="preserve"> February 2023</w:t>
            </w:r>
          </w:p>
        </w:tc>
      </w:tr>
      <w:tr w:rsidR="00EF4AC8" w14:paraId="45096B61" w14:textId="77777777" w:rsidTr="002E60E2">
        <w:tc>
          <w:tcPr>
            <w:tcW w:w="1404" w:type="dxa"/>
          </w:tcPr>
          <w:p w14:paraId="3E9F6BED" w14:textId="465BF957" w:rsidR="00EF4AC8" w:rsidRDefault="00EF4AC8" w:rsidP="00EF4AC8">
            <w:pPr>
              <w:pStyle w:val="ListParagraph"/>
              <w:ind w:left="0"/>
              <w:rPr>
                <w:rFonts w:ascii="Arial" w:hAnsi="Arial" w:cs="Arial"/>
                <w:sz w:val="24"/>
                <w:szCs w:val="24"/>
              </w:rPr>
            </w:pPr>
            <w:r>
              <w:rPr>
                <w:rFonts w:ascii="Arial" w:hAnsi="Arial" w:cs="Arial"/>
                <w:sz w:val="24"/>
                <w:szCs w:val="24"/>
              </w:rPr>
              <w:lastRenderedPageBreak/>
              <w:t>4A</w:t>
            </w:r>
          </w:p>
        </w:tc>
        <w:tc>
          <w:tcPr>
            <w:tcW w:w="4536" w:type="dxa"/>
          </w:tcPr>
          <w:p w14:paraId="04FC493B" w14:textId="397085FF" w:rsidR="00EF4AC8" w:rsidRDefault="00EF4AC8" w:rsidP="00EF4AC8">
            <w:pPr>
              <w:pStyle w:val="ListParagraph"/>
              <w:ind w:left="0"/>
              <w:rPr>
                <w:rFonts w:ascii="Arial" w:hAnsi="Arial" w:cs="Arial"/>
                <w:sz w:val="24"/>
                <w:szCs w:val="24"/>
              </w:rPr>
            </w:pPr>
            <w:r>
              <w:rPr>
                <w:rFonts w:ascii="Arial" w:hAnsi="Arial" w:cs="Arial"/>
                <w:sz w:val="24"/>
                <w:szCs w:val="24"/>
              </w:rPr>
              <w:t>Update design</w:t>
            </w:r>
          </w:p>
        </w:tc>
        <w:tc>
          <w:tcPr>
            <w:tcW w:w="2693" w:type="dxa"/>
          </w:tcPr>
          <w:p w14:paraId="5D91FFA6" w14:textId="786FCD29" w:rsidR="00EF4AC8" w:rsidRDefault="00EF4AC8" w:rsidP="00EF4AC8">
            <w:pPr>
              <w:pStyle w:val="ListParagraph"/>
              <w:ind w:left="0"/>
              <w:rPr>
                <w:rFonts w:ascii="Arial" w:hAnsi="Arial" w:cs="Arial"/>
                <w:sz w:val="24"/>
                <w:szCs w:val="24"/>
              </w:rPr>
            </w:pPr>
            <w:r>
              <w:rPr>
                <w:rFonts w:ascii="Arial" w:hAnsi="Arial" w:cs="Arial"/>
                <w:sz w:val="24"/>
                <w:szCs w:val="24"/>
              </w:rPr>
              <w:t>3</w:t>
            </w:r>
            <w:r w:rsidRPr="00EA676D">
              <w:rPr>
                <w:rFonts w:ascii="Arial" w:hAnsi="Arial" w:cs="Arial"/>
                <w:sz w:val="24"/>
                <w:szCs w:val="24"/>
                <w:vertAlign w:val="superscript"/>
              </w:rPr>
              <w:t>rd</w:t>
            </w:r>
            <w:r>
              <w:rPr>
                <w:rFonts w:ascii="Arial" w:hAnsi="Arial" w:cs="Arial"/>
                <w:sz w:val="24"/>
                <w:szCs w:val="24"/>
              </w:rPr>
              <w:t xml:space="preserve"> March 2023</w:t>
            </w:r>
          </w:p>
        </w:tc>
      </w:tr>
      <w:tr w:rsidR="00EF4AC8" w14:paraId="5BF31503" w14:textId="77777777" w:rsidTr="002E60E2">
        <w:tc>
          <w:tcPr>
            <w:tcW w:w="1404" w:type="dxa"/>
          </w:tcPr>
          <w:p w14:paraId="15694D8B" w14:textId="54A14278" w:rsidR="00EF4AC8" w:rsidRDefault="00EF4AC8" w:rsidP="00EF4AC8">
            <w:pPr>
              <w:pStyle w:val="ListParagraph"/>
              <w:ind w:left="0"/>
              <w:rPr>
                <w:rFonts w:ascii="Arial" w:hAnsi="Arial" w:cs="Arial"/>
                <w:sz w:val="24"/>
                <w:szCs w:val="24"/>
              </w:rPr>
            </w:pPr>
            <w:r>
              <w:rPr>
                <w:rFonts w:ascii="Arial" w:hAnsi="Arial" w:cs="Arial"/>
                <w:sz w:val="24"/>
                <w:szCs w:val="24"/>
              </w:rPr>
              <w:t>4B</w:t>
            </w:r>
          </w:p>
        </w:tc>
        <w:tc>
          <w:tcPr>
            <w:tcW w:w="4536" w:type="dxa"/>
          </w:tcPr>
          <w:p w14:paraId="03D09728" w14:textId="4659F19A" w:rsidR="00EF4AC8" w:rsidRDefault="00EF4AC8" w:rsidP="00EF4AC8">
            <w:pPr>
              <w:pStyle w:val="ListParagraph"/>
              <w:ind w:left="0"/>
              <w:rPr>
                <w:rFonts w:ascii="Arial" w:hAnsi="Arial" w:cs="Arial"/>
                <w:sz w:val="24"/>
                <w:szCs w:val="24"/>
              </w:rPr>
            </w:pPr>
            <w:r>
              <w:rPr>
                <w:rFonts w:ascii="Arial" w:hAnsi="Arial" w:cs="Arial"/>
                <w:sz w:val="24"/>
                <w:szCs w:val="24"/>
              </w:rPr>
              <w:t>Submit Airspace Proposal to the CAA</w:t>
            </w:r>
          </w:p>
        </w:tc>
        <w:tc>
          <w:tcPr>
            <w:tcW w:w="2693" w:type="dxa"/>
          </w:tcPr>
          <w:p w14:paraId="74437BD8" w14:textId="3DC65024" w:rsidR="00EF4AC8" w:rsidRDefault="00EF4AC8" w:rsidP="00EF4AC8">
            <w:pPr>
              <w:pStyle w:val="ListParagraph"/>
              <w:ind w:left="0"/>
              <w:rPr>
                <w:rFonts w:ascii="Arial" w:hAnsi="Arial" w:cs="Arial"/>
                <w:sz w:val="24"/>
                <w:szCs w:val="24"/>
              </w:rPr>
            </w:pPr>
            <w:r>
              <w:rPr>
                <w:rFonts w:ascii="Arial" w:hAnsi="Arial" w:cs="Arial"/>
                <w:sz w:val="24"/>
                <w:szCs w:val="24"/>
              </w:rPr>
              <w:t>17</w:t>
            </w:r>
            <w:r w:rsidRPr="008B381A">
              <w:rPr>
                <w:rFonts w:ascii="Arial" w:hAnsi="Arial" w:cs="Arial"/>
                <w:sz w:val="24"/>
                <w:szCs w:val="24"/>
                <w:vertAlign w:val="superscript"/>
              </w:rPr>
              <w:t>th</w:t>
            </w:r>
            <w:r>
              <w:rPr>
                <w:rFonts w:ascii="Arial" w:hAnsi="Arial" w:cs="Arial"/>
                <w:sz w:val="24"/>
                <w:szCs w:val="24"/>
              </w:rPr>
              <w:t xml:space="preserve"> March 2023</w:t>
            </w:r>
          </w:p>
        </w:tc>
      </w:tr>
      <w:tr w:rsidR="00EF4AC8" w14:paraId="59B3EC05" w14:textId="77777777" w:rsidTr="002E60E2">
        <w:tc>
          <w:tcPr>
            <w:tcW w:w="1404" w:type="dxa"/>
          </w:tcPr>
          <w:p w14:paraId="4E2C0D68" w14:textId="40B51470" w:rsidR="00EF4AC8" w:rsidRDefault="00EF4AC8" w:rsidP="00EF4AC8">
            <w:pPr>
              <w:pStyle w:val="ListParagraph"/>
              <w:ind w:left="0"/>
              <w:rPr>
                <w:rFonts w:ascii="Arial" w:hAnsi="Arial" w:cs="Arial"/>
                <w:sz w:val="24"/>
                <w:szCs w:val="24"/>
              </w:rPr>
            </w:pPr>
            <w:r>
              <w:rPr>
                <w:rFonts w:ascii="Arial" w:hAnsi="Arial" w:cs="Arial"/>
                <w:sz w:val="24"/>
                <w:szCs w:val="24"/>
              </w:rPr>
              <w:t>5</w:t>
            </w:r>
          </w:p>
        </w:tc>
        <w:tc>
          <w:tcPr>
            <w:tcW w:w="4536" w:type="dxa"/>
          </w:tcPr>
          <w:p w14:paraId="0B0B1E22" w14:textId="45EA0ED1" w:rsidR="00EF4AC8" w:rsidRDefault="00EF4AC8" w:rsidP="00EF4AC8">
            <w:pPr>
              <w:pStyle w:val="ListParagraph"/>
              <w:ind w:left="0"/>
              <w:rPr>
                <w:rFonts w:ascii="Arial" w:hAnsi="Arial" w:cs="Arial"/>
                <w:sz w:val="24"/>
                <w:szCs w:val="24"/>
              </w:rPr>
            </w:pPr>
            <w:r>
              <w:rPr>
                <w:rFonts w:ascii="Arial" w:hAnsi="Arial" w:cs="Arial"/>
                <w:sz w:val="24"/>
                <w:szCs w:val="24"/>
              </w:rPr>
              <w:t>DECIDE Gateway</w:t>
            </w:r>
          </w:p>
        </w:tc>
        <w:tc>
          <w:tcPr>
            <w:tcW w:w="2693" w:type="dxa"/>
          </w:tcPr>
          <w:p w14:paraId="448FBF8A" w14:textId="2C53C6A2" w:rsidR="00EF4AC8" w:rsidRDefault="00EF4AC8" w:rsidP="00EF4AC8">
            <w:pPr>
              <w:pStyle w:val="ListParagraph"/>
              <w:ind w:left="0"/>
              <w:rPr>
                <w:rFonts w:ascii="Arial" w:hAnsi="Arial" w:cs="Arial"/>
                <w:sz w:val="24"/>
                <w:szCs w:val="24"/>
              </w:rPr>
            </w:pPr>
            <w:r>
              <w:rPr>
                <w:rFonts w:ascii="Arial" w:hAnsi="Arial" w:cs="Arial"/>
                <w:sz w:val="24"/>
                <w:szCs w:val="24"/>
              </w:rPr>
              <w:t>2</w:t>
            </w:r>
            <w:r w:rsidRPr="00581CAE">
              <w:rPr>
                <w:rFonts w:ascii="Arial" w:hAnsi="Arial" w:cs="Arial"/>
                <w:sz w:val="24"/>
                <w:szCs w:val="24"/>
                <w:vertAlign w:val="superscript"/>
              </w:rPr>
              <w:t>nd</w:t>
            </w:r>
            <w:r>
              <w:rPr>
                <w:rFonts w:ascii="Arial" w:hAnsi="Arial" w:cs="Arial"/>
                <w:sz w:val="24"/>
                <w:szCs w:val="24"/>
              </w:rPr>
              <w:t xml:space="preserve"> June 2023</w:t>
            </w:r>
          </w:p>
        </w:tc>
      </w:tr>
      <w:tr w:rsidR="00EF4AC8" w14:paraId="7ABCA7AB" w14:textId="77777777" w:rsidTr="002E60E2">
        <w:tc>
          <w:tcPr>
            <w:tcW w:w="1404" w:type="dxa"/>
          </w:tcPr>
          <w:p w14:paraId="5343CBAB" w14:textId="24F80DA5" w:rsidR="00EF4AC8" w:rsidRDefault="00EF4AC8" w:rsidP="00EF4AC8">
            <w:pPr>
              <w:pStyle w:val="ListParagraph"/>
              <w:ind w:left="0"/>
              <w:rPr>
                <w:rFonts w:ascii="Arial" w:hAnsi="Arial" w:cs="Arial"/>
                <w:sz w:val="24"/>
                <w:szCs w:val="24"/>
              </w:rPr>
            </w:pPr>
            <w:r>
              <w:rPr>
                <w:rFonts w:ascii="Arial" w:hAnsi="Arial" w:cs="Arial"/>
                <w:sz w:val="24"/>
                <w:szCs w:val="24"/>
              </w:rPr>
              <w:t>6</w:t>
            </w:r>
          </w:p>
        </w:tc>
        <w:tc>
          <w:tcPr>
            <w:tcW w:w="4536" w:type="dxa"/>
          </w:tcPr>
          <w:p w14:paraId="6AE9368F" w14:textId="5B302FC8" w:rsidR="00EF4AC8" w:rsidRDefault="00EF4AC8" w:rsidP="00EF4AC8">
            <w:pPr>
              <w:pStyle w:val="ListParagraph"/>
              <w:ind w:left="0"/>
              <w:rPr>
                <w:rFonts w:ascii="Arial" w:hAnsi="Arial" w:cs="Arial"/>
                <w:sz w:val="24"/>
                <w:szCs w:val="24"/>
              </w:rPr>
            </w:pPr>
            <w:r>
              <w:rPr>
                <w:rFonts w:ascii="Arial" w:hAnsi="Arial" w:cs="Arial"/>
                <w:sz w:val="24"/>
                <w:szCs w:val="24"/>
              </w:rPr>
              <w:t>IMPLEMENT into AIRAC 09/2023</w:t>
            </w:r>
          </w:p>
        </w:tc>
        <w:tc>
          <w:tcPr>
            <w:tcW w:w="2693" w:type="dxa"/>
          </w:tcPr>
          <w:p w14:paraId="0FDF0B2E" w14:textId="62A5F860" w:rsidR="00EF4AC8" w:rsidRDefault="00EF4AC8" w:rsidP="00EF4AC8">
            <w:pPr>
              <w:pStyle w:val="ListParagraph"/>
              <w:ind w:left="0"/>
              <w:rPr>
                <w:rFonts w:ascii="Arial" w:hAnsi="Arial" w:cs="Arial"/>
                <w:sz w:val="24"/>
                <w:szCs w:val="24"/>
              </w:rPr>
            </w:pPr>
            <w:r>
              <w:rPr>
                <w:rFonts w:ascii="Arial" w:hAnsi="Arial" w:cs="Arial"/>
                <w:sz w:val="24"/>
                <w:szCs w:val="24"/>
              </w:rPr>
              <w:t>9</w:t>
            </w:r>
            <w:r w:rsidRPr="00721EB3">
              <w:rPr>
                <w:rFonts w:ascii="Arial" w:hAnsi="Arial" w:cs="Arial"/>
                <w:sz w:val="24"/>
                <w:szCs w:val="24"/>
                <w:vertAlign w:val="superscript"/>
              </w:rPr>
              <w:t>th</w:t>
            </w:r>
            <w:r>
              <w:rPr>
                <w:rFonts w:ascii="Arial" w:hAnsi="Arial" w:cs="Arial"/>
                <w:sz w:val="24"/>
                <w:szCs w:val="24"/>
              </w:rPr>
              <w:t xml:space="preserve"> June 2023</w:t>
            </w:r>
          </w:p>
        </w:tc>
      </w:tr>
    </w:tbl>
    <w:p w14:paraId="078395D1" w14:textId="68D4646E" w:rsidR="00C96D3C" w:rsidRDefault="00211504" w:rsidP="00803AE1">
      <w:pPr>
        <w:pStyle w:val="ListParagraph"/>
        <w:spacing w:after="0"/>
        <w:ind w:left="0"/>
        <w:rPr>
          <w:rFonts w:ascii="Arial" w:hAnsi="Arial" w:cs="Arial"/>
          <w:sz w:val="24"/>
          <w:szCs w:val="24"/>
        </w:rPr>
      </w:pPr>
      <w:r>
        <w:rPr>
          <w:rFonts w:ascii="Arial" w:hAnsi="Arial" w:cs="Arial"/>
          <w:sz w:val="24"/>
          <w:szCs w:val="24"/>
        </w:rPr>
        <w:t xml:space="preserve"> </w:t>
      </w:r>
    </w:p>
    <w:p w14:paraId="36E2A05B" w14:textId="2DEE9069" w:rsidR="006564FD" w:rsidRDefault="00C37A76" w:rsidP="00803AE1">
      <w:pPr>
        <w:pStyle w:val="ListParagraph"/>
        <w:spacing w:after="0"/>
        <w:ind w:left="0"/>
        <w:rPr>
          <w:rFonts w:ascii="Arial" w:hAnsi="Arial" w:cs="Arial"/>
          <w:sz w:val="24"/>
          <w:szCs w:val="24"/>
        </w:rPr>
      </w:pPr>
      <w:r>
        <w:rPr>
          <w:rFonts w:ascii="Arial" w:hAnsi="Arial" w:cs="Arial"/>
          <w:sz w:val="24"/>
          <w:szCs w:val="24"/>
        </w:rPr>
        <w:t>4.10</w:t>
      </w:r>
      <w:r>
        <w:rPr>
          <w:rFonts w:ascii="Arial" w:hAnsi="Arial" w:cs="Arial"/>
          <w:sz w:val="24"/>
          <w:szCs w:val="24"/>
        </w:rPr>
        <w:tab/>
      </w:r>
      <w:r w:rsidRPr="00C37A76">
        <w:rPr>
          <w:rFonts w:ascii="Arial" w:hAnsi="Arial" w:cs="Arial"/>
          <w:sz w:val="24"/>
          <w:szCs w:val="24"/>
        </w:rPr>
        <w:t xml:space="preserve">The Sponsor will continue the ACP process in accordance with the timeline agreed, submitting all required documentation in Stage 4A and 4B in order to allow the CAA to conduct the DECIDE gateway for </w:t>
      </w:r>
      <w:r>
        <w:rPr>
          <w:rFonts w:ascii="Arial" w:hAnsi="Arial" w:cs="Arial"/>
          <w:sz w:val="24"/>
          <w:szCs w:val="24"/>
        </w:rPr>
        <w:t>2</w:t>
      </w:r>
      <w:r w:rsidRPr="00C37A76">
        <w:rPr>
          <w:rFonts w:ascii="Arial" w:hAnsi="Arial" w:cs="Arial"/>
          <w:sz w:val="24"/>
          <w:szCs w:val="24"/>
          <w:vertAlign w:val="superscript"/>
        </w:rPr>
        <w:t>nd</w:t>
      </w:r>
      <w:r>
        <w:rPr>
          <w:rFonts w:ascii="Arial" w:hAnsi="Arial" w:cs="Arial"/>
          <w:sz w:val="24"/>
          <w:szCs w:val="24"/>
        </w:rPr>
        <w:t xml:space="preserve"> June</w:t>
      </w:r>
      <w:r w:rsidRPr="00C37A76">
        <w:rPr>
          <w:rFonts w:ascii="Arial" w:hAnsi="Arial" w:cs="Arial"/>
          <w:sz w:val="24"/>
          <w:szCs w:val="24"/>
        </w:rPr>
        <w:t xml:space="preserve"> 2023.</w:t>
      </w:r>
    </w:p>
    <w:p w14:paraId="4593A86A" w14:textId="77777777" w:rsidR="0000210C" w:rsidRDefault="0000210C" w:rsidP="00803AE1">
      <w:pPr>
        <w:pStyle w:val="ListParagraph"/>
        <w:spacing w:after="0"/>
        <w:ind w:left="0"/>
        <w:rPr>
          <w:rFonts w:ascii="Arial" w:hAnsi="Arial" w:cs="Arial"/>
          <w:sz w:val="24"/>
          <w:szCs w:val="24"/>
        </w:rPr>
      </w:pPr>
    </w:p>
    <w:p w14:paraId="63305887" w14:textId="77777777" w:rsidR="0000210C" w:rsidRDefault="0000210C" w:rsidP="00803AE1">
      <w:pPr>
        <w:pStyle w:val="ListParagraph"/>
        <w:spacing w:after="0"/>
        <w:ind w:left="0"/>
        <w:rPr>
          <w:rFonts w:ascii="Arial" w:hAnsi="Arial" w:cs="Arial"/>
          <w:sz w:val="24"/>
          <w:szCs w:val="24"/>
        </w:rPr>
        <w:sectPr w:rsidR="0000210C" w:rsidSect="00F13A49">
          <w:pgSz w:w="11906" w:h="16838"/>
          <w:pgMar w:top="1440" w:right="1440" w:bottom="1440" w:left="1134" w:header="708" w:footer="708" w:gutter="0"/>
          <w:pgNumType w:start="1"/>
          <w:cols w:space="708"/>
          <w:titlePg/>
          <w:docGrid w:linePitch="360"/>
        </w:sectPr>
      </w:pPr>
    </w:p>
    <w:p w14:paraId="50C10CE2" w14:textId="77777777" w:rsidR="0000210C" w:rsidRPr="004C0653" w:rsidRDefault="0000210C" w:rsidP="0000210C">
      <w:pPr>
        <w:rPr>
          <w:rFonts w:ascii="Arial" w:eastAsia="Arial" w:hAnsi="Arial" w:cs="Arial"/>
          <w:b/>
          <w:bCs/>
          <w:sz w:val="28"/>
          <w:szCs w:val="28"/>
        </w:rPr>
      </w:pPr>
      <w:r w:rsidRPr="009C29F6">
        <w:rPr>
          <w:rFonts w:ascii="Arial" w:eastAsia="Arial" w:hAnsi="Arial" w:cs="Arial"/>
          <w:b/>
          <w:bCs/>
          <w:sz w:val="32"/>
          <w:szCs w:val="32"/>
        </w:rPr>
        <w:lastRenderedPageBreak/>
        <w:t>Appendix A – Consultation Feedback Form</w:t>
      </w:r>
      <w:r w:rsidRPr="004C0653">
        <w:rPr>
          <w:rFonts w:ascii="Arial" w:eastAsia="Arial" w:hAnsi="Arial" w:cs="Arial"/>
          <w:b/>
          <w:bCs/>
          <w:sz w:val="28"/>
          <w:szCs w:val="28"/>
        </w:rPr>
        <w:t xml:space="preserve"> </w:t>
      </w:r>
    </w:p>
    <w:p w14:paraId="19180BC7" w14:textId="77777777" w:rsidR="0000210C" w:rsidRPr="000A45DE" w:rsidRDefault="0000210C" w:rsidP="0000210C">
      <w:pPr>
        <w:rPr>
          <w:rFonts w:ascii="Arial" w:eastAsia="Arial" w:hAnsi="Arial" w:cs="Arial"/>
          <w:i/>
          <w:iCs/>
          <w:sz w:val="20"/>
          <w:szCs w:val="20"/>
        </w:rPr>
      </w:pPr>
      <w:r w:rsidRPr="000A45DE">
        <w:rPr>
          <w:rFonts w:ascii="Arial" w:eastAsia="Arial" w:hAnsi="Arial" w:cs="Arial"/>
          <w:i/>
          <w:iCs/>
          <w:sz w:val="20"/>
          <w:szCs w:val="20"/>
        </w:rPr>
        <w:t>The following is the print copy of the online Consultation Feedback Form that will be distributed to stakeholders upon request</w:t>
      </w:r>
    </w:p>
    <w:p w14:paraId="4A888452" w14:textId="594D9911" w:rsidR="0000210C" w:rsidRPr="000A45DE" w:rsidRDefault="00395470" w:rsidP="0000210C">
      <w:pPr>
        <w:jc w:val="center"/>
        <w:rPr>
          <w:rFonts w:ascii="Arial" w:eastAsia="Arial" w:hAnsi="Arial" w:cs="Arial"/>
          <w:b/>
          <w:bCs/>
          <w:sz w:val="24"/>
          <w:szCs w:val="24"/>
        </w:rPr>
      </w:pPr>
      <w:r>
        <w:rPr>
          <w:rFonts w:ascii="Arial" w:eastAsia="Arial" w:hAnsi="Arial" w:cs="Arial"/>
          <w:b/>
          <w:bCs/>
          <w:sz w:val="24"/>
          <w:szCs w:val="24"/>
        </w:rPr>
        <w:t xml:space="preserve">Inclusion of the FJA </w:t>
      </w:r>
      <w:r w:rsidR="00210C4F">
        <w:rPr>
          <w:rFonts w:ascii="Arial" w:eastAsia="Arial" w:hAnsi="Arial" w:cs="Arial"/>
          <w:b/>
          <w:bCs/>
          <w:sz w:val="24"/>
          <w:szCs w:val="24"/>
        </w:rPr>
        <w:t>into UK AIP</w:t>
      </w:r>
      <w:r w:rsidR="0000210C" w:rsidRPr="000A45DE">
        <w:rPr>
          <w:rFonts w:ascii="Arial" w:eastAsia="Arial" w:hAnsi="Arial" w:cs="Arial"/>
          <w:b/>
          <w:bCs/>
          <w:sz w:val="24"/>
          <w:szCs w:val="24"/>
        </w:rPr>
        <w:t>, ACP</w:t>
      </w:r>
      <w:r w:rsidR="0000210C">
        <w:rPr>
          <w:rFonts w:ascii="Arial" w:eastAsia="Arial" w:hAnsi="Arial" w:cs="Arial"/>
          <w:b/>
          <w:bCs/>
          <w:sz w:val="24"/>
          <w:szCs w:val="24"/>
        </w:rPr>
        <w:t>-</w:t>
      </w:r>
      <w:r w:rsidR="0000210C" w:rsidRPr="000A45DE">
        <w:rPr>
          <w:rFonts w:ascii="Arial" w:eastAsia="Arial" w:hAnsi="Arial" w:cs="Arial"/>
          <w:b/>
          <w:bCs/>
          <w:sz w:val="24"/>
          <w:szCs w:val="24"/>
        </w:rPr>
        <w:t>2020-0</w:t>
      </w:r>
      <w:r w:rsidR="004B0867">
        <w:rPr>
          <w:rFonts w:ascii="Arial" w:eastAsia="Arial" w:hAnsi="Arial" w:cs="Arial"/>
          <w:b/>
          <w:bCs/>
          <w:sz w:val="24"/>
          <w:szCs w:val="24"/>
        </w:rPr>
        <w:t>92</w:t>
      </w:r>
    </w:p>
    <w:p w14:paraId="4DA73D4E" w14:textId="77777777" w:rsidR="00B62BA0" w:rsidRDefault="00B62BA0" w:rsidP="0000210C">
      <w:pPr>
        <w:rPr>
          <w:rFonts w:ascii="Arial" w:eastAsia="Arial" w:hAnsi="Arial" w:cs="Arial"/>
          <w:sz w:val="20"/>
          <w:szCs w:val="20"/>
        </w:rPr>
      </w:pPr>
      <w:r w:rsidRPr="00B62BA0">
        <w:rPr>
          <w:rFonts w:ascii="Arial" w:eastAsia="Arial" w:hAnsi="Arial" w:cs="Arial"/>
          <w:sz w:val="20"/>
          <w:szCs w:val="20"/>
        </w:rPr>
        <w:t>The MoD identified a requirement for a suitable and safe airspace in the UK to facilitate Exercise Joint Warrior (ex JW), the largest tri-service military exercise in Europe, allowing for modern military air systems to train to their full capabilities in a joint operating environment. After the introduction of Free Route Airspace in December 2021, the airspace structures that we use - Fast Jet Area (FJA) North and Fast Jet Area South - ceased to exist and no other current airspace will provide the MoD viable airspace to facilitate this essential Defence and wider NATO training</w:t>
      </w:r>
      <w:r>
        <w:rPr>
          <w:rFonts w:ascii="Arial" w:eastAsia="Arial" w:hAnsi="Arial" w:cs="Arial"/>
          <w:sz w:val="20"/>
          <w:szCs w:val="20"/>
        </w:rPr>
        <w:t>.</w:t>
      </w:r>
    </w:p>
    <w:p w14:paraId="775EC134" w14:textId="298E2828" w:rsidR="0000210C" w:rsidRPr="000A45DE" w:rsidRDefault="0000210C" w:rsidP="0000210C">
      <w:pPr>
        <w:rPr>
          <w:rFonts w:ascii="Arial" w:eastAsia="Arial" w:hAnsi="Arial" w:cs="Arial"/>
          <w:sz w:val="20"/>
          <w:szCs w:val="20"/>
        </w:rPr>
      </w:pPr>
      <w:r w:rsidRPr="000A45DE">
        <w:rPr>
          <w:rFonts w:ascii="Arial" w:eastAsia="Arial" w:hAnsi="Arial" w:cs="Arial"/>
          <w:sz w:val="20"/>
          <w:szCs w:val="20"/>
        </w:rPr>
        <w:t>The purpose of this consultation feedback is for all stakeholders to be able to respond effectively to the information provided. The feedback form will assist in gathering and considering opinions and information from relevant stakeholders regarding the potential impact of this ACP.</w:t>
      </w:r>
    </w:p>
    <w:p w14:paraId="0926DA4F" w14:textId="35361DFD" w:rsidR="0000210C" w:rsidRDefault="0000210C" w:rsidP="0000210C">
      <w:pPr>
        <w:rPr>
          <w:rFonts w:ascii="Arial" w:hAnsi="Arial" w:cs="Arial"/>
          <w:sz w:val="20"/>
          <w:szCs w:val="20"/>
        </w:rPr>
      </w:pPr>
      <w:r w:rsidRPr="000A45DE">
        <w:rPr>
          <w:rFonts w:ascii="Arial" w:hAnsi="Arial" w:cs="Arial"/>
          <w:sz w:val="20"/>
          <w:szCs w:val="20"/>
        </w:rPr>
        <w:t xml:space="preserve">The methodology of this consultation is summarised in the Consultation Strategy, which can be read in conjunction with the Consultation Document and the Full Options Appraisal. The consultation period is from </w:t>
      </w:r>
      <w:r w:rsidR="00356518">
        <w:rPr>
          <w:rFonts w:ascii="Arial" w:hAnsi="Arial" w:cs="Arial"/>
          <w:sz w:val="20"/>
          <w:szCs w:val="20"/>
        </w:rPr>
        <w:t>7</w:t>
      </w:r>
      <w:r w:rsidR="00C931A4" w:rsidRPr="00C931A4">
        <w:rPr>
          <w:rFonts w:ascii="Arial" w:hAnsi="Arial" w:cs="Arial"/>
          <w:sz w:val="20"/>
          <w:szCs w:val="20"/>
          <w:vertAlign w:val="superscript"/>
        </w:rPr>
        <w:t>th</w:t>
      </w:r>
      <w:r w:rsidR="00C931A4">
        <w:rPr>
          <w:rFonts w:ascii="Arial" w:hAnsi="Arial" w:cs="Arial"/>
          <w:sz w:val="20"/>
          <w:szCs w:val="20"/>
        </w:rPr>
        <w:t xml:space="preserve"> December</w:t>
      </w:r>
      <w:r w:rsidRPr="000A45DE">
        <w:rPr>
          <w:rFonts w:ascii="Arial" w:hAnsi="Arial" w:cs="Arial"/>
          <w:sz w:val="20"/>
          <w:szCs w:val="20"/>
        </w:rPr>
        <w:t xml:space="preserve"> 2022 to </w:t>
      </w:r>
      <w:r w:rsidR="00C931A4">
        <w:rPr>
          <w:rFonts w:ascii="Arial" w:hAnsi="Arial" w:cs="Arial"/>
          <w:sz w:val="20"/>
          <w:szCs w:val="20"/>
        </w:rPr>
        <w:t>24</w:t>
      </w:r>
      <w:r w:rsidR="00CF036D">
        <w:rPr>
          <w:rFonts w:ascii="Arial" w:hAnsi="Arial" w:cs="Arial"/>
          <w:sz w:val="20"/>
          <w:szCs w:val="20"/>
        </w:rPr>
        <w:t>th</w:t>
      </w:r>
      <w:r>
        <w:rPr>
          <w:rFonts w:ascii="Arial" w:hAnsi="Arial" w:cs="Arial"/>
          <w:sz w:val="20"/>
          <w:szCs w:val="20"/>
        </w:rPr>
        <w:t xml:space="preserve"> Feb</w:t>
      </w:r>
      <w:r w:rsidR="00CF036D">
        <w:rPr>
          <w:rFonts w:ascii="Arial" w:hAnsi="Arial" w:cs="Arial"/>
          <w:sz w:val="20"/>
          <w:szCs w:val="20"/>
        </w:rPr>
        <w:t>ruary</w:t>
      </w:r>
      <w:r w:rsidRPr="000A45DE">
        <w:rPr>
          <w:rFonts w:ascii="Arial" w:hAnsi="Arial" w:cs="Arial"/>
          <w:sz w:val="20"/>
          <w:szCs w:val="20"/>
        </w:rPr>
        <w:t xml:space="preserve"> 202</w:t>
      </w:r>
      <w:r>
        <w:rPr>
          <w:rFonts w:ascii="Arial" w:hAnsi="Arial" w:cs="Arial"/>
          <w:sz w:val="20"/>
          <w:szCs w:val="20"/>
        </w:rPr>
        <w:t>3</w:t>
      </w:r>
      <w:r w:rsidR="0038306B">
        <w:rPr>
          <w:rFonts w:ascii="Arial" w:hAnsi="Arial" w:cs="Arial"/>
          <w:sz w:val="20"/>
          <w:szCs w:val="20"/>
        </w:rPr>
        <w:t>.</w:t>
      </w:r>
      <w:r w:rsidRPr="000A45DE">
        <w:rPr>
          <w:rFonts w:ascii="Arial" w:hAnsi="Arial" w:cs="Arial"/>
          <w:sz w:val="20"/>
          <w:szCs w:val="20"/>
        </w:rPr>
        <w:t xml:space="preserve"> Once consultation has ended, all feedback will be considered for the final design proposal. The final design proposal may evolve from that described in the Consultation Document, subject to stakeholder input.</w:t>
      </w:r>
    </w:p>
    <w:p w14:paraId="3291CA43" w14:textId="77777777" w:rsidR="0000210C" w:rsidRPr="006624C8" w:rsidRDefault="0000210C" w:rsidP="0000210C">
      <w:pPr>
        <w:pStyle w:val="ListParagraph"/>
        <w:numPr>
          <w:ilvl w:val="0"/>
          <w:numId w:val="23"/>
        </w:numPr>
        <w:rPr>
          <w:rFonts w:ascii="Arial" w:eastAsia="Arial" w:hAnsi="Arial" w:cs="Arial"/>
          <w:sz w:val="20"/>
          <w:szCs w:val="20"/>
        </w:rPr>
      </w:pPr>
      <w:r w:rsidRPr="006624C8">
        <w:rPr>
          <w:rFonts w:ascii="Arial" w:hAnsi="Arial" w:cs="Arial"/>
          <w:sz w:val="20"/>
          <w:szCs w:val="20"/>
        </w:rPr>
        <w:t>What is your name?</w:t>
      </w:r>
    </w:p>
    <w:tbl>
      <w:tblPr>
        <w:tblStyle w:val="TableGrid"/>
        <w:tblW w:w="0" w:type="auto"/>
        <w:tblInd w:w="704" w:type="dxa"/>
        <w:tblLook w:val="04A0" w:firstRow="1" w:lastRow="0" w:firstColumn="1" w:lastColumn="0" w:noHBand="0" w:noVBand="1"/>
      </w:tblPr>
      <w:tblGrid>
        <w:gridCol w:w="8312"/>
      </w:tblGrid>
      <w:tr w:rsidR="0000210C" w14:paraId="647748A6" w14:textId="77777777" w:rsidTr="00AD62D4">
        <w:tc>
          <w:tcPr>
            <w:tcW w:w="8312" w:type="dxa"/>
          </w:tcPr>
          <w:p w14:paraId="1E0943B5" w14:textId="77777777" w:rsidR="0000210C" w:rsidRDefault="0000210C" w:rsidP="00AD62D4">
            <w:pPr>
              <w:rPr>
                <w:rFonts w:ascii="Arial" w:eastAsia="Arial" w:hAnsi="Arial" w:cs="Arial"/>
                <w:b/>
                <w:bCs/>
                <w:sz w:val="28"/>
                <w:szCs w:val="28"/>
              </w:rPr>
            </w:pPr>
          </w:p>
        </w:tc>
      </w:tr>
    </w:tbl>
    <w:p w14:paraId="4F2AF699" w14:textId="77777777" w:rsidR="0000210C" w:rsidRDefault="0000210C" w:rsidP="0000210C">
      <w:pPr>
        <w:pStyle w:val="ListParagraph"/>
        <w:rPr>
          <w:rFonts w:ascii="Arial" w:eastAsia="Arial" w:hAnsi="Arial" w:cs="Arial"/>
          <w:sz w:val="20"/>
          <w:szCs w:val="20"/>
        </w:rPr>
      </w:pPr>
    </w:p>
    <w:p w14:paraId="3E4333CF" w14:textId="77777777" w:rsidR="0000210C" w:rsidRPr="00A0361A" w:rsidRDefault="0000210C" w:rsidP="0000210C">
      <w:pPr>
        <w:pStyle w:val="ListParagraph"/>
        <w:numPr>
          <w:ilvl w:val="0"/>
          <w:numId w:val="23"/>
        </w:numPr>
        <w:rPr>
          <w:rFonts w:ascii="Arial" w:eastAsia="Arial" w:hAnsi="Arial" w:cs="Arial"/>
          <w:sz w:val="20"/>
          <w:szCs w:val="20"/>
        </w:rPr>
      </w:pPr>
      <w:r w:rsidRPr="00A0361A">
        <w:rPr>
          <w:rFonts w:ascii="Arial" w:eastAsia="Arial" w:hAnsi="Arial" w:cs="Arial"/>
          <w:sz w:val="20"/>
          <w:szCs w:val="20"/>
        </w:rPr>
        <w:t>What is your email address?</w:t>
      </w:r>
    </w:p>
    <w:tbl>
      <w:tblPr>
        <w:tblStyle w:val="TableGrid"/>
        <w:tblW w:w="0" w:type="auto"/>
        <w:tblInd w:w="720" w:type="dxa"/>
        <w:tblLook w:val="04A0" w:firstRow="1" w:lastRow="0" w:firstColumn="1" w:lastColumn="0" w:noHBand="0" w:noVBand="1"/>
      </w:tblPr>
      <w:tblGrid>
        <w:gridCol w:w="8296"/>
      </w:tblGrid>
      <w:tr w:rsidR="0000210C" w14:paraId="079115AF" w14:textId="77777777" w:rsidTr="00AD62D4">
        <w:trPr>
          <w:trHeight w:val="255"/>
        </w:trPr>
        <w:tc>
          <w:tcPr>
            <w:tcW w:w="8296" w:type="dxa"/>
          </w:tcPr>
          <w:p w14:paraId="33275914" w14:textId="77777777" w:rsidR="0000210C" w:rsidRDefault="0000210C" w:rsidP="00AD62D4">
            <w:pPr>
              <w:rPr>
                <w:rFonts w:ascii="Arial" w:eastAsia="Arial" w:hAnsi="Arial" w:cs="Arial"/>
                <w:b/>
                <w:bCs/>
                <w:sz w:val="28"/>
                <w:szCs w:val="28"/>
              </w:rPr>
            </w:pPr>
          </w:p>
        </w:tc>
      </w:tr>
    </w:tbl>
    <w:p w14:paraId="63F97DA4" w14:textId="77777777" w:rsidR="0000210C" w:rsidRDefault="0000210C" w:rsidP="0038306B">
      <w:pPr>
        <w:spacing w:after="0"/>
        <w:rPr>
          <w:rFonts w:ascii="Arial" w:eastAsia="Arial" w:hAnsi="Arial" w:cs="Arial"/>
          <w:sz w:val="20"/>
          <w:szCs w:val="20"/>
        </w:rPr>
      </w:pPr>
    </w:p>
    <w:p w14:paraId="7555D6B7" w14:textId="3544EF1F" w:rsidR="0000210C" w:rsidRDefault="0000210C" w:rsidP="0038306B">
      <w:pPr>
        <w:pStyle w:val="ListParagraph"/>
        <w:numPr>
          <w:ilvl w:val="0"/>
          <w:numId w:val="23"/>
        </w:numPr>
        <w:spacing w:after="0"/>
        <w:rPr>
          <w:rFonts w:ascii="Arial" w:eastAsia="Arial" w:hAnsi="Arial" w:cs="Arial"/>
          <w:sz w:val="20"/>
          <w:szCs w:val="20"/>
        </w:rPr>
      </w:pPr>
      <w:r w:rsidRPr="00736485">
        <w:rPr>
          <w:rFonts w:ascii="Arial" w:eastAsia="Arial" w:hAnsi="Arial" w:cs="Arial"/>
          <w:sz w:val="20"/>
          <w:szCs w:val="20"/>
        </w:rPr>
        <w:t>Please enter your postcode</w:t>
      </w:r>
      <w:r w:rsidR="00F90BD6">
        <w:rPr>
          <w:rFonts w:ascii="Arial" w:eastAsia="Arial" w:hAnsi="Arial" w:cs="Arial"/>
          <w:sz w:val="20"/>
          <w:szCs w:val="20"/>
        </w:rPr>
        <w:t>.</w:t>
      </w:r>
    </w:p>
    <w:p w14:paraId="5930E628" w14:textId="77777777" w:rsidR="00D105F9" w:rsidRPr="00736485" w:rsidRDefault="00D105F9" w:rsidP="00D105F9">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0210C" w14:paraId="1F758D9A" w14:textId="77777777" w:rsidTr="00AD62D4">
        <w:tc>
          <w:tcPr>
            <w:tcW w:w="8312" w:type="dxa"/>
          </w:tcPr>
          <w:p w14:paraId="791B1806" w14:textId="77777777" w:rsidR="0000210C" w:rsidRPr="005B5395" w:rsidRDefault="0000210C" w:rsidP="00AD62D4">
            <w:pPr>
              <w:ind w:left="360"/>
              <w:rPr>
                <w:rFonts w:ascii="Arial" w:eastAsia="Arial" w:hAnsi="Arial" w:cs="Arial"/>
                <w:b/>
                <w:bCs/>
                <w:sz w:val="28"/>
                <w:szCs w:val="28"/>
              </w:rPr>
            </w:pPr>
          </w:p>
        </w:tc>
      </w:tr>
    </w:tbl>
    <w:p w14:paraId="7BC60450" w14:textId="77777777" w:rsidR="0000210C" w:rsidRDefault="0000210C" w:rsidP="0000210C">
      <w:pPr>
        <w:pStyle w:val="ListParagraph"/>
        <w:rPr>
          <w:rFonts w:ascii="Arial" w:eastAsia="Arial" w:hAnsi="Arial" w:cs="Arial"/>
          <w:sz w:val="20"/>
          <w:szCs w:val="20"/>
        </w:rPr>
      </w:pPr>
    </w:p>
    <w:p w14:paraId="76A07A2E" w14:textId="77777777" w:rsidR="0000210C" w:rsidRPr="00BC32DB" w:rsidRDefault="0000210C" w:rsidP="0000210C">
      <w:pPr>
        <w:pStyle w:val="ListParagraph"/>
        <w:numPr>
          <w:ilvl w:val="0"/>
          <w:numId w:val="23"/>
        </w:numPr>
        <w:rPr>
          <w:rFonts w:ascii="Arial" w:eastAsia="Arial" w:hAnsi="Arial" w:cs="Arial"/>
          <w:sz w:val="20"/>
          <w:szCs w:val="20"/>
        </w:rPr>
      </w:pPr>
      <w:r>
        <w:rPr>
          <w:rFonts w:ascii="Arial" w:eastAsia="Arial" w:hAnsi="Arial" w:cs="Arial"/>
          <w:sz w:val="20"/>
          <w:szCs w:val="20"/>
        </w:rPr>
        <w:t>Are you responding as an individual or do you represent an organisation?</w:t>
      </w:r>
    </w:p>
    <w:tbl>
      <w:tblPr>
        <w:tblStyle w:val="TableGrid"/>
        <w:tblW w:w="0" w:type="auto"/>
        <w:tblInd w:w="704" w:type="dxa"/>
        <w:tblLook w:val="04A0" w:firstRow="1" w:lastRow="0" w:firstColumn="1" w:lastColumn="0" w:noHBand="0" w:noVBand="1"/>
      </w:tblPr>
      <w:tblGrid>
        <w:gridCol w:w="8312"/>
      </w:tblGrid>
      <w:tr w:rsidR="0000210C" w14:paraId="05E9A813" w14:textId="77777777" w:rsidTr="00AD62D4">
        <w:tc>
          <w:tcPr>
            <w:tcW w:w="8312" w:type="dxa"/>
          </w:tcPr>
          <w:p w14:paraId="057C2024" w14:textId="77777777" w:rsidR="0000210C" w:rsidRDefault="0000210C" w:rsidP="00AD62D4">
            <w:pPr>
              <w:rPr>
                <w:rFonts w:ascii="Arial" w:eastAsia="Arial" w:hAnsi="Arial" w:cs="Arial"/>
                <w:b/>
                <w:bCs/>
                <w:sz w:val="28"/>
                <w:szCs w:val="28"/>
              </w:rPr>
            </w:pPr>
          </w:p>
        </w:tc>
      </w:tr>
    </w:tbl>
    <w:p w14:paraId="6FE18DB5" w14:textId="77777777" w:rsidR="0000210C" w:rsidRDefault="0000210C" w:rsidP="0000210C">
      <w:pPr>
        <w:pStyle w:val="ListParagraph"/>
        <w:rPr>
          <w:rFonts w:ascii="Arial" w:eastAsia="Arial" w:hAnsi="Arial" w:cs="Arial"/>
          <w:sz w:val="20"/>
          <w:szCs w:val="20"/>
        </w:rPr>
      </w:pPr>
    </w:p>
    <w:p w14:paraId="3B064A6C" w14:textId="77777777" w:rsidR="0000210C" w:rsidRPr="00BC32DB" w:rsidRDefault="0000210C" w:rsidP="0000210C">
      <w:pPr>
        <w:pStyle w:val="ListParagraph"/>
        <w:numPr>
          <w:ilvl w:val="0"/>
          <w:numId w:val="23"/>
        </w:numPr>
        <w:rPr>
          <w:rFonts w:ascii="Arial" w:eastAsia="Arial" w:hAnsi="Arial" w:cs="Arial"/>
          <w:sz w:val="20"/>
          <w:szCs w:val="20"/>
        </w:rPr>
      </w:pPr>
      <w:r w:rsidRPr="00BC32DB">
        <w:rPr>
          <w:rFonts w:ascii="Arial" w:eastAsia="Arial" w:hAnsi="Arial" w:cs="Arial"/>
          <w:sz w:val="20"/>
          <w:szCs w:val="20"/>
        </w:rPr>
        <w:t>If you are responding on behalf of an organisation, what is the name of the organisation?</w:t>
      </w:r>
    </w:p>
    <w:tbl>
      <w:tblPr>
        <w:tblStyle w:val="TableGrid"/>
        <w:tblW w:w="0" w:type="auto"/>
        <w:tblInd w:w="704" w:type="dxa"/>
        <w:tblLook w:val="04A0" w:firstRow="1" w:lastRow="0" w:firstColumn="1" w:lastColumn="0" w:noHBand="0" w:noVBand="1"/>
      </w:tblPr>
      <w:tblGrid>
        <w:gridCol w:w="8312"/>
      </w:tblGrid>
      <w:tr w:rsidR="0000210C" w14:paraId="73EEE751" w14:textId="77777777" w:rsidTr="00AD62D4">
        <w:tc>
          <w:tcPr>
            <w:tcW w:w="8312" w:type="dxa"/>
          </w:tcPr>
          <w:p w14:paraId="7B61D9D6" w14:textId="77777777" w:rsidR="0000210C" w:rsidRPr="00BC32DB" w:rsidRDefault="0000210C" w:rsidP="00AD62D4">
            <w:pPr>
              <w:ind w:left="360"/>
              <w:rPr>
                <w:rFonts w:ascii="Arial" w:eastAsia="Arial" w:hAnsi="Arial" w:cs="Arial"/>
                <w:b/>
                <w:bCs/>
                <w:sz w:val="28"/>
                <w:szCs w:val="28"/>
              </w:rPr>
            </w:pPr>
          </w:p>
        </w:tc>
      </w:tr>
    </w:tbl>
    <w:p w14:paraId="2F2D02F1" w14:textId="77777777" w:rsidR="0000210C" w:rsidRDefault="0000210C" w:rsidP="0000210C">
      <w:pPr>
        <w:pStyle w:val="ListParagraph"/>
        <w:rPr>
          <w:rFonts w:ascii="Arial" w:eastAsia="Arial" w:hAnsi="Arial" w:cs="Arial"/>
          <w:sz w:val="20"/>
          <w:szCs w:val="20"/>
        </w:rPr>
      </w:pPr>
    </w:p>
    <w:p w14:paraId="6CD69C68" w14:textId="77777777" w:rsidR="0000210C" w:rsidRDefault="0000210C" w:rsidP="0000210C">
      <w:pPr>
        <w:pStyle w:val="ListParagraph"/>
        <w:numPr>
          <w:ilvl w:val="0"/>
          <w:numId w:val="23"/>
        </w:numPr>
        <w:rPr>
          <w:rFonts w:ascii="Arial" w:eastAsia="Arial" w:hAnsi="Arial" w:cs="Arial"/>
          <w:sz w:val="20"/>
          <w:szCs w:val="20"/>
        </w:rPr>
      </w:pPr>
      <w:r>
        <w:rPr>
          <w:rFonts w:ascii="Arial" w:eastAsia="Arial" w:hAnsi="Arial" w:cs="Arial"/>
          <w:sz w:val="20"/>
          <w:szCs w:val="20"/>
        </w:rPr>
        <w:t>If you are responding on behalf of an organisation what is your position/title?</w:t>
      </w:r>
    </w:p>
    <w:tbl>
      <w:tblPr>
        <w:tblStyle w:val="TableGrid"/>
        <w:tblW w:w="0" w:type="auto"/>
        <w:tblInd w:w="704" w:type="dxa"/>
        <w:tblLook w:val="04A0" w:firstRow="1" w:lastRow="0" w:firstColumn="1" w:lastColumn="0" w:noHBand="0" w:noVBand="1"/>
      </w:tblPr>
      <w:tblGrid>
        <w:gridCol w:w="8312"/>
      </w:tblGrid>
      <w:tr w:rsidR="0000210C" w14:paraId="7BF4D726" w14:textId="77777777" w:rsidTr="00AD62D4">
        <w:tc>
          <w:tcPr>
            <w:tcW w:w="8312" w:type="dxa"/>
          </w:tcPr>
          <w:p w14:paraId="003B3F37" w14:textId="77777777" w:rsidR="0000210C" w:rsidRPr="00BC32DB" w:rsidRDefault="0000210C" w:rsidP="00AD62D4">
            <w:pPr>
              <w:ind w:left="360"/>
              <w:rPr>
                <w:rFonts w:ascii="Arial" w:eastAsia="Arial" w:hAnsi="Arial" w:cs="Arial"/>
                <w:b/>
                <w:bCs/>
                <w:sz w:val="28"/>
                <w:szCs w:val="28"/>
              </w:rPr>
            </w:pPr>
          </w:p>
        </w:tc>
      </w:tr>
    </w:tbl>
    <w:p w14:paraId="7AEED985" w14:textId="77777777" w:rsidR="0000210C" w:rsidRDefault="0000210C" w:rsidP="0000210C">
      <w:pPr>
        <w:pStyle w:val="ListParagraph"/>
        <w:rPr>
          <w:rFonts w:ascii="Arial" w:eastAsia="Arial" w:hAnsi="Arial" w:cs="Arial"/>
          <w:sz w:val="20"/>
          <w:szCs w:val="20"/>
        </w:rPr>
      </w:pPr>
    </w:p>
    <w:p w14:paraId="381BB030" w14:textId="77777777" w:rsidR="0000210C" w:rsidRDefault="0000210C" w:rsidP="0000210C">
      <w:pPr>
        <w:pStyle w:val="ListParagraph"/>
        <w:numPr>
          <w:ilvl w:val="0"/>
          <w:numId w:val="23"/>
        </w:numPr>
        <w:rPr>
          <w:rFonts w:ascii="Arial" w:eastAsia="Arial" w:hAnsi="Arial" w:cs="Arial"/>
          <w:sz w:val="20"/>
          <w:szCs w:val="20"/>
        </w:rPr>
      </w:pPr>
      <w:r>
        <w:rPr>
          <w:rFonts w:ascii="Arial" w:eastAsia="Arial" w:hAnsi="Arial" w:cs="Arial"/>
          <w:sz w:val="20"/>
          <w:szCs w:val="20"/>
        </w:rPr>
        <w:t>What best describes your association with this airspace change?</w:t>
      </w:r>
    </w:p>
    <w:p w14:paraId="1942F86F" w14:textId="77777777" w:rsidR="0000210C" w:rsidRDefault="0000210C" w:rsidP="0000210C">
      <w:pPr>
        <w:ind w:left="360"/>
        <w:jc w:val="center"/>
        <w:rPr>
          <w:rFonts w:ascii="Arial" w:eastAsia="Arial" w:hAnsi="Arial" w:cs="Arial"/>
          <w:sz w:val="20"/>
          <w:szCs w:val="20"/>
        </w:rPr>
      </w:pPr>
      <w:r>
        <w:rPr>
          <w:rFonts w:ascii="Arial" w:eastAsia="Arial" w:hAnsi="Arial" w:cs="Arial"/>
          <w:sz w:val="20"/>
          <w:szCs w:val="20"/>
        </w:rPr>
        <w:t>Aviation Stakeholder</w:t>
      </w:r>
      <w:r>
        <w:rPr>
          <w:rFonts w:ascii="Arial" w:eastAsia="Arial" w:hAnsi="Arial" w:cs="Arial"/>
          <w:sz w:val="20"/>
          <w:szCs w:val="20"/>
        </w:rPr>
        <w:tab/>
        <w:t>NATMAC Organisation</w:t>
      </w:r>
      <w:r>
        <w:rPr>
          <w:rFonts w:ascii="Arial" w:eastAsia="Arial" w:hAnsi="Arial" w:cs="Arial"/>
          <w:sz w:val="20"/>
          <w:szCs w:val="20"/>
        </w:rPr>
        <w:tab/>
      </w:r>
      <w:r>
        <w:rPr>
          <w:rFonts w:ascii="Arial" w:eastAsia="Arial" w:hAnsi="Arial" w:cs="Arial"/>
          <w:sz w:val="20"/>
          <w:szCs w:val="20"/>
        </w:rPr>
        <w:tab/>
        <w:t>Other</w:t>
      </w:r>
    </w:p>
    <w:p w14:paraId="39416961" w14:textId="77777777" w:rsidR="0000210C" w:rsidRDefault="0000210C" w:rsidP="0000210C">
      <w:pPr>
        <w:ind w:left="360"/>
        <w:rPr>
          <w:rFonts w:ascii="Arial" w:eastAsia="Arial" w:hAnsi="Arial" w:cs="Arial"/>
          <w:sz w:val="20"/>
          <w:szCs w:val="20"/>
        </w:rPr>
      </w:pPr>
      <w:r>
        <w:rPr>
          <w:rFonts w:ascii="Arial" w:eastAsia="Arial" w:hAnsi="Arial" w:cs="Arial"/>
          <w:sz w:val="20"/>
          <w:szCs w:val="20"/>
        </w:rPr>
        <w:t>Please state in the box below</w:t>
      </w:r>
    </w:p>
    <w:tbl>
      <w:tblPr>
        <w:tblStyle w:val="TableGrid"/>
        <w:tblW w:w="0" w:type="auto"/>
        <w:tblInd w:w="704" w:type="dxa"/>
        <w:tblLook w:val="04A0" w:firstRow="1" w:lastRow="0" w:firstColumn="1" w:lastColumn="0" w:noHBand="0" w:noVBand="1"/>
      </w:tblPr>
      <w:tblGrid>
        <w:gridCol w:w="8312"/>
      </w:tblGrid>
      <w:tr w:rsidR="0000210C" w14:paraId="1AFCB449" w14:textId="77777777" w:rsidTr="00AD62D4">
        <w:tc>
          <w:tcPr>
            <w:tcW w:w="8312" w:type="dxa"/>
          </w:tcPr>
          <w:p w14:paraId="1D748AC7" w14:textId="77777777" w:rsidR="0000210C" w:rsidRPr="00BC32DB" w:rsidRDefault="0000210C" w:rsidP="00AD62D4">
            <w:pPr>
              <w:ind w:left="360"/>
              <w:rPr>
                <w:rFonts w:ascii="Arial" w:eastAsia="Arial" w:hAnsi="Arial" w:cs="Arial"/>
                <w:b/>
                <w:bCs/>
                <w:sz w:val="28"/>
                <w:szCs w:val="28"/>
              </w:rPr>
            </w:pPr>
          </w:p>
        </w:tc>
      </w:tr>
    </w:tbl>
    <w:p w14:paraId="6B9D0CA3" w14:textId="77777777" w:rsidR="0000210C" w:rsidRDefault="0000210C" w:rsidP="0000210C">
      <w:pPr>
        <w:rPr>
          <w:rFonts w:ascii="Arial" w:eastAsia="Arial" w:hAnsi="Arial" w:cs="Arial"/>
          <w:sz w:val="20"/>
          <w:szCs w:val="20"/>
        </w:rPr>
      </w:pPr>
    </w:p>
    <w:p w14:paraId="303149C2" w14:textId="77777777" w:rsidR="00DF0A93" w:rsidRDefault="00DF0A93" w:rsidP="0000210C">
      <w:pPr>
        <w:rPr>
          <w:rFonts w:ascii="Arial" w:eastAsia="Arial" w:hAnsi="Arial" w:cs="Arial"/>
          <w:sz w:val="20"/>
          <w:szCs w:val="20"/>
        </w:rPr>
      </w:pPr>
    </w:p>
    <w:p w14:paraId="0A244C94" w14:textId="3093CEC0" w:rsidR="0000210C" w:rsidRDefault="0000210C" w:rsidP="0000210C">
      <w:pPr>
        <w:pStyle w:val="ListParagraph"/>
        <w:numPr>
          <w:ilvl w:val="0"/>
          <w:numId w:val="23"/>
        </w:numPr>
        <w:rPr>
          <w:rFonts w:ascii="Arial" w:eastAsia="Arial" w:hAnsi="Arial" w:cs="Arial"/>
          <w:sz w:val="20"/>
          <w:szCs w:val="20"/>
        </w:rPr>
      </w:pPr>
      <w:r>
        <w:rPr>
          <w:rFonts w:ascii="Arial" w:eastAsia="Arial" w:hAnsi="Arial" w:cs="Arial"/>
          <w:sz w:val="20"/>
          <w:szCs w:val="20"/>
        </w:rPr>
        <w:lastRenderedPageBreak/>
        <w:t xml:space="preserve">Please circle your response to the </w:t>
      </w:r>
      <w:r w:rsidR="00BD355D">
        <w:rPr>
          <w:rFonts w:ascii="Arial" w:eastAsia="Arial" w:hAnsi="Arial" w:cs="Arial"/>
          <w:sz w:val="20"/>
          <w:szCs w:val="20"/>
        </w:rPr>
        <w:t>Airspace Change Proposal 2020-092</w:t>
      </w:r>
      <w:r>
        <w:rPr>
          <w:rFonts w:ascii="Arial" w:eastAsia="Arial" w:hAnsi="Arial" w:cs="Arial"/>
          <w:sz w:val="20"/>
          <w:szCs w:val="20"/>
        </w:rPr>
        <w:t xml:space="preserve">. </w:t>
      </w:r>
    </w:p>
    <w:p w14:paraId="2D9A8629" w14:textId="77777777" w:rsidR="0000210C" w:rsidRDefault="0000210C" w:rsidP="0000210C">
      <w:pPr>
        <w:pStyle w:val="ListParagraph"/>
        <w:rPr>
          <w:rFonts w:ascii="Arial" w:eastAsia="Arial" w:hAnsi="Arial" w:cs="Arial"/>
          <w:sz w:val="20"/>
          <w:szCs w:val="20"/>
        </w:rPr>
      </w:pPr>
    </w:p>
    <w:p w14:paraId="1C1995CF" w14:textId="77777777" w:rsidR="0000210C" w:rsidRDefault="0000210C" w:rsidP="0000210C">
      <w:pPr>
        <w:pStyle w:val="ListParagraph"/>
        <w:rPr>
          <w:rFonts w:ascii="Arial" w:eastAsia="Arial" w:hAnsi="Arial" w:cs="Arial"/>
          <w:sz w:val="20"/>
          <w:szCs w:val="20"/>
        </w:rPr>
      </w:pPr>
      <w:r>
        <w:rPr>
          <w:rFonts w:ascii="Arial" w:eastAsia="Arial" w:hAnsi="Arial" w:cs="Arial"/>
          <w:sz w:val="20"/>
          <w:szCs w:val="20"/>
        </w:rPr>
        <w:t>Strongly Support</w:t>
      </w:r>
      <w:r>
        <w:rPr>
          <w:rFonts w:ascii="Arial" w:eastAsia="Arial" w:hAnsi="Arial" w:cs="Arial"/>
          <w:sz w:val="20"/>
          <w:szCs w:val="20"/>
        </w:rPr>
        <w:tab/>
        <w:t>Support</w:t>
      </w:r>
      <w:r>
        <w:rPr>
          <w:rFonts w:ascii="Arial" w:eastAsia="Arial" w:hAnsi="Arial" w:cs="Arial"/>
          <w:sz w:val="20"/>
          <w:szCs w:val="20"/>
        </w:rPr>
        <w:tab/>
      </w:r>
      <w:r>
        <w:rPr>
          <w:rFonts w:ascii="Arial" w:eastAsia="Arial" w:hAnsi="Arial" w:cs="Arial"/>
          <w:sz w:val="20"/>
          <w:szCs w:val="20"/>
        </w:rPr>
        <w:tab/>
        <w:t>Neutral</w:t>
      </w:r>
      <w:r>
        <w:rPr>
          <w:rFonts w:ascii="Arial" w:eastAsia="Arial" w:hAnsi="Arial" w:cs="Arial"/>
          <w:sz w:val="20"/>
          <w:szCs w:val="20"/>
        </w:rPr>
        <w:tab/>
      </w:r>
      <w:r>
        <w:rPr>
          <w:rFonts w:ascii="Arial" w:eastAsia="Arial" w:hAnsi="Arial" w:cs="Arial"/>
          <w:sz w:val="20"/>
          <w:szCs w:val="20"/>
        </w:rPr>
        <w:tab/>
        <w:t>Object</w:t>
      </w:r>
      <w:r>
        <w:rPr>
          <w:rFonts w:ascii="Arial" w:eastAsia="Arial" w:hAnsi="Arial" w:cs="Arial"/>
          <w:sz w:val="20"/>
          <w:szCs w:val="20"/>
        </w:rPr>
        <w:tab/>
      </w:r>
      <w:r>
        <w:rPr>
          <w:rFonts w:ascii="Arial" w:eastAsia="Arial" w:hAnsi="Arial" w:cs="Arial"/>
          <w:sz w:val="20"/>
          <w:szCs w:val="20"/>
        </w:rPr>
        <w:tab/>
        <w:t>Strongly Object</w:t>
      </w:r>
    </w:p>
    <w:p w14:paraId="1C94E18B" w14:textId="77777777" w:rsidR="0000210C" w:rsidRDefault="0000210C" w:rsidP="0000210C">
      <w:pPr>
        <w:pStyle w:val="ListParagraph"/>
        <w:rPr>
          <w:rFonts w:ascii="Arial" w:eastAsia="Arial" w:hAnsi="Arial" w:cs="Arial"/>
          <w:sz w:val="20"/>
          <w:szCs w:val="20"/>
        </w:rPr>
      </w:pPr>
    </w:p>
    <w:p w14:paraId="169D65F1" w14:textId="3604D339" w:rsidR="0000210C" w:rsidRDefault="00BD355D" w:rsidP="00152EE8">
      <w:pPr>
        <w:pStyle w:val="ListParagraph"/>
        <w:numPr>
          <w:ilvl w:val="0"/>
          <w:numId w:val="23"/>
        </w:numPr>
        <w:spacing w:after="0"/>
        <w:rPr>
          <w:rFonts w:ascii="Arial" w:eastAsia="Arial" w:hAnsi="Arial" w:cs="Arial"/>
          <w:sz w:val="20"/>
          <w:szCs w:val="20"/>
        </w:rPr>
      </w:pPr>
      <w:r>
        <w:rPr>
          <w:rFonts w:ascii="Arial" w:eastAsia="Arial" w:hAnsi="Arial" w:cs="Arial"/>
          <w:sz w:val="20"/>
          <w:szCs w:val="20"/>
        </w:rPr>
        <w:t>Please explain your response to Q8.</w:t>
      </w:r>
    </w:p>
    <w:p w14:paraId="722810DD" w14:textId="77777777" w:rsidR="00152EE8" w:rsidRPr="00C60E66" w:rsidRDefault="00152EE8" w:rsidP="00152EE8">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0210C" w14:paraId="0F088946" w14:textId="77777777" w:rsidTr="00AD62D4">
        <w:tc>
          <w:tcPr>
            <w:tcW w:w="8312" w:type="dxa"/>
          </w:tcPr>
          <w:p w14:paraId="498843A2" w14:textId="77777777" w:rsidR="0000210C" w:rsidRDefault="0000210C" w:rsidP="00152EE8">
            <w:pPr>
              <w:rPr>
                <w:rFonts w:ascii="Arial" w:eastAsia="Arial" w:hAnsi="Arial" w:cs="Arial"/>
                <w:b/>
                <w:bCs/>
                <w:sz w:val="28"/>
                <w:szCs w:val="28"/>
              </w:rPr>
            </w:pPr>
          </w:p>
          <w:p w14:paraId="4D280F5A" w14:textId="77777777" w:rsidR="00BD355D" w:rsidRDefault="00BD355D" w:rsidP="00152EE8">
            <w:pPr>
              <w:rPr>
                <w:rFonts w:ascii="Arial" w:eastAsia="Arial" w:hAnsi="Arial" w:cs="Arial"/>
                <w:b/>
                <w:bCs/>
                <w:sz w:val="28"/>
                <w:szCs w:val="28"/>
              </w:rPr>
            </w:pPr>
          </w:p>
          <w:p w14:paraId="251D48AF" w14:textId="77777777" w:rsidR="0028380D" w:rsidRDefault="0028380D" w:rsidP="00152EE8">
            <w:pPr>
              <w:rPr>
                <w:rFonts w:ascii="Arial" w:eastAsia="Arial" w:hAnsi="Arial" w:cs="Arial"/>
                <w:b/>
                <w:bCs/>
                <w:sz w:val="28"/>
                <w:szCs w:val="28"/>
              </w:rPr>
            </w:pPr>
          </w:p>
          <w:p w14:paraId="34E09FBC" w14:textId="77777777" w:rsidR="00BD355D" w:rsidRDefault="00BD355D" w:rsidP="00152EE8">
            <w:pPr>
              <w:rPr>
                <w:rFonts w:ascii="Arial" w:eastAsia="Arial" w:hAnsi="Arial" w:cs="Arial"/>
                <w:b/>
                <w:bCs/>
                <w:sz w:val="28"/>
                <w:szCs w:val="28"/>
              </w:rPr>
            </w:pPr>
          </w:p>
          <w:p w14:paraId="19FBFC24" w14:textId="77777777" w:rsidR="00BD355D" w:rsidRDefault="00BD355D" w:rsidP="00152EE8">
            <w:pPr>
              <w:rPr>
                <w:rFonts w:ascii="Arial" w:eastAsia="Arial" w:hAnsi="Arial" w:cs="Arial"/>
                <w:b/>
                <w:bCs/>
                <w:sz w:val="28"/>
                <w:szCs w:val="28"/>
              </w:rPr>
            </w:pPr>
          </w:p>
          <w:p w14:paraId="16D00EBD" w14:textId="77777777" w:rsidR="00D67781" w:rsidRDefault="00D67781" w:rsidP="00152EE8">
            <w:pPr>
              <w:rPr>
                <w:rFonts w:ascii="Arial" w:eastAsia="Arial" w:hAnsi="Arial" w:cs="Arial"/>
                <w:b/>
                <w:bCs/>
                <w:sz w:val="28"/>
                <w:szCs w:val="28"/>
              </w:rPr>
            </w:pPr>
          </w:p>
          <w:p w14:paraId="093D11F9" w14:textId="77777777" w:rsidR="00D67781" w:rsidRDefault="00D67781" w:rsidP="00152EE8">
            <w:pPr>
              <w:rPr>
                <w:rFonts w:ascii="Arial" w:eastAsia="Arial" w:hAnsi="Arial" w:cs="Arial"/>
                <w:b/>
                <w:bCs/>
                <w:sz w:val="28"/>
                <w:szCs w:val="28"/>
              </w:rPr>
            </w:pPr>
          </w:p>
          <w:p w14:paraId="2F5C9D3A" w14:textId="46D234B6" w:rsidR="00D67781" w:rsidRDefault="00D67781" w:rsidP="00152EE8">
            <w:pPr>
              <w:rPr>
                <w:rFonts w:ascii="Arial" w:eastAsia="Arial" w:hAnsi="Arial" w:cs="Arial"/>
                <w:b/>
                <w:bCs/>
                <w:sz w:val="28"/>
                <w:szCs w:val="28"/>
              </w:rPr>
            </w:pPr>
          </w:p>
        </w:tc>
      </w:tr>
    </w:tbl>
    <w:p w14:paraId="1D90E300" w14:textId="77777777" w:rsidR="0000210C" w:rsidRDefault="0000210C" w:rsidP="0000210C">
      <w:pPr>
        <w:pStyle w:val="ListParagraph"/>
        <w:rPr>
          <w:rFonts w:ascii="Arial" w:eastAsia="Arial" w:hAnsi="Arial" w:cs="Arial"/>
          <w:sz w:val="20"/>
          <w:szCs w:val="20"/>
        </w:rPr>
      </w:pPr>
    </w:p>
    <w:p w14:paraId="5A613411" w14:textId="402A5BB5" w:rsidR="0000210C" w:rsidRDefault="00B715D6" w:rsidP="00152EE8">
      <w:pPr>
        <w:pStyle w:val="ListParagraph"/>
        <w:numPr>
          <w:ilvl w:val="0"/>
          <w:numId w:val="23"/>
        </w:numPr>
        <w:spacing w:after="0"/>
        <w:rPr>
          <w:rFonts w:ascii="Arial" w:eastAsia="Arial" w:hAnsi="Arial" w:cs="Arial"/>
          <w:sz w:val="20"/>
          <w:szCs w:val="20"/>
        </w:rPr>
      </w:pPr>
      <w:r w:rsidRPr="00B715D6">
        <w:rPr>
          <w:rFonts w:ascii="Arial" w:eastAsia="Arial" w:hAnsi="Arial" w:cs="Arial"/>
          <w:sz w:val="20"/>
          <w:szCs w:val="20"/>
        </w:rPr>
        <w:t>The MOD is keen to reduce the impact of its operation on other airspace users. What mitigations would you suggest that would resolve concerns that you have?</w:t>
      </w:r>
    </w:p>
    <w:p w14:paraId="340CF4BD" w14:textId="77777777" w:rsidR="00152EE8" w:rsidRDefault="00152EE8" w:rsidP="00152EE8">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A74A9" w14:paraId="163F32DA" w14:textId="77777777" w:rsidTr="00537EDC">
        <w:tc>
          <w:tcPr>
            <w:tcW w:w="8312" w:type="dxa"/>
          </w:tcPr>
          <w:p w14:paraId="7497354E" w14:textId="77777777" w:rsidR="000A74A9" w:rsidRDefault="000A74A9" w:rsidP="00152EE8">
            <w:pPr>
              <w:rPr>
                <w:rFonts w:ascii="Arial" w:eastAsia="Arial" w:hAnsi="Arial" w:cs="Arial"/>
                <w:b/>
                <w:bCs/>
                <w:sz w:val="28"/>
                <w:szCs w:val="28"/>
              </w:rPr>
            </w:pPr>
          </w:p>
          <w:p w14:paraId="67E4EAF1" w14:textId="77777777" w:rsidR="000A74A9" w:rsidRDefault="000A74A9" w:rsidP="00152EE8">
            <w:pPr>
              <w:rPr>
                <w:rFonts w:ascii="Arial" w:eastAsia="Arial" w:hAnsi="Arial" w:cs="Arial"/>
                <w:b/>
                <w:bCs/>
                <w:sz w:val="28"/>
                <w:szCs w:val="28"/>
              </w:rPr>
            </w:pPr>
          </w:p>
          <w:p w14:paraId="54161842" w14:textId="77777777" w:rsidR="000A74A9" w:rsidRDefault="000A74A9" w:rsidP="00152EE8">
            <w:pPr>
              <w:rPr>
                <w:rFonts w:ascii="Arial" w:eastAsia="Arial" w:hAnsi="Arial" w:cs="Arial"/>
                <w:b/>
                <w:bCs/>
                <w:sz w:val="28"/>
                <w:szCs w:val="28"/>
              </w:rPr>
            </w:pPr>
          </w:p>
          <w:p w14:paraId="6EAD8DB7" w14:textId="77777777" w:rsidR="000A74A9" w:rsidRDefault="000A74A9" w:rsidP="00152EE8">
            <w:pPr>
              <w:rPr>
                <w:rFonts w:ascii="Arial" w:eastAsia="Arial" w:hAnsi="Arial" w:cs="Arial"/>
                <w:b/>
                <w:bCs/>
                <w:sz w:val="28"/>
                <w:szCs w:val="28"/>
              </w:rPr>
            </w:pPr>
          </w:p>
          <w:p w14:paraId="13229B59" w14:textId="77777777" w:rsidR="000A74A9" w:rsidRDefault="000A74A9" w:rsidP="00152EE8">
            <w:pPr>
              <w:rPr>
                <w:rFonts w:ascii="Arial" w:eastAsia="Arial" w:hAnsi="Arial" w:cs="Arial"/>
                <w:b/>
                <w:bCs/>
                <w:sz w:val="28"/>
                <w:szCs w:val="28"/>
              </w:rPr>
            </w:pPr>
          </w:p>
          <w:p w14:paraId="31AE4E2B" w14:textId="77777777" w:rsidR="000A74A9" w:rsidRDefault="000A74A9" w:rsidP="00152EE8">
            <w:pPr>
              <w:rPr>
                <w:rFonts w:ascii="Arial" w:eastAsia="Arial" w:hAnsi="Arial" w:cs="Arial"/>
                <w:b/>
                <w:bCs/>
                <w:sz w:val="28"/>
                <w:szCs w:val="28"/>
              </w:rPr>
            </w:pPr>
          </w:p>
          <w:p w14:paraId="06F9A13D" w14:textId="77777777" w:rsidR="000A74A9" w:rsidRDefault="000A74A9" w:rsidP="00152EE8">
            <w:pPr>
              <w:rPr>
                <w:rFonts w:ascii="Arial" w:eastAsia="Arial" w:hAnsi="Arial" w:cs="Arial"/>
                <w:b/>
                <w:bCs/>
                <w:sz w:val="28"/>
                <w:szCs w:val="28"/>
              </w:rPr>
            </w:pPr>
          </w:p>
          <w:p w14:paraId="31AB5DEE" w14:textId="77777777" w:rsidR="000A74A9" w:rsidRDefault="000A74A9" w:rsidP="00152EE8">
            <w:pPr>
              <w:rPr>
                <w:rFonts w:ascii="Arial" w:eastAsia="Arial" w:hAnsi="Arial" w:cs="Arial"/>
                <w:b/>
                <w:bCs/>
                <w:sz w:val="28"/>
                <w:szCs w:val="28"/>
              </w:rPr>
            </w:pPr>
          </w:p>
        </w:tc>
      </w:tr>
    </w:tbl>
    <w:p w14:paraId="5F5A079A" w14:textId="77777777" w:rsidR="00D33C67" w:rsidRDefault="00D33C67" w:rsidP="00D33C67">
      <w:pPr>
        <w:pStyle w:val="ListParagraph"/>
        <w:rPr>
          <w:rFonts w:ascii="Arial" w:eastAsia="Arial" w:hAnsi="Arial" w:cs="Arial"/>
          <w:sz w:val="20"/>
          <w:szCs w:val="20"/>
        </w:rPr>
      </w:pPr>
    </w:p>
    <w:p w14:paraId="644CC7F9" w14:textId="47153C61" w:rsidR="00D33C67" w:rsidRDefault="00663CCE" w:rsidP="00D33C67">
      <w:pPr>
        <w:pStyle w:val="ListParagraph"/>
        <w:numPr>
          <w:ilvl w:val="0"/>
          <w:numId w:val="23"/>
        </w:numPr>
        <w:spacing w:after="0"/>
        <w:rPr>
          <w:rFonts w:ascii="Arial" w:eastAsia="Arial" w:hAnsi="Arial" w:cs="Arial"/>
          <w:sz w:val="20"/>
          <w:szCs w:val="20"/>
        </w:rPr>
      </w:pPr>
      <w:r>
        <w:rPr>
          <w:rFonts w:ascii="Arial" w:eastAsia="Arial" w:hAnsi="Arial" w:cs="Arial"/>
          <w:sz w:val="20"/>
          <w:szCs w:val="20"/>
        </w:rPr>
        <w:t xml:space="preserve">What feedback, if any, </w:t>
      </w:r>
      <w:r w:rsidR="000403A3">
        <w:rPr>
          <w:rFonts w:ascii="Arial" w:eastAsia="Arial" w:hAnsi="Arial" w:cs="Arial"/>
          <w:sz w:val="20"/>
          <w:szCs w:val="20"/>
        </w:rPr>
        <w:t>do you have on the Airspace Management (ASM) procedures?</w:t>
      </w:r>
    </w:p>
    <w:p w14:paraId="70A07E96" w14:textId="77777777" w:rsidR="00D33C67" w:rsidRPr="00C60E66" w:rsidRDefault="00D33C67" w:rsidP="00D33C67">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D33C67" w14:paraId="55F71F95" w14:textId="77777777" w:rsidTr="00537EDC">
        <w:tc>
          <w:tcPr>
            <w:tcW w:w="8312" w:type="dxa"/>
          </w:tcPr>
          <w:p w14:paraId="5825263E" w14:textId="77777777" w:rsidR="00D33C67" w:rsidRDefault="00D33C67" w:rsidP="00537EDC">
            <w:pPr>
              <w:rPr>
                <w:rFonts w:ascii="Arial" w:eastAsia="Arial" w:hAnsi="Arial" w:cs="Arial"/>
                <w:b/>
                <w:bCs/>
                <w:sz w:val="28"/>
                <w:szCs w:val="28"/>
              </w:rPr>
            </w:pPr>
          </w:p>
          <w:p w14:paraId="24390C24" w14:textId="77777777" w:rsidR="00D33C67" w:rsidRDefault="00D33C67" w:rsidP="00537EDC">
            <w:pPr>
              <w:rPr>
                <w:rFonts w:ascii="Arial" w:eastAsia="Arial" w:hAnsi="Arial" w:cs="Arial"/>
                <w:b/>
                <w:bCs/>
                <w:sz w:val="28"/>
                <w:szCs w:val="28"/>
              </w:rPr>
            </w:pPr>
          </w:p>
          <w:p w14:paraId="3B937EF8" w14:textId="77777777" w:rsidR="00D33C67" w:rsidRDefault="00D33C67" w:rsidP="00537EDC">
            <w:pPr>
              <w:rPr>
                <w:rFonts w:ascii="Arial" w:eastAsia="Arial" w:hAnsi="Arial" w:cs="Arial"/>
                <w:b/>
                <w:bCs/>
                <w:sz w:val="28"/>
                <w:szCs w:val="28"/>
              </w:rPr>
            </w:pPr>
          </w:p>
          <w:p w14:paraId="247ACB49" w14:textId="77777777" w:rsidR="00D33C67" w:rsidRDefault="00D33C67" w:rsidP="00537EDC">
            <w:pPr>
              <w:rPr>
                <w:rFonts w:ascii="Arial" w:eastAsia="Arial" w:hAnsi="Arial" w:cs="Arial"/>
                <w:b/>
                <w:bCs/>
                <w:sz w:val="28"/>
                <w:szCs w:val="28"/>
              </w:rPr>
            </w:pPr>
          </w:p>
          <w:p w14:paraId="15D5652C" w14:textId="77777777" w:rsidR="00D33C67" w:rsidRDefault="00D33C67" w:rsidP="00537EDC">
            <w:pPr>
              <w:rPr>
                <w:rFonts w:ascii="Arial" w:eastAsia="Arial" w:hAnsi="Arial" w:cs="Arial"/>
                <w:b/>
                <w:bCs/>
                <w:sz w:val="28"/>
                <w:szCs w:val="28"/>
              </w:rPr>
            </w:pPr>
          </w:p>
          <w:p w14:paraId="3696FE8F" w14:textId="77777777" w:rsidR="00D33C67" w:rsidRDefault="00D33C67" w:rsidP="00537EDC">
            <w:pPr>
              <w:rPr>
                <w:rFonts w:ascii="Arial" w:eastAsia="Arial" w:hAnsi="Arial" w:cs="Arial"/>
                <w:b/>
                <w:bCs/>
                <w:sz w:val="28"/>
                <w:szCs w:val="28"/>
              </w:rPr>
            </w:pPr>
          </w:p>
          <w:p w14:paraId="59B088EB" w14:textId="77777777" w:rsidR="00D33C67" w:rsidRDefault="00D33C67" w:rsidP="00537EDC">
            <w:pPr>
              <w:rPr>
                <w:rFonts w:ascii="Arial" w:eastAsia="Arial" w:hAnsi="Arial" w:cs="Arial"/>
                <w:b/>
                <w:bCs/>
                <w:sz w:val="28"/>
                <w:szCs w:val="28"/>
              </w:rPr>
            </w:pPr>
          </w:p>
          <w:p w14:paraId="64817875" w14:textId="77777777" w:rsidR="00D33C67" w:rsidRDefault="00D33C67" w:rsidP="00537EDC">
            <w:pPr>
              <w:rPr>
                <w:rFonts w:ascii="Arial" w:eastAsia="Arial" w:hAnsi="Arial" w:cs="Arial"/>
                <w:b/>
                <w:bCs/>
                <w:sz w:val="28"/>
                <w:szCs w:val="28"/>
              </w:rPr>
            </w:pPr>
          </w:p>
        </w:tc>
      </w:tr>
    </w:tbl>
    <w:p w14:paraId="7AA6991C" w14:textId="77777777" w:rsidR="00D33C67" w:rsidRDefault="00D33C67" w:rsidP="00D33C67">
      <w:pPr>
        <w:pStyle w:val="ListParagraph"/>
        <w:rPr>
          <w:rFonts w:ascii="Arial" w:eastAsia="Arial" w:hAnsi="Arial" w:cs="Arial"/>
          <w:sz w:val="20"/>
          <w:szCs w:val="20"/>
        </w:rPr>
      </w:pPr>
    </w:p>
    <w:p w14:paraId="3B25171D" w14:textId="5CC357B8" w:rsidR="00D33C67" w:rsidRDefault="00DF1014" w:rsidP="000A74A9">
      <w:pPr>
        <w:pStyle w:val="ListParagraph"/>
        <w:numPr>
          <w:ilvl w:val="0"/>
          <w:numId w:val="23"/>
        </w:numPr>
        <w:spacing w:after="0"/>
        <w:rPr>
          <w:rFonts w:ascii="Arial" w:eastAsia="Arial" w:hAnsi="Arial" w:cs="Arial"/>
          <w:sz w:val="20"/>
          <w:szCs w:val="20"/>
        </w:rPr>
      </w:pPr>
      <w:r>
        <w:rPr>
          <w:rFonts w:ascii="Arial" w:eastAsia="Arial" w:hAnsi="Arial" w:cs="Arial"/>
          <w:sz w:val="20"/>
          <w:szCs w:val="20"/>
        </w:rPr>
        <w:t xml:space="preserve">What feedback, if any, do you </w:t>
      </w:r>
      <w:r w:rsidR="005635D5">
        <w:rPr>
          <w:rFonts w:ascii="Arial" w:eastAsia="Arial" w:hAnsi="Arial" w:cs="Arial"/>
          <w:sz w:val="20"/>
          <w:szCs w:val="20"/>
        </w:rPr>
        <w:t>have regarding extant, or intended, Letters of Agreement (LoA) for the FJAs?</w:t>
      </w:r>
    </w:p>
    <w:p w14:paraId="4D090E47" w14:textId="77777777" w:rsidR="000A74A9" w:rsidRPr="00C60E66" w:rsidRDefault="000A74A9" w:rsidP="000A74A9">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0210C" w14:paraId="3EB5EAAB" w14:textId="77777777" w:rsidTr="00AD62D4">
        <w:tc>
          <w:tcPr>
            <w:tcW w:w="8312" w:type="dxa"/>
          </w:tcPr>
          <w:p w14:paraId="4ACFB4DF" w14:textId="77777777" w:rsidR="0000210C" w:rsidRDefault="0000210C" w:rsidP="000A74A9">
            <w:pPr>
              <w:rPr>
                <w:rFonts w:ascii="Arial" w:eastAsia="Arial" w:hAnsi="Arial" w:cs="Arial"/>
                <w:b/>
                <w:bCs/>
                <w:sz w:val="28"/>
                <w:szCs w:val="28"/>
              </w:rPr>
            </w:pPr>
          </w:p>
          <w:p w14:paraId="3D3A0045" w14:textId="77777777" w:rsidR="0028380D" w:rsidRDefault="0028380D" w:rsidP="000A74A9">
            <w:pPr>
              <w:rPr>
                <w:rFonts w:ascii="Arial" w:eastAsia="Arial" w:hAnsi="Arial" w:cs="Arial"/>
                <w:b/>
                <w:bCs/>
                <w:sz w:val="28"/>
                <w:szCs w:val="28"/>
              </w:rPr>
            </w:pPr>
          </w:p>
          <w:p w14:paraId="45E7813E" w14:textId="77777777" w:rsidR="0028380D" w:rsidRDefault="0028380D" w:rsidP="000A74A9">
            <w:pPr>
              <w:rPr>
                <w:rFonts w:ascii="Arial" w:eastAsia="Arial" w:hAnsi="Arial" w:cs="Arial"/>
                <w:b/>
                <w:bCs/>
                <w:sz w:val="28"/>
                <w:szCs w:val="28"/>
              </w:rPr>
            </w:pPr>
          </w:p>
          <w:p w14:paraId="3C1B9EA7" w14:textId="77777777" w:rsidR="0028380D" w:rsidRDefault="0028380D" w:rsidP="000A74A9">
            <w:pPr>
              <w:rPr>
                <w:rFonts w:ascii="Arial" w:eastAsia="Arial" w:hAnsi="Arial" w:cs="Arial"/>
                <w:b/>
                <w:bCs/>
                <w:sz w:val="28"/>
                <w:szCs w:val="28"/>
              </w:rPr>
            </w:pPr>
          </w:p>
          <w:p w14:paraId="45853538" w14:textId="77777777" w:rsidR="0028380D" w:rsidRDefault="0028380D" w:rsidP="000A74A9">
            <w:pPr>
              <w:rPr>
                <w:rFonts w:ascii="Arial" w:eastAsia="Arial" w:hAnsi="Arial" w:cs="Arial"/>
                <w:b/>
                <w:bCs/>
                <w:sz w:val="28"/>
                <w:szCs w:val="28"/>
              </w:rPr>
            </w:pPr>
          </w:p>
          <w:p w14:paraId="111BC6BC" w14:textId="77777777" w:rsidR="0028380D" w:rsidRDefault="0028380D" w:rsidP="000A74A9">
            <w:pPr>
              <w:rPr>
                <w:rFonts w:ascii="Arial" w:eastAsia="Arial" w:hAnsi="Arial" w:cs="Arial"/>
                <w:b/>
                <w:bCs/>
                <w:sz w:val="28"/>
                <w:szCs w:val="28"/>
              </w:rPr>
            </w:pPr>
          </w:p>
          <w:p w14:paraId="32E38492" w14:textId="77777777" w:rsidR="0028380D" w:rsidRDefault="0028380D" w:rsidP="000A74A9">
            <w:pPr>
              <w:rPr>
                <w:rFonts w:ascii="Arial" w:eastAsia="Arial" w:hAnsi="Arial" w:cs="Arial"/>
                <w:b/>
                <w:bCs/>
                <w:sz w:val="28"/>
                <w:szCs w:val="28"/>
              </w:rPr>
            </w:pPr>
          </w:p>
          <w:p w14:paraId="5E174B70" w14:textId="71A3C5AD" w:rsidR="0028380D" w:rsidRDefault="0028380D" w:rsidP="000A74A9">
            <w:pPr>
              <w:rPr>
                <w:rFonts w:ascii="Arial" w:eastAsia="Arial" w:hAnsi="Arial" w:cs="Arial"/>
                <w:b/>
                <w:bCs/>
                <w:sz w:val="28"/>
                <w:szCs w:val="28"/>
              </w:rPr>
            </w:pPr>
          </w:p>
        </w:tc>
      </w:tr>
    </w:tbl>
    <w:p w14:paraId="11761FAA" w14:textId="77777777" w:rsidR="00360CC6" w:rsidRDefault="00360CC6" w:rsidP="0028380D">
      <w:pPr>
        <w:spacing w:after="0"/>
        <w:rPr>
          <w:rFonts w:ascii="Arial" w:eastAsia="Arial" w:hAnsi="Arial" w:cs="Arial"/>
          <w:sz w:val="20"/>
          <w:szCs w:val="20"/>
        </w:rPr>
      </w:pPr>
    </w:p>
    <w:p w14:paraId="4E6AC188" w14:textId="2A415449" w:rsidR="0000210C" w:rsidRDefault="00CC133A" w:rsidP="0028380D">
      <w:pPr>
        <w:pStyle w:val="ListParagraph"/>
        <w:numPr>
          <w:ilvl w:val="0"/>
          <w:numId w:val="23"/>
        </w:numPr>
        <w:spacing w:after="0"/>
        <w:rPr>
          <w:rFonts w:ascii="Arial" w:eastAsia="Arial" w:hAnsi="Arial" w:cs="Arial"/>
          <w:sz w:val="20"/>
          <w:szCs w:val="20"/>
        </w:rPr>
      </w:pPr>
      <w:r>
        <w:rPr>
          <w:rFonts w:ascii="Arial" w:eastAsia="Arial" w:hAnsi="Arial" w:cs="Arial"/>
          <w:sz w:val="20"/>
          <w:szCs w:val="20"/>
        </w:rPr>
        <w:t>What feedback, if any, do you have for the operating principles of the FJAs?</w:t>
      </w:r>
    </w:p>
    <w:p w14:paraId="58A73EB0" w14:textId="5FE96F1A" w:rsidR="005635D5" w:rsidRDefault="005635D5" w:rsidP="005635D5">
      <w:pPr>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A74A9" w14:paraId="3584C24E" w14:textId="77777777" w:rsidTr="00537EDC">
        <w:tc>
          <w:tcPr>
            <w:tcW w:w="8312" w:type="dxa"/>
          </w:tcPr>
          <w:p w14:paraId="32E9FE55" w14:textId="77777777" w:rsidR="000A74A9" w:rsidRDefault="000A74A9" w:rsidP="00537EDC">
            <w:pPr>
              <w:rPr>
                <w:rFonts w:ascii="Arial" w:eastAsia="Arial" w:hAnsi="Arial" w:cs="Arial"/>
                <w:b/>
                <w:bCs/>
                <w:sz w:val="28"/>
                <w:szCs w:val="28"/>
              </w:rPr>
            </w:pPr>
          </w:p>
          <w:p w14:paraId="55CEC351" w14:textId="77777777" w:rsidR="000A74A9" w:rsidRDefault="000A74A9" w:rsidP="00537EDC">
            <w:pPr>
              <w:rPr>
                <w:rFonts w:ascii="Arial" w:eastAsia="Arial" w:hAnsi="Arial" w:cs="Arial"/>
                <w:b/>
                <w:bCs/>
                <w:sz w:val="28"/>
                <w:szCs w:val="28"/>
              </w:rPr>
            </w:pPr>
          </w:p>
          <w:p w14:paraId="7827DC5B" w14:textId="77777777" w:rsidR="000A74A9" w:rsidRDefault="000A74A9" w:rsidP="00537EDC">
            <w:pPr>
              <w:rPr>
                <w:rFonts w:ascii="Arial" w:eastAsia="Arial" w:hAnsi="Arial" w:cs="Arial"/>
                <w:b/>
                <w:bCs/>
                <w:sz w:val="28"/>
                <w:szCs w:val="28"/>
              </w:rPr>
            </w:pPr>
          </w:p>
          <w:p w14:paraId="2C3D7869" w14:textId="77777777" w:rsidR="000A74A9" w:rsidRDefault="000A74A9" w:rsidP="00537EDC">
            <w:pPr>
              <w:rPr>
                <w:rFonts w:ascii="Arial" w:eastAsia="Arial" w:hAnsi="Arial" w:cs="Arial"/>
                <w:b/>
                <w:bCs/>
                <w:sz w:val="28"/>
                <w:szCs w:val="28"/>
              </w:rPr>
            </w:pPr>
          </w:p>
          <w:p w14:paraId="4D41169B" w14:textId="77777777" w:rsidR="000A74A9" w:rsidRDefault="000A74A9" w:rsidP="00537EDC">
            <w:pPr>
              <w:rPr>
                <w:rFonts w:ascii="Arial" w:eastAsia="Arial" w:hAnsi="Arial" w:cs="Arial"/>
                <w:b/>
                <w:bCs/>
                <w:sz w:val="28"/>
                <w:szCs w:val="28"/>
              </w:rPr>
            </w:pPr>
          </w:p>
          <w:p w14:paraId="550D1691" w14:textId="77777777" w:rsidR="000A74A9" w:rsidRDefault="000A74A9" w:rsidP="00537EDC">
            <w:pPr>
              <w:rPr>
                <w:rFonts w:ascii="Arial" w:eastAsia="Arial" w:hAnsi="Arial" w:cs="Arial"/>
                <w:b/>
                <w:bCs/>
                <w:sz w:val="28"/>
                <w:szCs w:val="28"/>
              </w:rPr>
            </w:pPr>
          </w:p>
          <w:p w14:paraId="7227A5D8" w14:textId="77777777" w:rsidR="000A74A9" w:rsidRDefault="000A74A9" w:rsidP="00537EDC">
            <w:pPr>
              <w:rPr>
                <w:rFonts w:ascii="Arial" w:eastAsia="Arial" w:hAnsi="Arial" w:cs="Arial"/>
                <w:b/>
                <w:bCs/>
                <w:sz w:val="28"/>
                <w:szCs w:val="28"/>
              </w:rPr>
            </w:pPr>
          </w:p>
          <w:p w14:paraId="76124242" w14:textId="77777777" w:rsidR="000A74A9" w:rsidRDefault="000A74A9" w:rsidP="00537EDC">
            <w:pPr>
              <w:rPr>
                <w:rFonts w:ascii="Arial" w:eastAsia="Arial" w:hAnsi="Arial" w:cs="Arial"/>
                <w:b/>
                <w:bCs/>
                <w:sz w:val="28"/>
                <w:szCs w:val="28"/>
              </w:rPr>
            </w:pPr>
          </w:p>
        </w:tc>
      </w:tr>
    </w:tbl>
    <w:p w14:paraId="14343BE2" w14:textId="77777777" w:rsidR="000A74A9" w:rsidRPr="005635D5" w:rsidRDefault="000A74A9" w:rsidP="005635D5">
      <w:pPr>
        <w:spacing w:after="0"/>
        <w:rPr>
          <w:rFonts w:ascii="Arial" w:eastAsia="Arial" w:hAnsi="Arial" w:cs="Arial"/>
          <w:sz w:val="20"/>
          <w:szCs w:val="20"/>
        </w:rPr>
      </w:pPr>
    </w:p>
    <w:p w14:paraId="373C73E3" w14:textId="77777777" w:rsidR="005635D5" w:rsidRDefault="005635D5" w:rsidP="005635D5">
      <w:pPr>
        <w:pStyle w:val="ListParagraph"/>
        <w:numPr>
          <w:ilvl w:val="0"/>
          <w:numId w:val="23"/>
        </w:numPr>
        <w:spacing w:after="0"/>
        <w:rPr>
          <w:rFonts w:ascii="Arial" w:eastAsia="Arial" w:hAnsi="Arial" w:cs="Arial"/>
          <w:sz w:val="20"/>
          <w:szCs w:val="20"/>
        </w:rPr>
      </w:pPr>
      <w:r>
        <w:rPr>
          <w:rFonts w:ascii="Arial" w:eastAsia="Arial" w:hAnsi="Arial" w:cs="Arial"/>
          <w:sz w:val="20"/>
          <w:szCs w:val="20"/>
        </w:rPr>
        <w:t xml:space="preserve">Are there any other general considerations that you would like the MOD to consider in relation to this Airspace Change Proposal? </w:t>
      </w:r>
    </w:p>
    <w:p w14:paraId="7781BDF7" w14:textId="77777777" w:rsidR="0028380D" w:rsidRPr="00C60E66" w:rsidRDefault="0028380D" w:rsidP="0028380D">
      <w:pPr>
        <w:pStyle w:val="ListParagraph"/>
        <w:spacing w:after="0"/>
        <w:rPr>
          <w:rFonts w:ascii="Arial" w:eastAsia="Arial" w:hAnsi="Arial" w:cs="Arial"/>
          <w:sz w:val="20"/>
          <w:szCs w:val="20"/>
        </w:rPr>
      </w:pPr>
    </w:p>
    <w:tbl>
      <w:tblPr>
        <w:tblStyle w:val="TableGrid"/>
        <w:tblW w:w="0" w:type="auto"/>
        <w:tblInd w:w="704" w:type="dxa"/>
        <w:tblLook w:val="04A0" w:firstRow="1" w:lastRow="0" w:firstColumn="1" w:lastColumn="0" w:noHBand="0" w:noVBand="1"/>
      </w:tblPr>
      <w:tblGrid>
        <w:gridCol w:w="8312"/>
      </w:tblGrid>
      <w:tr w:rsidR="0000210C" w14:paraId="459561EE" w14:textId="77777777" w:rsidTr="00AD62D4">
        <w:tc>
          <w:tcPr>
            <w:tcW w:w="8312" w:type="dxa"/>
          </w:tcPr>
          <w:p w14:paraId="0528DA50" w14:textId="77777777" w:rsidR="0000210C" w:rsidRDefault="0000210C" w:rsidP="00AD62D4">
            <w:pPr>
              <w:rPr>
                <w:rFonts w:ascii="Arial" w:eastAsia="Arial" w:hAnsi="Arial" w:cs="Arial"/>
                <w:b/>
                <w:bCs/>
                <w:sz w:val="28"/>
                <w:szCs w:val="28"/>
              </w:rPr>
            </w:pPr>
          </w:p>
          <w:p w14:paraId="7B2743D1" w14:textId="77777777" w:rsidR="0028380D" w:rsidRDefault="0028380D" w:rsidP="00AD62D4">
            <w:pPr>
              <w:rPr>
                <w:rFonts w:ascii="Arial" w:eastAsia="Arial" w:hAnsi="Arial" w:cs="Arial"/>
                <w:b/>
                <w:bCs/>
                <w:sz w:val="28"/>
                <w:szCs w:val="28"/>
              </w:rPr>
            </w:pPr>
          </w:p>
          <w:p w14:paraId="380FBAD7" w14:textId="77777777" w:rsidR="0028380D" w:rsidRDefault="0028380D" w:rsidP="00AD62D4">
            <w:pPr>
              <w:rPr>
                <w:rFonts w:ascii="Arial" w:eastAsia="Arial" w:hAnsi="Arial" w:cs="Arial"/>
                <w:b/>
                <w:bCs/>
                <w:sz w:val="28"/>
                <w:szCs w:val="28"/>
              </w:rPr>
            </w:pPr>
          </w:p>
          <w:p w14:paraId="12F4DEC0" w14:textId="77777777" w:rsidR="0028380D" w:rsidRDefault="0028380D" w:rsidP="00AD62D4">
            <w:pPr>
              <w:rPr>
                <w:rFonts w:ascii="Arial" w:eastAsia="Arial" w:hAnsi="Arial" w:cs="Arial"/>
                <w:b/>
                <w:bCs/>
                <w:sz w:val="28"/>
                <w:szCs w:val="28"/>
              </w:rPr>
            </w:pPr>
          </w:p>
          <w:p w14:paraId="701C0505" w14:textId="77777777" w:rsidR="0028380D" w:rsidRDefault="0028380D" w:rsidP="00AD62D4">
            <w:pPr>
              <w:rPr>
                <w:rFonts w:ascii="Arial" w:eastAsia="Arial" w:hAnsi="Arial" w:cs="Arial"/>
                <w:b/>
                <w:bCs/>
                <w:sz w:val="28"/>
                <w:szCs w:val="28"/>
              </w:rPr>
            </w:pPr>
          </w:p>
          <w:p w14:paraId="0EBCB7CC" w14:textId="77777777" w:rsidR="0028380D" w:rsidRDefault="0028380D" w:rsidP="00AD62D4">
            <w:pPr>
              <w:rPr>
                <w:rFonts w:ascii="Arial" w:eastAsia="Arial" w:hAnsi="Arial" w:cs="Arial"/>
                <w:b/>
                <w:bCs/>
                <w:sz w:val="28"/>
                <w:szCs w:val="28"/>
              </w:rPr>
            </w:pPr>
          </w:p>
          <w:p w14:paraId="69266B2E" w14:textId="77777777" w:rsidR="0028380D" w:rsidRDefault="0028380D" w:rsidP="00AD62D4">
            <w:pPr>
              <w:rPr>
                <w:rFonts w:ascii="Arial" w:eastAsia="Arial" w:hAnsi="Arial" w:cs="Arial"/>
                <w:b/>
                <w:bCs/>
                <w:sz w:val="28"/>
                <w:szCs w:val="28"/>
              </w:rPr>
            </w:pPr>
          </w:p>
          <w:p w14:paraId="708F53F9" w14:textId="7DF989BF" w:rsidR="0028380D" w:rsidRDefault="0028380D" w:rsidP="00AD62D4">
            <w:pPr>
              <w:rPr>
                <w:rFonts w:ascii="Arial" w:eastAsia="Arial" w:hAnsi="Arial" w:cs="Arial"/>
                <w:b/>
                <w:bCs/>
                <w:sz w:val="28"/>
                <w:szCs w:val="28"/>
              </w:rPr>
            </w:pPr>
          </w:p>
        </w:tc>
      </w:tr>
    </w:tbl>
    <w:p w14:paraId="79DD3124" w14:textId="77777777" w:rsidR="0000210C" w:rsidRPr="0028380D" w:rsidRDefault="0000210C" w:rsidP="0028380D">
      <w:pPr>
        <w:spacing w:after="0"/>
        <w:rPr>
          <w:rFonts w:ascii="Arial" w:eastAsia="Arial" w:hAnsi="Arial" w:cs="Arial"/>
          <w:sz w:val="20"/>
          <w:szCs w:val="20"/>
        </w:rPr>
      </w:pPr>
    </w:p>
    <w:p w14:paraId="35B328FE" w14:textId="77777777" w:rsidR="0000210C" w:rsidRDefault="0000210C" w:rsidP="0028380D">
      <w:pPr>
        <w:pStyle w:val="ListParagraph"/>
        <w:numPr>
          <w:ilvl w:val="0"/>
          <w:numId w:val="23"/>
        </w:numPr>
        <w:spacing w:after="0"/>
        <w:rPr>
          <w:rFonts w:ascii="Arial" w:eastAsia="Arial" w:hAnsi="Arial" w:cs="Arial"/>
          <w:sz w:val="20"/>
          <w:szCs w:val="20"/>
        </w:rPr>
      </w:pPr>
      <w:r>
        <w:rPr>
          <w:rFonts w:ascii="Arial" w:eastAsia="Arial" w:hAnsi="Arial" w:cs="Arial"/>
          <w:sz w:val="20"/>
          <w:szCs w:val="20"/>
        </w:rPr>
        <w:t>In accordance with CAP1616, consultation responses will be published on Citizen Space via the CAA Airspace Change Portal. Responses will be subject to moderation by the CAA. Please indicate below if you would prefer for your response to be published anonymously (personal details will only be seen by the CAA).</w:t>
      </w:r>
    </w:p>
    <w:p w14:paraId="382A07FF" w14:textId="0DE6EF54" w:rsidR="00A03899" w:rsidRDefault="00505B41" w:rsidP="00A03899">
      <w:pPr>
        <w:spacing w:after="0"/>
        <w:ind w:left="7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58242" behindDoc="0" locked="0" layoutInCell="1" allowOverlap="1" wp14:anchorId="1FEA4F69" wp14:editId="6C5C40B2">
                <wp:simplePos x="0" y="0"/>
                <wp:positionH relativeFrom="column">
                  <wp:posOffset>552450</wp:posOffset>
                </wp:positionH>
                <wp:positionV relativeFrom="paragraph">
                  <wp:posOffset>136574</wp:posOffset>
                </wp:positionV>
                <wp:extent cx="182880" cy="175846"/>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182880" cy="1758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oel="http://schemas.microsoft.com/office/2019/extlst">
            <w:pict w14:anchorId="00A413FB">
              <v:rect id="Rectangle 21" style="position:absolute;margin-left:43.5pt;margin-top:10.75pt;width:14.4pt;height:1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5F0D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"/>
            </w:pict>
          </mc:Fallback>
        </mc:AlternateContent>
      </w:r>
      <w:r w:rsidR="00A03899">
        <w:rPr>
          <w:rFonts w:ascii="Arial" w:eastAsia="Arial" w:hAnsi="Arial" w:cs="Arial"/>
          <w:sz w:val="20"/>
          <w:szCs w:val="20"/>
        </w:rPr>
        <w:tab/>
      </w:r>
    </w:p>
    <w:p w14:paraId="353855F1" w14:textId="72679C12" w:rsidR="0000210C" w:rsidRDefault="00A03899" w:rsidP="00A03899">
      <w:pPr>
        <w:spacing w:after="0"/>
        <w:ind w:left="720"/>
        <w:rPr>
          <w:rFonts w:ascii="Arial" w:eastAsia="Arial" w:hAnsi="Arial" w:cs="Arial"/>
          <w:sz w:val="20"/>
          <w:szCs w:val="20"/>
        </w:rPr>
      </w:pPr>
      <w:r>
        <w:rPr>
          <w:rFonts w:ascii="Arial" w:eastAsia="Arial" w:hAnsi="Arial" w:cs="Arial"/>
          <w:sz w:val="20"/>
          <w:szCs w:val="20"/>
        </w:rPr>
        <w:tab/>
      </w:r>
      <w:r w:rsidR="0000210C" w:rsidRPr="00CC6B40">
        <w:rPr>
          <w:rFonts w:ascii="Arial" w:eastAsia="Arial" w:hAnsi="Arial" w:cs="Arial"/>
          <w:sz w:val="20"/>
          <w:szCs w:val="20"/>
        </w:rPr>
        <w:t>Publish Response</w:t>
      </w:r>
    </w:p>
    <w:p w14:paraId="4B4E4468" w14:textId="0BDB4498" w:rsidR="00A03899" w:rsidRDefault="00505B41" w:rsidP="00A03899">
      <w:pPr>
        <w:spacing w:after="0"/>
        <w:ind w:left="720"/>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58243" behindDoc="0" locked="0" layoutInCell="1" allowOverlap="1" wp14:anchorId="6CEB1158" wp14:editId="13FC8899">
                <wp:simplePos x="0" y="0"/>
                <wp:positionH relativeFrom="column">
                  <wp:posOffset>556211</wp:posOffset>
                </wp:positionH>
                <wp:positionV relativeFrom="paragraph">
                  <wp:posOffset>142240</wp:posOffset>
                </wp:positionV>
                <wp:extent cx="182880" cy="17526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18288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oel="http://schemas.microsoft.com/office/2019/extlst">
            <w:pict w14:anchorId="6D504BA1">
              <v:rect id="Rectangle 22" style="position:absolute;margin-left:43.8pt;margin-top:11.2pt;width:14.4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47A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"/>
            </w:pict>
          </mc:Fallback>
        </mc:AlternateContent>
      </w:r>
      <w:r w:rsidR="00A03899">
        <w:rPr>
          <w:rFonts w:ascii="Arial" w:eastAsia="Arial" w:hAnsi="Arial" w:cs="Arial"/>
          <w:sz w:val="20"/>
          <w:szCs w:val="20"/>
        </w:rPr>
        <w:tab/>
      </w:r>
    </w:p>
    <w:p w14:paraId="4D45C4D5" w14:textId="14A3335C" w:rsidR="0000210C" w:rsidRPr="00CC6B40" w:rsidRDefault="00A03899" w:rsidP="00A03899">
      <w:pPr>
        <w:spacing w:after="0"/>
        <w:ind w:left="720"/>
        <w:rPr>
          <w:rFonts w:ascii="Arial" w:eastAsia="Arial" w:hAnsi="Arial" w:cs="Arial"/>
          <w:sz w:val="20"/>
          <w:szCs w:val="20"/>
        </w:rPr>
      </w:pPr>
      <w:r>
        <w:rPr>
          <w:rFonts w:ascii="Arial" w:eastAsia="Arial" w:hAnsi="Arial" w:cs="Arial"/>
          <w:sz w:val="20"/>
          <w:szCs w:val="20"/>
        </w:rPr>
        <w:tab/>
      </w:r>
      <w:r w:rsidR="0000210C">
        <w:rPr>
          <w:rFonts w:ascii="Arial" w:eastAsia="Arial" w:hAnsi="Arial" w:cs="Arial"/>
          <w:sz w:val="20"/>
          <w:szCs w:val="20"/>
        </w:rPr>
        <w:t xml:space="preserve">Publish Response Anonymously </w:t>
      </w:r>
    </w:p>
    <w:p w14:paraId="345DDC86" w14:textId="717EA3E7" w:rsidR="0000210C" w:rsidRDefault="0000210C" w:rsidP="00803AE1">
      <w:pPr>
        <w:pStyle w:val="ListParagraph"/>
        <w:spacing w:after="0"/>
        <w:ind w:left="0"/>
        <w:rPr>
          <w:rFonts w:ascii="Arial" w:hAnsi="Arial" w:cs="Arial"/>
          <w:sz w:val="24"/>
          <w:szCs w:val="24"/>
        </w:rPr>
      </w:pPr>
    </w:p>
    <w:p w14:paraId="2262C995" w14:textId="18AB3042" w:rsidR="00F646FD" w:rsidRDefault="00F646FD" w:rsidP="00803AE1">
      <w:pPr>
        <w:pStyle w:val="ListParagraph"/>
        <w:spacing w:after="0"/>
        <w:ind w:left="0"/>
        <w:rPr>
          <w:rFonts w:ascii="Arial" w:hAnsi="Arial" w:cs="Arial"/>
          <w:sz w:val="24"/>
          <w:szCs w:val="24"/>
        </w:rPr>
      </w:pPr>
      <w:r>
        <w:rPr>
          <w:rFonts w:ascii="Arial" w:hAnsi="Arial" w:cs="Arial"/>
          <w:sz w:val="24"/>
          <w:szCs w:val="24"/>
        </w:rPr>
        <w:t>Once complete, please post to:</w:t>
      </w:r>
    </w:p>
    <w:p w14:paraId="5482E493" w14:textId="3C87AF2C" w:rsidR="00F646FD" w:rsidRDefault="00F646FD" w:rsidP="00803AE1">
      <w:pPr>
        <w:pStyle w:val="ListParagraph"/>
        <w:spacing w:after="0"/>
        <w:ind w:left="0"/>
        <w:rPr>
          <w:rFonts w:ascii="Arial" w:hAnsi="Arial" w:cs="Arial"/>
          <w:sz w:val="24"/>
          <w:szCs w:val="24"/>
        </w:rPr>
      </w:pPr>
    </w:p>
    <w:p w14:paraId="07E93B3C" w14:textId="77777777" w:rsidR="003E43B0" w:rsidRPr="006B7F24" w:rsidRDefault="003E43B0" w:rsidP="003E43B0">
      <w:pPr>
        <w:pStyle w:val="ListParagraph"/>
        <w:spacing w:after="0" w:line="240" w:lineRule="auto"/>
        <w:ind w:left="1134"/>
        <w:rPr>
          <w:rFonts w:ascii="Arial" w:hAnsi="Arial" w:cs="Arial"/>
          <w:sz w:val="24"/>
          <w:szCs w:val="24"/>
        </w:rPr>
      </w:pPr>
      <w:r w:rsidRPr="006B7F24">
        <w:rPr>
          <w:rFonts w:ascii="Arial" w:hAnsi="Arial" w:cs="Arial"/>
          <w:sz w:val="24"/>
          <w:szCs w:val="24"/>
        </w:rPr>
        <w:t>FAO: Sqn Ldr Steve Blakemore</w:t>
      </w:r>
    </w:p>
    <w:p w14:paraId="19923302" w14:textId="77777777" w:rsidR="003E43B0" w:rsidRDefault="003E43B0" w:rsidP="003E43B0">
      <w:pPr>
        <w:pStyle w:val="ListParagraph"/>
        <w:spacing w:line="240" w:lineRule="auto"/>
        <w:ind w:left="1080"/>
        <w:rPr>
          <w:rFonts w:ascii="Arial" w:hAnsi="Arial" w:cs="Arial"/>
          <w:sz w:val="24"/>
          <w:szCs w:val="24"/>
        </w:rPr>
      </w:pPr>
      <w:r w:rsidRPr="44C5A355">
        <w:rPr>
          <w:rFonts w:ascii="Arial" w:hAnsi="Arial" w:cs="Arial"/>
          <w:sz w:val="24"/>
          <w:szCs w:val="24"/>
        </w:rPr>
        <w:t>JTEPS</w:t>
      </w:r>
    </w:p>
    <w:p w14:paraId="18BB8EC6" w14:textId="77777777" w:rsidR="003E43B0" w:rsidRDefault="003E43B0" w:rsidP="003E43B0">
      <w:pPr>
        <w:pStyle w:val="ListParagraph"/>
        <w:spacing w:line="240" w:lineRule="auto"/>
        <w:ind w:left="1080"/>
        <w:rPr>
          <w:rFonts w:ascii="Arial" w:hAnsi="Arial" w:cs="Arial"/>
          <w:sz w:val="24"/>
          <w:szCs w:val="24"/>
        </w:rPr>
      </w:pPr>
      <w:r w:rsidRPr="44C5A355">
        <w:rPr>
          <w:rFonts w:ascii="Arial" w:hAnsi="Arial" w:cs="Arial"/>
          <w:sz w:val="24"/>
          <w:szCs w:val="24"/>
        </w:rPr>
        <w:t>The Old Iron Foundry</w:t>
      </w:r>
    </w:p>
    <w:p w14:paraId="6E60FA7F" w14:textId="77777777" w:rsidR="003E43B0" w:rsidRDefault="003E43B0" w:rsidP="003E43B0">
      <w:pPr>
        <w:pStyle w:val="ListParagraph"/>
        <w:spacing w:line="240" w:lineRule="auto"/>
        <w:ind w:left="1080"/>
        <w:rPr>
          <w:rFonts w:ascii="Arial" w:hAnsi="Arial" w:cs="Arial"/>
          <w:sz w:val="24"/>
          <w:szCs w:val="24"/>
        </w:rPr>
      </w:pPr>
      <w:r w:rsidRPr="44C5A355">
        <w:rPr>
          <w:rFonts w:ascii="Arial" w:hAnsi="Arial" w:cs="Arial"/>
          <w:sz w:val="24"/>
          <w:szCs w:val="24"/>
        </w:rPr>
        <w:t>6 Queen Street</w:t>
      </w:r>
    </w:p>
    <w:p w14:paraId="1976DFA9" w14:textId="77777777" w:rsidR="003E43B0" w:rsidRDefault="003E43B0" w:rsidP="003E43B0">
      <w:pPr>
        <w:pStyle w:val="ListParagraph"/>
        <w:spacing w:line="240" w:lineRule="auto"/>
        <w:ind w:left="1080"/>
        <w:rPr>
          <w:rFonts w:ascii="Arial" w:hAnsi="Arial" w:cs="Arial"/>
          <w:sz w:val="24"/>
          <w:szCs w:val="24"/>
        </w:rPr>
      </w:pPr>
      <w:r>
        <w:rPr>
          <w:rFonts w:ascii="Arial" w:hAnsi="Arial" w:cs="Arial"/>
          <w:sz w:val="24"/>
          <w:szCs w:val="24"/>
        </w:rPr>
        <w:t>HMNB Portsmouth</w:t>
      </w:r>
    </w:p>
    <w:p w14:paraId="006F2440" w14:textId="77777777" w:rsidR="003E43B0" w:rsidRDefault="003E43B0" w:rsidP="003E43B0">
      <w:pPr>
        <w:pStyle w:val="ListParagraph"/>
        <w:spacing w:line="240" w:lineRule="auto"/>
        <w:ind w:left="1080"/>
        <w:rPr>
          <w:rFonts w:ascii="Arial" w:hAnsi="Arial" w:cs="Arial"/>
          <w:sz w:val="24"/>
          <w:szCs w:val="24"/>
        </w:rPr>
      </w:pPr>
      <w:r w:rsidRPr="44C5A355">
        <w:rPr>
          <w:rFonts w:ascii="Arial" w:hAnsi="Arial" w:cs="Arial"/>
          <w:sz w:val="24"/>
          <w:szCs w:val="24"/>
        </w:rPr>
        <w:t>PO1 3</w:t>
      </w:r>
      <w:r>
        <w:rPr>
          <w:rFonts w:ascii="Arial" w:hAnsi="Arial" w:cs="Arial"/>
          <w:sz w:val="24"/>
          <w:szCs w:val="24"/>
        </w:rPr>
        <w:t>HL</w:t>
      </w:r>
    </w:p>
    <w:p w14:paraId="3C5807AC" w14:textId="77777777" w:rsidR="00F646FD" w:rsidRPr="00D141E8" w:rsidRDefault="00F646FD" w:rsidP="00803AE1">
      <w:pPr>
        <w:pStyle w:val="ListParagraph"/>
        <w:spacing w:after="0"/>
        <w:ind w:left="0"/>
        <w:rPr>
          <w:rFonts w:ascii="Arial" w:hAnsi="Arial" w:cs="Arial"/>
          <w:sz w:val="24"/>
          <w:szCs w:val="24"/>
        </w:rPr>
      </w:pPr>
    </w:p>
    <w:sectPr w:rsidR="00F646FD" w:rsidRPr="00D141E8" w:rsidSect="00F13A49">
      <w:pgSz w:w="11906" w:h="16838"/>
      <w:pgMar w:top="1440" w:right="1440" w:bottom="1440"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EB2E3" w14:textId="77777777" w:rsidR="00AC72A1" w:rsidRDefault="00AC72A1" w:rsidP="00340A5D">
      <w:pPr>
        <w:spacing w:after="0" w:line="240" w:lineRule="auto"/>
      </w:pPr>
      <w:r>
        <w:separator/>
      </w:r>
    </w:p>
  </w:endnote>
  <w:endnote w:type="continuationSeparator" w:id="0">
    <w:p w14:paraId="7073EF2E" w14:textId="77777777" w:rsidR="00AC72A1" w:rsidRDefault="00AC72A1" w:rsidP="00340A5D">
      <w:pPr>
        <w:spacing w:after="0" w:line="240" w:lineRule="auto"/>
      </w:pPr>
      <w:r>
        <w:continuationSeparator/>
      </w:r>
    </w:p>
  </w:endnote>
  <w:endnote w:type="continuationNotice" w:id="1">
    <w:p w14:paraId="149F4D17" w14:textId="77777777" w:rsidR="00AC72A1" w:rsidRDefault="00AC7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732655"/>
      <w:docPartObj>
        <w:docPartGallery w:val="Page Numbers (Bottom of Page)"/>
        <w:docPartUnique/>
      </w:docPartObj>
    </w:sdtPr>
    <w:sdtEndPr>
      <w:rPr>
        <w:rFonts w:ascii="Arial" w:hAnsi="Arial" w:cs="Arial"/>
        <w:noProof/>
        <w:sz w:val="24"/>
        <w:szCs w:val="24"/>
      </w:rPr>
    </w:sdtEndPr>
    <w:sdtContent>
      <w:p w14:paraId="32987A59" w14:textId="66E94984" w:rsidR="002B1602" w:rsidRPr="00F13A49" w:rsidRDefault="002B1602">
        <w:pPr>
          <w:pStyle w:val="Footer"/>
          <w:jc w:val="center"/>
          <w:rPr>
            <w:rFonts w:ascii="Arial" w:hAnsi="Arial" w:cs="Arial"/>
            <w:sz w:val="24"/>
            <w:szCs w:val="24"/>
          </w:rPr>
        </w:pPr>
        <w:r w:rsidRPr="00F13A49">
          <w:rPr>
            <w:rFonts w:ascii="Arial" w:hAnsi="Arial" w:cs="Arial"/>
            <w:sz w:val="24"/>
            <w:szCs w:val="24"/>
          </w:rPr>
          <w:fldChar w:fldCharType="begin"/>
        </w:r>
        <w:r w:rsidRPr="00F13A49">
          <w:rPr>
            <w:rFonts w:ascii="Arial" w:hAnsi="Arial" w:cs="Arial"/>
            <w:sz w:val="24"/>
            <w:szCs w:val="24"/>
          </w:rPr>
          <w:instrText xml:space="preserve"> PAGE   \* MERGEFORMAT </w:instrText>
        </w:r>
        <w:r w:rsidRPr="00F13A49">
          <w:rPr>
            <w:rFonts w:ascii="Arial" w:hAnsi="Arial" w:cs="Arial"/>
            <w:sz w:val="24"/>
            <w:szCs w:val="24"/>
          </w:rPr>
          <w:fldChar w:fldCharType="separate"/>
        </w:r>
        <w:r w:rsidRPr="00F13A49">
          <w:rPr>
            <w:rFonts w:ascii="Arial" w:hAnsi="Arial" w:cs="Arial"/>
            <w:noProof/>
            <w:sz w:val="24"/>
            <w:szCs w:val="24"/>
          </w:rPr>
          <w:t>2</w:t>
        </w:r>
        <w:r w:rsidRPr="00F13A49">
          <w:rPr>
            <w:rFonts w:ascii="Arial" w:hAnsi="Arial" w:cs="Arial"/>
            <w:noProof/>
            <w:sz w:val="24"/>
            <w:szCs w:val="24"/>
          </w:rPr>
          <w:fldChar w:fldCharType="end"/>
        </w:r>
      </w:p>
    </w:sdtContent>
  </w:sdt>
  <w:p w14:paraId="27A3DA71" w14:textId="3C08C558" w:rsidR="00A30A6F" w:rsidRPr="00AF38B4" w:rsidRDefault="00F13A49">
    <w:pPr>
      <w:pStyle w:val="Footer"/>
      <w:jc w:val="center"/>
      <w:rPr>
        <w:rFonts w:ascii="Arial" w:hAnsi="Arial" w:cs="Arial"/>
        <w:sz w:val="24"/>
        <w:szCs w:val="24"/>
      </w:rPr>
    </w:pPr>
    <w:r>
      <w:rPr>
        <w:rFonts w:ascii="Arial" w:hAnsi="Arial" w:cs="Arial"/>
        <w:sz w:val="24"/>
        <w:szCs w:val="24"/>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1BB6" w14:textId="0B5D71C4" w:rsidR="00F13A49" w:rsidRPr="00F13A49" w:rsidRDefault="00F13A49">
    <w:pPr>
      <w:pStyle w:val="Footer"/>
      <w:jc w:val="center"/>
      <w:rPr>
        <w:rFonts w:ascii="Arial" w:hAnsi="Arial" w:cs="Arial"/>
        <w:sz w:val="24"/>
        <w:szCs w:val="24"/>
      </w:rPr>
    </w:pPr>
    <w:r w:rsidRPr="00F13A49">
      <w:rPr>
        <w:rFonts w:ascii="Arial" w:hAnsi="Arial" w:cs="Arial"/>
        <w:sz w:val="24"/>
        <w:szCs w:val="24"/>
      </w:rPr>
      <w:fldChar w:fldCharType="begin"/>
    </w:r>
    <w:r w:rsidRPr="00F13A49">
      <w:rPr>
        <w:rFonts w:ascii="Arial" w:hAnsi="Arial" w:cs="Arial"/>
        <w:sz w:val="24"/>
        <w:szCs w:val="24"/>
      </w:rPr>
      <w:instrText xml:space="preserve"> PAGE   \* MERGEFORMAT </w:instrText>
    </w:r>
    <w:r w:rsidRPr="00F13A49">
      <w:rPr>
        <w:rFonts w:ascii="Arial" w:hAnsi="Arial" w:cs="Arial"/>
        <w:sz w:val="24"/>
        <w:szCs w:val="24"/>
      </w:rPr>
      <w:fldChar w:fldCharType="separate"/>
    </w:r>
    <w:r w:rsidRPr="00F13A49">
      <w:rPr>
        <w:rFonts w:ascii="Arial" w:hAnsi="Arial" w:cs="Arial"/>
        <w:noProof/>
        <w:sz w:val="24"/>
        <w:szCs w:val="24"/>
      </w:rPr>
      <w:t>2</w:t>
    </w:r>
    <w:r w:rsidRPr="00F13A49">
      <w:rPr>
        <w:rFonts w:ascii="Arial" w:hAnsi="Arial" w:cs="Arial"/>
        <w:noProof/>
        <w:sz w:val="24"/>
        <w:szCs w:val="24"/>
      </w:rPr>
      <w:fldChar w:fldCharType="end"/>
    </w:r>
  </w:p>
  <w:p w14:paraId="5BBE3344" w14:textId="1EBAF76A" w:rsidR="002B1602" w:rsidRPr="002B1602" w:rsidRDefault="00F13A49">
    <w:pPr>
      <w:pStyle w:val="Footer"/>
      <w:jc w:val="center"/>
      <w:rPr>
        <w:rFonts w:ascii="Arial" w:hAnsi="Arial" w:cs="Arial"/>
        <w:sz w:val="24"/>
        <w:szCs w:val="24"/>
      </w:rPr>
    </w:pPr>
    <w:r>
      <w:rPr>
        <w:rFonts w:ascii="Arial" w:hAnsi="Arial" w:cs="Arial"/>
        <w:sz w:val="24"/>
        <w:szCs w:val="24"/>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73634" w14:textId="77777777" w:rsidR="00AC72A1" w:rsidRDefault="00AC72A1" w:rsidP="00340A5D">
      <w:pPr>
        <w:spacing w:after="0" w:line="240" w:lineRule="auto"/>
      </w:pPr>
      <w:r>
        <w:separator/>
      </w:r>
    </w:p>
  </w:footnote>
  <w:footnote w:type="continuationSeparator" w:id="0">
    <w:p w14:paraId="3D98CA5D" w14:textId="77777777" w:rsidR="00AC72A1" w:rsidRDefault="00AC72A1" w:rsidP="00340A5D">
      <w:pPr>
        <w:spacing w:after="0" w:line="240" w:lineRule="auto"/>
      </w:pPr>
      <w:r>
        <w:continuationSeparator/>
      </w:r>
    </w:p>
  </w:footnote>
  <w:footnote w:type="continuationNotice" w:id="1">
    <w:p w14:paraId="4DA62C9B" w14:textId="77777777" w:rsidR="00AC72A1" w:rsidRDefault="00AC72A1">
      <w:pPr>
        <w:spacing w:after="0" w:line="240" w:lineRule="auto"/>
      </w:pPr>
    </w:p>
  </w:footnote>
  <w:footnote w:id="2">
    <w:p w14:paraId="6A38B317" w14:textId="2225EC70" w:rsidR="005B2C33" w:rsidRPr="005D50A5" w:rsidRDefault="005B2C33">
      <w:pPr>
        <w:pStyle w:val="FootnoteText"/>
        <w:rPr>
          <w:rFonts w:ascii="Arial" w:hAnsi="Arial" w:cs="Arial"/>
        </w:rPr>
      </w:pPr>
      <w:r w:rsidRPr="005D50A5">
        <w:rPr>
          <w:rStyle w:val="FootnoteReference"/>
          <w:rFonts w:ascii="Arial" w:hAnsi="Arial" w:cs="Arial"/>
        </w:rPr>
        <w:footnoteRef/>
      </w:r>
      <w:r w:rsidRPr="005D50A5">
        <w:rPr>
          <w:rFonts w:ascii="Arial" w:hAnsi="Arial" w:cs="Arial"/>
        </w:rPr>
        <w:t xml:space="preserve"> </w:t>
      </w:r>
      <w:hyperlink r:id="rId1" w:anchor="enr-tab" w:history="1">
        <w:r w:rsidR="00912A27" w:rsidRPr="0083661E">
          <w:rPr>
            <w:rStyle w:val="Hyperlink"/>
            <w:rFonts w:ascii="Arial" w:hAnsi="Arial" w:cs="Arial"/>
          </w:rPr>
          <w:t xml:space="preserve">Mil AIP </w:t>
        </w:r>
        <w:r w:rsidR="00CC5B87" w:rsidRPr="0083661E">
          <w:rPr>
            <w:rStyle w:val="Hyperlink"/>
            <w:rFonts w:ascii="Arial" w:hAnsi="Arial" w:cs="Arial"/>
          </w:rPr>
          <w:t xml:space="preserve">ENR </w:t>
        </w:r>
        <w:r w:rsidR="00912A27" w:rsidRPr="0083661E">
          <w:rPr>
            <w:rStyle w:val="Hyperlink"/>
            <w:rFonts w:ascii="Arial" w:hAnsi="Arial" w:cs="Arial"/>
          </w:rPr>
          <w:t xml:space="preserve">6-9 &amp; 6-10 </w:t>
        </w:r>
        <w:r w:rsidR="00282B4D" w:rsidRPr="0083661E">
          <w:rPr>
            <w:rStyle w:val="Hyperlink"/>
            <w:rFonts w:ascii="Arial" w:hAnsi="Arial" w:cs="Arial"/>
          </w:rPr>
          <w:t xml:space="preserve">Dated </w:t>
        </w:r>
        <w:r w:rsidR="00634520" w:rsidRPr="0083661E">
          <w:rPr>
            <w:rStyle w:val="Hyperlink"/>
            <w:rFonts w:ascii="Arial" w:hAnsi="Arial" w:cs="Arial"/>
          </w:rPr>
          <w:t>28 Mar 19</w:t>
        </w:r>
      </w:hyperlink>
      <w:r w:rsidR="00634520">
        <w:rPr>
          <w:rFonts w:ascii="Arial" w:hAnsi="Arial" w:cs="Arial"/>
        </w:rPr>
        <w:t>.</w:t>
      </w:r>
    </w:p>
  </w:footnote>
  <w:footnote w:id="3">
    <w:p w14:paraId="4943DA5D" w14:textId="5E1AEB51" w:rsidR="00C1223C" w:rsidRPr="00C1223C" w:rsidRDefault="00C1223C">
      <w:pPr>
        <w:pStyle w:val="FootnoteText"/>
        <w:rPr>
          <w:rFonts w:ascii="Arial" w:hAnsi="Arial" w:cs="Arial"/>
        </w:rPr>
      </w:pPr>
      <w:r w:rsidRPr="00C1223C">
        <w:rPr>
          <w:rStyle w:val="FootnoteReference"/>
          <w:rFonts w:ascii="Arial" w:hAnsi="Arial" w:cs="Arial"/>
        </w:rPr>
        <w:footnoteRef/>
      </w:r>
      <w:r w:rsidRPr="00C1223C">
        <w:rPr>
          <w:rFonts w:ascii="Arial" w:hAnsi="Arial" w:cs="Arial"/>
        </w:rPr>
        <w:t xml:space="preserve"> </w:t>
      </w:r>
      <w:hyperlink r:id="rId2" w:history="1">
        <w:r w:rsidRPr="00C1223C">
          <w:rPr>
            <w:rStyle w:val="Hyperlink"/>
            <w:rFonts w:ascii="Arial" w:hAnsi="Arial" w:cs="Arial"/>
          </w:rPr>
          <w:t>CAP1616 Page 26</w:t>
        </w:r>
      </w:hyperlink>
    </w:p>
  </w:footnote>
  <w:footnote w:id="4">
    <w:p w14:paraId="72F61107" w14:textId="265879EA" w:rsidR="009A5AAA" w:rsidRPr="00720C8C" w:rsidRDefault="009A5AAA">
      <w:pPr>
        <w:pStyle w:val="FootnoteText"/>
        <w:rPr>
          <w:rFonts w:ascii="Arial" w:hAnsi="Arial" w:cs="Arial"/>
        </w:rPr>
      </w:pPr>
      <w:r w:rsidRPr="00720C8C">
        <w:rPr>
          <w:rStyle w:val="FootnoteReference"/>
          <w:rFonts w:ascii="Arial" w:hAnsi="Arial" w:cs="Arial"/>
        </w:rPr>
        <w:footnoteRef/>
      </w:r>
      <w:r w:rsidRPr="00720C8C">
        <w:rPr>
          <w:rFonts w:ascii="Arial" w:hAnsi="Arial" w:cs="Arial"/>
        </w:rPr>
        <w:t xml:space="preserve"> </w:t>
      </w:r>
      <w:r w:rsidR="00445733" w:rsidRPr="00720C8C">
        <w:rPr>
          <w:rFonts w:ascii="Arial" w:hAnsi="Arial" w:cs="Arial"/>
        </w:rPr>
        <w:t>Historical activation</w:t>
      </w:r>
      <w:r w:rsidR="00720C8C">
        <w:rPr>
          <w:rFonts w:ascii="Arial" w:hAnsi="Arial" w:cs="Arial"/>
        </w:rPr>
        <w:t xml:space="preserve"> data</w:t>
      </w:r>
      <w:r w:rsidR="00445733" w:rsidRPr="00720C8C">
        <w:rPr>
          <w:rFonts w:ascii="Arial" w:hAnsi="Arial" w:cs="Arial"/>
        </w:rPr>
        <w:t xml:space="preserve"> 2018-2022</w:t>
      </w:r>
      <w:r w:rsidR="00720C8C">
        <w:rPr>
          <w:rFonts w:ascii="Arial" w:hAnsi="Arial" w:cs="Arial"/>
        </w:rPr>
        <w:t>, NATS</w:t>
      </w:r>
      <w:r w:rsidR="00720A5F">
        <w:rPr>
          <w:rFonts w:ascii="Arial" w:hAnsi="Arial" w:cs="Arial"/>
        </w:rPr>
        <w:t xml:space="preserve"> Environmental Impact Assessment A22152</w:t>
      </w:r>
      <w:r w:rsidR="00720C8C" w:rsidRPr="00720C8C">
        <w:rPr>
          <w:rFonts w:ascii="Arial" w:hAnsi="Arial" w:cs="Arial"/>
        </w:rPr>
        <w:t>.</w:t>
      </w:r>
    </w:p>
  </w:footnote>
  <w:footnote w:id="5">
    <w:p w14:paraId="1682887E" w14:textId="647514C4" w:rsidR="002F6C4D" w:rsidRPr="003D6B2E" w:rsidRDefault="002F6C4D">
      <w:pPr>
        <w:pStyle w:val="FootnoteText"/>
        <w:rPr>
          <w:rFonts w:ascii="Arial" w:hAnsi="Arial" w:cs="Arial"/>
        </w:rPr>
      </w:pPr>
      <w:r w:rsidRPr="003D6B2E">
        <w:rPr>
          <w:rStyle w:val="FootnoteReference"/>
          <w:rFonts w:ascii="Arial" w:hAnsi="Arial" w:cs="Arial"/>
        </w:rPr>
        <w:footnoteRef/>
      </w:r>
      <w:r w:rsidRPr="003D6B2E">
        <w:rPr>
          <w:rFonts w:ascii="Arial" w:hAnsi="Arial" w:cs="Arial"/>
        </w:rPr>
        <w:t xml:space="preserve"> RAF</w:t>
      </w:r>
      <w:r w:rsidR="003D6B2E" w:rsidRPr="003D6B2E">
        <w:rPr>
          <w:rFonts w:ascii="Arial" w:hAnsi="Arial" w:cs="Arial"/>
        </w:rPr>
        <w:t xml:space="preserve"> 2 Group HQ</w:t>
      </w:r>
      <w:r w:rsidRPr="003D6B2E">
        <w:rPr>
          <w:rFonts w:ascii="Arial" w:hAnsi="Arial" w:cs="Arial"/>
        </w:rPr>
        <w:t xml:space="preserve"> Battlespace Management Orders Ed2 V.1</w:t>
      </w:r>
      <w:r w:rsidR="003D6B2E" w:rsidRPr="003D6B2E">
        <w:rPr>
          <w:rFonts w:ascii="Arial" w:hAnsi="Arial" w:cs="Arial"/>
        </w:rPr>
        <w:t>.1 Para 128.1</w:t>
      </w:r>
      <w:r w:rsidR="00E27627">
        <w:rPr>
          <w:rFonts w:ascii="Arial" w:hAnsi="Arial" w:cs="Arial"/>
        </w:rPr>
        <w:t>, dated 15 September 2022</w:t>
      </w:r>
      <w:r w:rsidR="003D6B2E" w:rsidRPr="003D6B2E">
        <w:rPr>
          <w:rFonts w:ascii="Arial" w:hAnsi="Arial" w:cs="Arial"/>
        </w:rPr>
        <w:t>.</w:t>
      </w:r>
    </w:p>
  </w:footnote>
  <w:footnote w:id="6">
    <w:p w14:paraId="1B993ACA" w14:textId="5A07CA72" w:rsidR="003559E2" w:rsidRPr="00F826E1" w:rsidRDefault="003559E2">
      <w:pPr>
        <w:pStyle w:val="FootnoteText"/>
        <w:rPr>
          <w:rFonts w:ascii="Arial" w:hAnsi="Arial" w:cs="Arial"/>
        </w:rPr>
      </w:pPr>
      <w:r w:rsidRPr="00F826E1">
        <w:rPr>
          <w:rStyle w:val="FootnoteReference"/>
          <w:rFonts w:ascii="Arial" w:hAnsi="Arial" w:cs="Arial"/>
        </w:rPr>
        <w:footnoteRef/>
      </w:r>
      <w:r w:rsidRPr="00F826E1">
        <w:rPr>
          <w:rFonts w:ascii="Arial" w:hAnsi="Arial" w:cs="Arial"/>
        </w:rPr>
        <w:t xml:space="preserve"> </w:t>
      </w:r>
      <w:hyperlink r:id="rId3" w:history="1">
        <w:r w:rsidR="00F826E1" w:rsidRPr="00F826E1">
          <w:rPr>
            <w:rStyle w:val="Hyperlink"/>
            <w:rFonts w:ascii="Arial" w:hAnsi="Arial" w:cs="Arial"/>
          </w:rPr>
          <w:t>CAP1616 Para 155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7E56" w14:textId="6AF8F8F8" w:rsidR="00AF38B4" w:rsidRPr="00AF38B4" w:rsidRDefault="00AF38B4" w:rsidP="00AF38B4">
    <w:pPr>
      <w:pStyle w:val="Header"/>
      <w:jc w:val="center"/>
      <w:rPr>
        <w:rFonts w:ascii="Arial" w:hAnsi="Arial" w:cs="Arial"/>
        <w:sz w:val="24"/>
        <w:szCs w:val="24"/>
      </w:rPr>
    </w:pPr>
    <w:r>
      <w:rPr>
        <w:rFonts w:ascii="Arial" w:hAnsi="Arial" w:cs="Arial"/>
        <w:sz w:val="24"/>
        <w:szCs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C00C" w14:textId="57FFC979" w:rsidR="002B1602" w:rsidRPr="00F13A49" w:rsidRDefault="00F13A49" w:rsidP="00F13A49">
    <w:pPr>
      <w:pStyle w:val="Header"/>
      <w:jc w:val="center"/>
      <w:rPr>
        <w:rFonts w:ascii="Arial" w:hAnsi="Arial" w:cs="Arial"/>
        <w:sz w:val="24"/>
        <w:szCs w:val="24"/>
      </w:rPr>
    </w:pPr>
    <w:r>
      <w:rPr>
        <w:rFonts w:ascii="Arial" w:hAnsi="Arial" w:cs="Arial"/>
        <w:sz w:val="24"/>
        <w:szCs w:val="24"/>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569"/>
    <w:multiLevelType w:val="hybridMultilevel"/>
    <w:tmpl w:val="7B5E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F7202"/>
    <w:multiLevelType w:val="hybridMultilevel"/>
    <w:tmpl w:val="1F46339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91E7F50"/>
    <w:multiLevelType w:val="hybridMultilevel"/>
    <w:tmpl w:val="2BA82536"/>
    <w:lvl w:ilvl="0" w:tplc="00AAF7E2">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08700C"/>
    <w:multiLevelType w:val="hybridMultilevel"/>
    <w:tmpl w:val="B0A8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93666"/>
    <w:multiLevelType w:val="hybridMultilevel"/>
    <w:tmpl w:val="36FE38D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645B24"/>
    <w:multiLevelType w:val="hybridMultilevel"/>
    <w:tmpl w:val="90F2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81314"/>
    <w:multiLevelType w:val="hybridMultilevel"/>
    <w:tmpl w:val="23FC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F084B"/>
    <w:multiLevelType w:val="hybridMultilevel"/>
    <w:tmpl w:val="BDEEFF70"/>
    <w:lvl w:ilvl="0" w:tplc="00AAF7E2">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A703B"/>
    <w:multiLevelType w:val="hybridMultilevel"/>
    <w:tmpl w:val="C79085F4"/>
    <w:lvl w:ilvl="0" w:tplc="0B24AEB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5606E3"/>
    <w:multiLevelType w:val="hybridMultilevel"/>
    <w:tmpl w:val="BB0646DC"/>
    <w:lvl w:ilvl="0" w:tplc="4AE6B49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3753B"/>
    <w:multiLevelType w:val="hybridMultilevel"/>
    <w:tmpl w:val="6F269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CC4409"/>
    <w:multiLevelType w:val="hybridMultilevel"/>
    <w:tmpl w:val="359E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06E36"/>
    <w:multiLevelType w:val="hybridMultilevel"/>
    <w:tmpl w:val="6504B262"/>
    <w:lvl w:ilvl="0" w:tplc="8264A85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256DDD"/>
    <w:multiLevelType w:val="hybridMultilevel"/>
    <w:tmpl w:val="F55E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43C8D"/>
    <w:multiLevelType w:val="hybridMultilevel"/>
    <w:tmpl w:val="60D063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437405F"/>
    <w:multiLevelType w:val="hybridMultilevel"/>
    <w:tmpl w:val="890A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649E3"/>
    <w:multiLevelType w:val="hybridMultilevel"/>
    <w:tmpl w:val="77127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555135"/>
    <w:multiLevelType w:val="hybridMultilevel"/>
    <w:tmpl w:val="5A46A30C"/>
    <w:lvl w:ilvl="0" w:tplc="4AE6B490">
      <w:start w:val="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C84782C"/>
    <w:multiLevelType w:val="hybridMultilevel"/>
    <w:tmpl w:val="19B82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3D36DE"/>
    <w:multiLevelType w:val="hybridMultilevel"/>
    <w:tmpl w:val="3662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57F9F"/>
    <w:multiLevelType w:val="hybridMultilevel"/>
    <w:tmpl w:val="8D78ABDC"/>
    <w:lvl w:ilvl="0" w:tplc="E44A65C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B40C2"/>
    <w:multiLevelType w:val="hybridMultilevel"/>
    <w:tmpl w:val="48204B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B20F0F"/>
    <w:multiLevelType w:val="hybridMultilevel"/>
    <w:tmpl w:val="B73CFBF0"/>
    <w:lvl w:ilvl="0" w:tplc="4AE6B49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66DEB"/>
    <w:multiLevelType w:val="hybridMultilevel"/>
    <w:tmpl w:val="A5B6BFDC"/>
    <w:lvl w:ilvl="0" w:tplc="4AE6B490">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16"/>
  </w:num>
  <w:num w:numId="4">
    <w:abstractNumId w:val="23"/>
  </w:num>
  <w:num w:numId="5">
    <w:abstractNumId w:val="2"/>
  </w:num>
  <w:num w:numId="6">
    <w:abstractNumId w:val="7"/>
  </w:num>
  <w:num w:numId="7">
    <w:abstractNumId w:val="4"/>
  </w:num>
  <w:num w:numId="8">
    <w:abstractNumId w:val="14"/>
  </w:num>
  <w:num w:numId="9">
    <w:abstractNumId w:val="0"/>
  </w:num>
  <w:num w:numId="10">
    <w:abstractNumId w:val="5"/>
  </w:num>
  <w:num w:numId="11">
    <w:abstractNumId w:val="3"/>
  </w:num>
  <w:num w:numId="12">
    <w:abstractNumId w:val="22"/>
  </w:num>
  <w:num w:numId="13">
    <w:abstractNumId w:val="9"/>
  </w:num>
  <w:num w:numId="14">
    <w:abstractNumId w:val="21"/>
  </w:num>
  <w:num w:numId="15">
    <w:abstractNumId w:val="10"/>
  </w:num>
  <w:num w:numId="16">
    <w:abstractNumId w:val="17"/>
  </w:num>
  <w:num w:numId="17">
    <w:abstractNumId w:val="1"/>
  </w:num>
  <w:num w:numId="18">
    <w:abstractNumId w:val="18"/>
  </w:num>
  <w:num w:numId="19">
    <w:abstractNumId w:val="19"/>
  </w:num>
  <w:num w:numId="20">
    <w:abstractNumId w:val="13"/>
  </w:num>
  <w:num w:numId="21">
    <w:abstractNumId w:val="15"/>
  </w:num>
  <w:num w:numId="22">
    <w:abstractNumId w:val="6"/>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D"/>
    <w:rsid w:val="00000B6F"/>
    <w:rsid w:val="0000210C"/>
    <w:rsid w:val="00003184"/>
    <w:rsid w:val="000051CD"/>
    <w:rsid w:val="00013349"/>
    <w:rsid w:val="000148DF"/>
    <w:rsid w:val="000154EA"/>
    <w:rsid w:val="000171B0"/>
    <w:rsid w:val="000226DB"/>
    <w:rsid w:val="00024CF1"/>
    <w:rsid w:val="00030F04"/>
    <w:rsid w:val="00035248"/>
    <w:rsid w:val="000359DB"/>
    <w:rsid w:val="00037BE9"/>
    <w:rsid w:val="000403A3"/>
    <w:rsid w:val="00040B20"/>
    <w:rsid w:val="00041C97"/>
    <w:rsid w:val="0004237B"/>
    <w:rsid w:val="00045D80"/>
    <w:rsid w:val="000464B7"/>
    <w:rsid w:val="0004677A"/>
    <w:rsid w:val="00046CF2"/>
    <w:rsid w:val="0005165B"/>
    <w:rsid w:val="00054B1C"/>
    <w:rsid w:val="00055877"/>
    <w:rsid w:val="0005627C"/>
    <w:rsid w:val="00056E81"/>
    <w:rsid w:val="0005702E"/>
    <w:rsid w:val="000573BE"/>
    <w:rsid w:val="000622AF"/>
    <w:rsid w:val="00062AC4"/>
    <w:rsid w:val="000639C1"/>
    <w:rsid w:val="00064117"/>
    <w:rsid w:val="00064422"/>
    <w:rsid w:val="00065D84"/>
    <w:rsid w:val="00067304"/>
    <w:rsid w:val="0006753E"/>
    <w:rsid w:val="00067A50"/>
    <w:rsid w:val="00067DEE"/>
    <w:rsid w:val="000774FD"/>
    <w:rsid w:val="00077F74"/>
    <w:rsid w:val="00080C81"/>
    <w:rsid w:val="00081306"/>
    <w:rsid w:val="0008138E"/>
    <w:rsid w:val="000823E1"/>
    <w:rsid w:val="00083637"/>
    <w:rsid w:val="00083BB0"/>
    <w:rsid w:val="00083F69"/>
    <w:rsid w:val="00085D73"/>
    <w:rsid w:val="0008743C"/>
    <w:rsid w:val="000948EA"/>
    <w:rsid w:val="00095DDC"/>
    <w:rsid w:val="000975DB"/>
    <w:rsid w:val="000A079A"/>
    <w:rsid w:val="000A21A6"/>
    <w:rsid w:val="000A6E18"/>
    <w:rsid w:val="000A74A9"/>
    <w:rsid w:val="000A7FE7"/>
    <w:rsid w:val="000B0CD3"/>
    <w:rsid w:val="000B2670"/>
    <w:rsid w:val="000B2F40"/>
    <w:rsid w:val="000B4334"/>
    <w:rsid w:val="000B677E"/>
    <w:rsid w:val="000C0008"/>
    <w:rsid w:val="000C0C8F"/>
    <w:rsid w:val="000C240D"/>
    <w:rsid w:val="000C2C46"/>
    <w:rsid w:val="000D0AB9"/>
    <w:rsid w:val="000D0D58"/>
    <w:rsid w:val="000E0286"/>
    <w:rsid w:val="000E15EB"/>
    <w:rsid w:val="000E3F94"/>
    <w:rsid w:val="000E5326"/>
    <w:rsid w:val="000F0ABF"/>
    <w:rsid w:val="000F2D1A"/>
    <w:rsid w:val="000F4D5E"/>
    <w:rsid w:val="000F57D4"/>
    <w:rsid w:val="00101536"/>
    <w:rsid w:val="0010619B"/>
    <w:rsid w:val="001069C8"/>
    <w:rsid w:val="00110EA0"/>
    <w:rsid w:val="00111307"/>
    <w:rsid w:val="0011587E"/>
    <w:rsid w:val="001165B2"/>
    <w:rsid w:val="0012145F"/>
    <w:rsid w:val="00122448"/>
    <w:rsid w:val="00122E6C"/>
    <w:rsid w:val="001233BF"/>
    <w:rsid w:val="00123732"/>
    <w:rsid w:val="00131135"/>
    <w:rsid w:val="001317A5"/>
    <w:rsid w:val="001324A3"/>
    <w:rsid w:val="00136B65"/>
    <w:rsid w:val="00136BB1"/>
    <w:rsid w:val="001413EB"/>
    <w:rsid w:val="00141FA6"/>
    <w:rsid w:val="00152EE8"/>
    <w:rsid w:val="0015367F"/>
    <w:rsid w:val="00155816"/>
    <w:rsid w:val="00160070"/>
    <w:rsid w:val="00163B97"/>
    <w:rsid w:val="00172676"/>
    <w:rsid w:val="0017472A"/>
    <w:rsid w:val="00174919"/>
    <w:rsid w:val="001776C0"/>
    <w:rsid w:val="00177AA6"/>
    <w:rsid w:val="001826C4"/>
    <w:rsid w:val="001833A1"/>
    <w:rsid w:val="00183EDC"/>
    <w:rsid w:val="00184D77"/>
    <w:rsid w:val="00187AEA"/>
    <w:rsid w:val="00197FAB"/>
    <w:rsid w:val="001A35B6"/>
    <w:rsid w:val="001A57B7"/>
    <w:rsid w:val="001B2B0E"/>
    <w:rsid w:val="001B40BD"/>
    <w:rsid w:val="001B6172"/>
    <w:rsid w:val="001B77D6"/>
    <w:rsid w:val="001C0C91"/>
    <w:rsid w:val="001C2C6A"/>
    <w:rsid w:val="001C691C"/>
    <w:rsid w:val="001D46EE"/>
    <w:rsid w:val="001D667B"/>
    <w:rsid w:val="001D79BC"/>
    <w:rsid w:val="001E6166"/>
    <w:rsid w:val="001F45BA"/>
    <w:rsid w:val="001F74F0"/>
    <w:rsid w:val="00203761"/>
    <w:rsid w:val="00205937"/>
    <w:rsid w:val="0020681A"/>
    <w:rsid w:val="002071CD"/>
    <w:rsid w:val="00210606"/>
    <w:rsid w:val="00210C4F"/>
    <w:rsid w:val="00211504"/>
    <w:rsid w:val="002143B5"/>
    <w:rsid w:val="00215058"/>
    <w:rsid w:val="00221F3A"/>
    <w:rsid w:val="00222E38"/>
    <w:rsid w:val="002264AC"/>
    <w:rsid w:val="002307AC"/>
    <w:rsid w:val="002324E2"/>
    <w:rsid w:val="00235B3D"/>
    <w:rsid w:val="002376C5"/>
    <w:rsid w:val="00240AAF"/>
    <w:rsid w:val="00241948"/>
    <w:rsid w:val="00241B6D"/>
    <w:rsid w:val="00243901"/>
    <w:rsid w:val="002452B4"/>
    <w:rsid w:val="00250646"/>
    <w:rsid w:val="00253ED8"/>
    <w:rsid w:val="002551B1"/>
    <w:rsid w:val="00256601"/>
    <w:rsid w:val="002621CF"/>
    <w:rsid w:val="00271A25"/>
    <w:rsid w:val="002725A6"/>
    <w:rsid w:val="002752B4"/>
    <w:rsid w:val="002801F9"/>
    <w:rsid w:val="00281E7A"/>
    <w:rsid w:val="00282B4D"/>
    <w:rsid w:val="00282DF6"/>
    <w:rsid w:val="0028380D"/>
    <w:rsid w:val="00285E26"/>
    <w:rsid w:val="0029110E"/>
    <w:rsid w:val="00295683"/>
    <w:rsid w:val="00296F5A"/>
    <w:rsid w:val="002A147C"/>
    <w:rsid w:val="002A238D"/>
    <w:rsid w:val="002A79FB"/>
    <w:rsid w:val="002B1602"/>
    <w:rsid w:val="002B2A37"/>
    <w:rsid w:val="002B3575"/>
    <w:rsid w:val="002B513D"/>
    <w:rsid w:val="002C0248"/>
    <w:rsid w:val="002C19FF"/>
    <w:rsid w:val="002C22FC"/>
    <w:rsid w:val="002C2828"/>
    <w:rsid w:val="002C4EC1"/>
    <w:rsid w:val="002C5341"/>
    <w:rsid w:val="002C576A"/>
    <w:rsid w:val="002D0EE8"/>
    <w:rsid w:val="002D7A2E"/>
    <w:rsid w:val="002E2D4C"/>
    <w:rsid w:val="002E48EE"/>
    <w:rsid w:val="002E60E2"/>
    <w:rsid w:val="002E69A2"/>
    <w:rsid w:val="002E78C0"/>
    <w:rsid w:val="002F3B1C"/>
    <w:rsid w:val="002F5777"/>
    <w:rsid w:val="002F59EF"/>
    <w:rsid w:val="002F6C4D"/>
    <w:rsid w:val="00300529"/>
    <w:rsid w:val="00310407"/>
    <w:rsid w:val="00310CF3"/>
    <w:rsid w:val="00313DE5"/>
    <w:rsid w:val="00316283"/>
    <w:rsid w:val="00321DFC"/>
    <w:rsid w:val="00325FB7"/>
    <w:rsid w:val="00327C98"/>
    <w:rsid w:val="0033345C"/>
    <w:rsid w:val="00333ED3"/>
    <w:rsid w:val="0033779A"/>
    <w:rsid w:val="00340360"/>
    <w:rsid w:val="00340A5D"/>
    <w:rsid w:val="00342582"/>
    <w:rsid w:val="00342DFE"/>
    <w:rsid w:val="00344A5F"/>
    <w:rsid w:val="003511BF"/>
    <w:rsid w:val="00354022"/>
    <w:rsid w:val="003542E2"/>
    <w:rsid w:val="00354B09"/>
    <w:rsid w:val="003558C7"/>
    <w:rsid w:val="003559E2"/>
    <w:rsid w:val="0035639B"/>
    <w:rsid w:val="00356518"/>
    <w:rsid w:val="00360CC6"/>
    <w:rsid w:val="003613CD"/>
    <w:rsid w:val="00361914"/>
    <w:rsid w:val="00363185"/>
    <w:rsid w:val="00371840"/>
    <w:rsid w:val="00375001"/>
    <w:rsid w:val="0038306B"/>
    <w:rsid w:val="00383918"/>
    <w:rsid w:val="00383C4E"/>
    <w:rsid w:val="00383C50"/>
    <w:rsid w:val="003878D8"/>
    <w:rsid w:val="00394B1A"/>
    <w:rsid w:val="00394D68"/>
    <w:rsid w:val="00395470"/>
    <w:rsid w:val="003A2813"/>
    <w:rsid w:val="003A6BBB"/>
    <w:rsid w:val="003B010F"/>
    <w:rsid w:val="003B0897"/>
    <w:rsid w:val="003B436B"/>
    <w:rsid w:val="003B6E89"/>
    <w:rsid w:val="003B7AE8"/>
    <w:rsid w:val="003B7B0E"/>
    <w:rsid w:val="003C02DB"/>
    <w:rsid w:val="003C1191"/>
    <w:rsid w:val="003C7565"/>
    <w:rsid w:val="003D0E10"/>
    <w:rsid w:val="003D144E"/>
    <w:rsid w:val="003D1719"/>
    <w:rsid w:val="003D32CC"/>
    <w:rsid w:val="003D6B2E"/>
    <w:rsid w:val="003D7408"/>
    <w:rsid w:val="003E128B"/>
    <w:rsid w:val="003E38AD"/>
    <w:rsid w:val="003E43B0"/>
    <w:rsid w:val="003E4614"/>
    <w:rsid w:val="003E6905"/>
    <w:rsid w:val="003F09E3"/>
    <w:rsid w:val="003F1A09"/>
    <w:rsid w:val="003F7841"/>
    <w:rsid w:val="00404007"/>
    <w:rsid w:val="00404AE9"/>
    <w:rsid w:val="00411B93"/>
    <w:rsid w:val="00423BD4"/>
    <w:rsid w:val="0042572B"/>
    <w:rsid w:val="00425FA9"/>
    <w:rsid w:val="00426813"/>
    <w:rsid w:val="004309C6"/>
    <w:rsid w:val="0043172D"/>
    <w:rsid w:val="00431FDC"/>
    <w:rsid w:val="00433BFC"/>
    <w:rsid w:val="00435520"/>
    <w:rsid w:val="00441E31"/>
    <w:rsid w:val="00444C1B"/>
    <w:rsid w:val="00445733"/>
    <w:rsid w:val="00445D62"/>
    <w:rsid w:val="00456F38"/>
    <w:rsid w:val="004610A1"/>
    <w:rsid w:val="00464B59"/>
    <w:rsid w:val="00465019"/>
    <w:rsid w:val="00466FB5"/>
    <w:rsid w:val="00471B32"/>
    <w:rsid w:val="0047284A"/>
    <w:rsid w:val="00473FD2"/>
    <w:rsid w:val="004757AD"/>
    <w:rsid w:val="00476365"/>
    <w:rsid w:val="00476F4C"/>
    <w:rsid w:val="00486434"/>
    <w:rsid w:val="00490D76"/>
    <w:rsid w:val="00490E0C"/>
    <w:rsid w:val="00491131"/>
    <w:rsid w:val="00492CBB"/>
    <w:rsid w:val="00495F6F"/>
    <w:rsid w:val="00496C0A"/>
    <w:rsid w:val="004A4751"/>
    <w:rsid w:val="004A534C"/>
    <w:rsid w:val="004B0867"/>
    <w:rsid w:val="004B0A04"/>
    <w:rsid w:val="004B5AD3"/>
    <w:rsid w:val="004C0787"/>
    <w:rsid w:val="004C0DC4"/>
    <w:rsid w:val="004C0F00"/>
    <w:rsid w:val="004C164C"/>
    <w:rsid w:val="004C1700"/>
    <w:rsid w:val="004C253A"/>
    <w:rsid w:val="004C2CA1"/>
    <w:rsid w:val="004C6852"/>
    <w:rsid w:val="004D1D37"/>
    <w:rsid w:val="004E44EF"/>
    <w:rsid w:val="004E5149"/>
    <w:rsid w:val="004E6766"/>
    <w:rsid w:val="004E773A"/>
    <w:rsid w:val="004E7F19"/>
    <w:rsid w:val="004F0AFC"/>
    <w:rsid w:val="004F3D75"/>
    <w:rsid w:val="004F663E"/>
    <w:rsid w:val="005003B5"/>
    <w:rsid w:val="005020E7"/>
    <w:rsid w:val="00505B41"/>
    <w:rsid w:val="0051094F"/>
    <w:rsid w:val="00513770"/>
    <w:rsid w:val="005151CC"/>
    <w:rsid w:val="00515333"/>
    <w:rsid w:val="00517B9A"/>
    <w:rsid w:val="00524E3B"/>
    <w:rsid w:val="00526A5E"/>
    <w:rsid w:val="00527EEE"/>
    <w:rsid w:val="00530DFF"/>
    <w:rsid w:val="005321A8"/>
    <w:rsid w:val="00533F25"/>
    <w:rsid w:val="00540FA3"/>
    <w:rsid w:val="00541773"/>
    <w:rsid w:val="00543188"/>
    <w:rsid w:val="005461B0"/>
    <w:rsid w:val="005468B1"/>
    <w:rsid w:val="00547DC4"/>
    <w:rsid w:val="005515A7"/>
    <w:rsid w:val="00553125"/>
    <w:rsid w:val="0055354C"/>
    <w:rsid w:val="0055499E"/>
    <w:rsid w:val="00560159"/>
    <w:rsid w:val="00561EF1"/>
    <w:rsid w:val="005635D5"/>
    <w:rsid w:val="005636DF"/>
    <w:rsid w:val="00565C07"/>
    <w:rsid w:val="00566E71"/>
    <w:rsid w:val="00575BBD"/>
    <w:rsid w:val="00575F84"/>
    <w:rsid w:val="00577261"/>
    <w:rsid w:val="00581CAE"/>
    <w:rsid w:val="00582C75"/>
    <w:rsid w:val="00586B07"/>
    <w:rsid w:val="005950FB"/>
    <w:rsid w:val="0059701B"/>
    <w:rsid w:val="005A1943"/>
    <w:rsid w:val="005A3B3F"/>
    <w:rsid w:val="005A5ABD"/>
    <w:rsid w:val="005B2C33"/>
    <w:rsid w:val="005B4557"/>
    <w:rsid w:val="005B4677"/>
    <w:rsid w:val="005B7C9C"/>
    <w:rsid w:val="005C0B9A"/>
    <w:rsid w:val="005C430D"/>
    <w:rsid w:val="005C466B"/>
    <w:rsid w:val="005C52A9"/>
    <w:rsid w:val="005D061C"/>
    <w:rsid w:val="005D2409"/>
    <w:rsid w:val="005D421A"/>
    <w:rsid w:val="005D48A0"/>
    <w:rsid w:val="005D50A5"/>
    <w:rsid w:val="005D6673"/>
    <w:rsid w:val="005E0733"/>
    <w:rsid w:val="005E079F"/>
    <w:rsid w:val="005E0A50"/>
    <w:rsid w:val="005E1A2A"/>
    <w:rsid w:val="005E1C54"/>
    <w:rsid w:val="005E23A0"/>
    <w:rsid w:val="005F0445"/>
    <w:rsid w:val="005F06EA"/>
    <w:rsid w:val="005F11B4"/>
    <w:rsid w:val="005F13A5"/>
    <w:rsid w:val="005F18E7"/>
    <w:rsid w:val="005F2025"/>
    <w:rsid w:val="005F6286"/>
    <w:rsid w:val="005F730B"/>
    <w:rsid w:val="005F7FFC"/>
    <w:rsid w:val="00605510"/>
    <w:rsid w:val="00611254"/>
    <w:rsid w:val="00612819"/>
    <w:rsid w:val="00612EDD"/>
    <w:rsid w:val="006137FD"/>
    <w:rsid w:val="00625D71"/>
    <w:rsid w:val="006267BC"/>
    <w:rsid w:val="00631550"/>
    <w:rsid w:val="0063397E"/>
    <w:rsid w:val="006343D2"/>
    <w:rsid w:val="00634520"/>
    <w:rsid w:val="0063632C"/>
    <w:rsid w:val="006425BD"/>
    <w:rsid w:val="00642F16"/>
    <w:rsid w:val="00651E7F"/>
    <w:rsid w:val="00651EF7"/>
    <w:rsid w:val="006564FD"/>
    <w:rsid w:val="006604DC"/>
    <w:rsid w:val="00661AB2"/>
    <w:rsid w:val="00663887"/>
    <w:rsid w:val="00663CCE"/>
    <w:rsid w:val="00664DE5"/>
    <w:rsid w:val="006652F9"/>
    <w:rsid w:val="00667789"/>
    <w:rsid w:val="0067014F"/>
    <w:rsid w:val="00672A85"/>
    <w:rsid w:val="00674E5F"/>
    <w:rsid w:val="00675679"/>
    <w:rsid w:val="00675E09"/>
    <w:rsid w:val="00676016"/>
    <w:rsid w:val="006829BB"/>
    <w:rsid w:val="0068306B"/>
    <w:rsid w:val="0068535D"/>
    <w:rsid w:val="00690EC8"/>
    <w:rsid w:val="00691E5C"/>
    <w:rsid w:val="00696E21"/>
    <w:rsid w:val="006A21CA"/>
    <w:rsid w:val="006A5907"/>
    <w:rsid w:val="006A5933"/>
    <w:rsid w:val="006A62F4"/>
    <w:rsid w:val="006A6446"/>
    <w:rsid w:val="006B4D99"/>
    <w:rsid w:val="006B5160"/>
    <w:rsid w:val="006B5974"/>
    <w:rsid w:val="006B6ACA"/>
    <w:rsid w:val="006C41EB"/>
    <w:rsid w:val="006C6A33"/>
    <w:rsid w:val="006D01C0"/>
    <w:rsid w:val="006D1916"/>
    <w:rsid w:val="006D1E62"/>
    <w:rsid w:val="006D7780"/>
    <w:rsid w:val="006E3A5B"/>
    <w:rsid w:val="006F68DD"/>
    <w:rsid w:val="006F7CF0"/>
    <w:rsid w:val="007000DB"/>
    <w:rsid w:val="007046FF"/>
    <w:rsid w:val="007051C7"/>
    <w:rsid w:val="00706AB8"/>
    <w:rsid w:val="00710319"/>
    <w:rsid w:val="007111BF"/>
    <w:rsid w:val="00712008"/>
    <w:rsid w:val="00713994"/>
    <w:rsid w:val="00715A6F"/>
    <w:rsid w:val="0071739E"/>
    <w:rsid w:val="00720282"/>
    <w:rsid w:val="00720A5F"/>
    <w:rsid w:val="00720C8C"/>
    <w:rsid w:val="00721EB3"/>
    <w:rsid w:val="0072367C"/>
    <w:rsid w:val="00730A8F"/>
    <w:rsid w:val="007319D7"/>
    <w:rsid w:val="00731D20"/>
    <w:rsid w:val="00734F89"/>
    <w:rsid w:val="00735931"/>
    <w:rsid w:val="00740C78"/>
    <w:rsid w:val="007419A1"/>
    <w:rsid w:val="007506C6"/>
    <w:rsid w:val="00755723"/>
    <w:rsid w:val="00761D40"/>
    <w:rsid w:val="00762BA7"/>
    <w:rsid w:val="00762DC7"/>
    <w:rsid w:val="007665E3"/>
    <w:rsid w:val="00767615"/>
    <w:rsid w:val="007755FF"/>
    <w:rsid w:val="007758F1"/>
    <w:rsid w:val="00780B01"/>
    <w:rsid w:val="00793287"/>
    <w:rsid w:val="00797842"/>
    <w:rsid w:val="00797880"/>
    <w:rsid w:val="007A26A5"/>
    <w:rsid w:val="007A5732"/>
    <w:rsid w:val="007A5877"/>
    <w:rsid w:val="007B389D"/>
    <w:rsid w:val="007B4205"/>
    <w:rsid w:val="007B4CA9"/>
    <w:rsid w:val="007B572C"/>
    <w:rsid w:val="007B665B"/>
    <w:rsid w:val="007C29C1"/>
    <w:rsid w:val="007C5382"/>
    <w:rsid w:val="007C5B7C"/>
    <w:rsid w:val="007C76CA"/>
    <w:rsid w:val="007D2684"/>
    <w:rsid w:val="007E05EE"/>
    <w:rsid w:val="007E093B"/>
    <w:rsid w:val="007E106A"/>
    <w:rsid w:val="007E54E9"/>
    <w:rsid w:val="007E7D21"/>
    <w:rsid w:val="007F054B"/>
    <w:rsid w:val="007F2B57"/>
    <w:rsid w:val="007F4022"/>
    <w:rsid w:val="007F4E3A"/>
    <w:rsid w:val="00800A02"/>
    <w:rsid w:val="00803AE1"/>
    <w:rsid w:val="00810FA2"/>
    <w:rsid w:val="008153B2"/>
    <w:rsid w:val="00815B7F"/>
    <w:rsid w:val="00816D0F"/>
    <w:rsid w:val="0082036F"/>
    <w:rsid w:val="00821BF4"/>
    <w:rsid w:val="00823CA7"/>
    <w:rsid w:val="0083197B"/>
    <w:rsid w:val="00832DBC"/>
    <w:rsid w:val="00834053"/>
    <w:rsid w:val="00834BB1"/>
    <w:rsid w:val="0083551C"/>
    <w:rsid w:val="0083661E"/>
    <w:rsid w:val="00841397"/>
    <w:rsid w:val="0084368C"/>
    <w:rsid w:val="0084752C"/>
    <w:rsid w:val="00850530"/>
    <w:rsid w:val="00852085"/>
    <w:rsid w:val="00853F3C"/>
    <w:rsid w:val="00855B72"/>
    <w:rsid w:val="00860185"/>
    <w:rsid w:val="0086446E"/>
    <w:rsid w:val="00864DAD"/>
    <w:rsid w:val="008652E7"/>
    <w:rsid w:val="008717CC"/>
    <w:rsid w:val="0087182D"/>
    <w:rsid w:val="00871958"/>
    <w:rsid w:val="008805E3"/>
    <w:rsid w:val="00881F5E"/>
    <w:rsid w:val="0088224C"/>
    <w:rsid w:val="00884260"/>
    <w:rsid w:val="00886131"/>
    <w:rsid w:val="00886C9E"/>
    <w:rsid w:val="00894DEA"/>
    <w:rsid w:val="008953E4"/>
    <w:rsid w:val="008A1280"/>
    <w:rsid w:val="008A1BC9"/>
    <w:rsid w:val="008A38C6"/>
    <w:rsid w:val="008A510C"/>
    <w:rsid w:val="008A7D7C"/>
    <w:rsid w:val="008B0EF2"/>
    <w:rsid w:val="008B381A"/>
    <w:rsid w:val="008B4D35"/>
    <w:rsid w:val="008B4EA5"/>
    <w:rsid w:val="008B739E"/>
    <w:rsid w:val="008C1A42"/>
    <w:rsid w:val="008C1CAC"/>
    <w:rsid w:val="008C3150"/>
    <w:rsid w:val="008C5D3D"/>
    <w:rsid w:val="008D5E90"/>
    <w:rsid w:val="008D731F"/>
    <w:rsid w:val="008D7638"/>
    <w:rsid w:val="008E2759"/>
    <w:rsid w:val="008E40BF"/>
    <w:rsid w:val="008E698A"/>
    <w:rsid w:val="008E6AC6"/>
    <w:rsid w:val="008F1E01"/>
    <w:rsid w:val="008F4373"/>
    <w:rsid w:val="009001FE"/>
    <w:rsid w:val="00903673"/>
    <w:rsid w:val="009109D6"/>
    <w:rsid w:val="009120BD"/>
    <w:rsid w:val="00912A27"/>
    <w:rsid w:val="00913A61"/>
    <w:rsid w:val="009150C0"/>
    <w:rsid w:val="009163EE"/>
    <w:rsid w:val="00920264"/>
    <w:rsid w:val="00923722"/>
    <w:rsid w:val="00923A9F"/>
    <w:rsid w:val="009241A9"/>
    <w:rsid w:val="009249E1"/>
    <w:rsid w:val="00925EA8"/>
    <w:rsid w:val="0092610C"/>
    <w:rsid w:val="00930948"/>
    <w:rsid w:val="009312A5"/>
    <w:rsid w:val="0093289A"/>
    <w:rsid w:val="00933675"/>
    <w:rsid w:val="00933C7A"/>
    <w:rsid w:val="00934E80"/>
    <w:rsid w:val="00936310"/>
    <w:rsid w:val="00936AE8"/>
    <w:rsid w:val="00940408"/>
    <w:rsid w:val="009405FA"/>
    <w:rsid w:val="00940A2D"/>
    <w:rsid w:val="0094181A"/>
    <w:rsid w:val="00941DFA"/>
    <w:rsid w:val="0094580F"/>
    <w:rsid w:val="00946106"/>
    <w:rsid w:val="00952BBD"/>
    <w:rsid w:val="009539D1"/>
    <w:rsid w:val="0096122A"/>
    <w:rsid w:val="00966A4D"/>
    <w:rsid w:val="009716A7"/>
    <w:rsid w:val="009725EF"/>
    <w:rsid w:val="00984022"/>
    <w:rsid w:val="00984C40"/>
    <w:rsid w:val="00986CC4"/>
    <w:rsid w:val="00992B9F"/>
    <w:rsid w:val="00995150"/>
    <w:rsid w:val="00995F75"/>
    <w:rsid w:val="00996C64"/>
    <w:rsid w:val="009A0A46"/>
    <w:rsid w:val="009A1B7F"/>
    <w:rsid w:val="009A3DA4"/>
    <w:rsid w:val="009A57D5"/>
    <w:rsid w:val="009A5AAA"/>
    <w:rsid w:val="009AC089"/>
    <w:rsid w:val="009B148C"/>
    <w:rsid w:val="009B19B2"/>
    <w:rsid w:val="009C1ED2"/>
    <w:rsid w:val="009C29F6"/>
    <w:rsid w:val="009C3EF2"/>
    <w:rsid w:val="009C5F3F"/>
    <w:rsid w:val="009D1336"/>
    <w:rsid w:val="009D1E6B"/>
    <w:rsid w:val="009D3213"/>
    <w:rsid w:val="009D4007"/>
    <w:rsid w:val="009D509B"/>
    <w:rsid w:val="009E058D"/>
    <w:rsid w:val="009E24A5"/>
    <w:rsid w:val="009E5353"/>
    <w:rsid w:val="009E67BA"/>
    <w:rsid w:val="009E79CE"/>
    <w:rsid w:val="009E7ED3"/>
    <w:rsid w:val="009F0B73"/>
    <w:rsid w:val="009F2887"/>
    <w:rsid w:val="009F4DDD"/>
    <w:rsid w:val="00A02693"/>
    <w:rsid w:val="00A03899"/>
    <w:rsid w:val="00A053D2"/>
    <w:rsid w:val="00A15DDE"/>
    <w:rsid w:val="00A16890"/>
    <w:rsid w:val="00A172F8"/>
    <w:rsid w:val="00A22A3C"/>
    <w:rsid w:val="00A234BE"/>
    <w:rsid w:val="00A26061"/>
    <w:rsid w:val="00A30A6F"/>
    <w:rsid w:val="00A32F92"/>
    <w:rsid w:val="00A33975"/>
    <w:rsid w:val="00A37E7A"/>
    <w:rsid w:val="00A421ED"/>
    <w:rsid w:val="00A42A43"/>
    <w:rsid w:val="00A4328E"/>
    <w:rsid w:val="00A4390F"/>
    <w:rsid w:val="00A45EB2"/>
    <w:rsid w:val="00A45EEA"/>
    <w:rsid w:val="00A47990"/>
    <w:rsid w:val="00A522D7"/>
    <w:rsid w:val="00A569D8"/>
    <w:rsid w:val="00A60218"/>
    <w:rsid w:val="00A61438"/>
    <w:rsid w:val="00A64D15"/>
    <w:rsid w:val="00A67ED6"/>
    <w:rsid w:val="00A72E1B"/>
    <w:rsid w:val="00A73C71"/>
    <w:rsid w:val="00A7415B"/>
    <w:rsid w:val="00A7648D"/>
    <w:rsid w:val="00A869B2"/>
    <w:rsid w:val="00A90196"/>
    <w:rsid w:val="00A91F3B"/>
    <w:rsid w:val="00A94796"/>
    <w:rsid w:val="00A96519"/>
    <w:rsid w:val="00AA2A90"/>
    <w:rsid w:val="00AA60AA"/>
    <w:rsid w:val="00AB0512"/>
    <w:rsid w:val="00AB08FC"/>
    <w:rsid w:val="00AB12EC"/>
    <w:rsid w:val="00AB476B"/>
    <w:rsid w:val="00AB635C"/>
    <w:rsid w:val="00AC07D7"/>
    <w:rsid w:val="00AC4274"/>
    <w:rsid w:val="00AC7149"/>
    <w:rsid w:val="00AC72A1"/>
    <w:rsid w:val="00AD0978"/>
    <w:rsid w:val="00AD18CF"/>
    <w:rsid w:val="00AD62D4"/>
    <w:rsid w:val="00AE29BB"/>
    <w:rsid w:val="00AE4228"/>
    <w:rsid w:val="00AE4488"/>
    <w:rsid w:val="00AE5C0D"/>
    <w:rsid w:val="00AF1765"/>
    <w:rsid w:val="00AF215C"/>
    <w:rsid w:val="00AF38B4"/>
    <w:rsid w:val="00AF3E72"/>
    <w:rsid w:val="00AF7879"/>
    <w:rsid w:val="00AF7D2B"/>
    <w:rsid w:val="00B001F3"/>
    <w:rsid w:val="00B03869"/>
    <w:rsid w:val="00B03D72"/>
    <w:rsid w:val="00B05170"/>
    <w:rsid w:val="00B057C1"/>
    <w:rsid w:val="00B06AE4"/>
    <w:rsid w:val="00B13D81"/>
    <w:rsid w:val="00B15191"/>
    <w:rsid w:val="00B1523D"/>
    <w:rsid w:val="00B153A4"/>
    <w:rsid w:val="00B15E3F"/>
    <w:rsid w:val="00B170E0"/>
    <w:rsid w:val="00B172F9"/>
    <w:rsid w:val="00B2132F"/>
    <w:rsid w:val="00B3006E"/>
    <w:rsid w:val="00B30455"/>
    <w:rsid w:val="00B37C9D"/>
    <w:rsid w:val="00B428BD"/>
    <w:rsid w:val="00B457BF"/>
    <w:rsid w:val="00B4759B"/>
    <w:rsid w:val="00B47A90"/>
    <w:rsid w:val="00B51AA5"/>
    <w:rsid w:val="00B5551A"/>
    <w:rsid w:val="00B57833"/>
    <w:rsid w:val="00B57FC0"/>
    <w:rsid w:val="00B60C88"/>
    <w:rsid w:val="00B6238D"/>
    <w:rsid w:val="00B62BA0"/>
    <w:rsid w:val="00B6313E"/>
    <w:rsid w:val="00B664C9"/>
    <w:rsid w:val="00B676FE"/>
    <w:rsid w:val="00B67EED"/>
    <w:rsid w:val="00B702D9"/>
    <w:rsid w:val="00B715D6"/>
    <w:rsid w:val="00B74776"/>
    <w:rsid w:val="00B758D6"/>
    <w:rsid w:val="00B75F50"/>
    <w:rsid w:val="00B813D3"/>
    <w:rsid w:val="00B84EFD"/>
    <w:rsid w:val="00B8518E"/>
    <w:rsid w:val="00B87D04"/>
    <w:rsid w:val="00B95687"/>
    <w:rsid w:val="00BA2626"/>
    <w:rsid w:val="00BA2BED"/>
    <w:rsid w:val="00BA2D82"/>
    <w:rsid w:val="00BA55BB"/>
    <w:rsid w:val="00BA7A89"/>
    <w:rsid w:val="00BB13EA"/>
    <w:rsid w:val="00BB20C5"/>
    <w:rsid w:val="00BB7D24"/>
    <w:rsid w:val="00BC2BAB"/>
    <w:rsid w:val="00BC34D5"/>
    <w:rsid w:val="00BC6B25"/>
    <w:rsid w:val="00BD140E"/>
    <w:rsid w:val="00BD355D"/>
    <w:rsid w:val="00BD76B3"/>
    <w:rsid w:val="00BE0F21"/>
    <w:rsid w:val="00BE1782"/>
    <w:rsid w:val="00BE1790"/>
    <w:rsid w:val="00BE2378"/>
    <w:rsid w:val="00BE48E3"/>
    <w:rsid w:val="00BE5C23"/>
    <w:rsid w:val="00C0026A"/>
    <w:rsid w:val="00C00D6F"/>
    <w:rsid w:val="00C118B6"/>
    <w:rsid w:val="00C11C49"/>
    <w:rsid w:val="00C1223C"/>
    <w:rsid w:val="00C12D06"/>
    <w:rsid w:val="00C13946"/>
    <w:rsid w:val="00C1472B"/>
    <w:rsid w:val="00C2132F"/>
    <w:rsid w:val="00C2538A"/>
    <w:rsid w:val="00C30E13"/>
    <w:rsid w:val="00C32AE3"/>
    <w:rsid w:val="00C3360A"/>
    <w:rsid w:val="00C37A76"/>
    <w:rsid w:val="00C409CF"/>
    <w:rsid w:val="00C40C34"/>
    <w:rsid w:val="00C416DF"/>
    <w:rsid w:val="00C422CA"/>
    <w:rsid w:val="00C4683D"/>
    <w:rsid w:val="00C51B0E"/>
    <w:rsid w:val="00C52376"/>
    <w:rsid w:val="00C6027A"/>
    <w:rsid w:val="00C62E7B"/>
    <w:rsid w:val="00C64908"/>
    <w:rsid w:val="00C6509A"/>
    <w:rsid w:val="00C6520A"/>
    <w:rsid w:val="00C66A5B"/>
    <w:rsid w:val="00C66C00"/>
    <w:rsid w:val="00C73359"/>
    <w:rsid w:val="00C74178"/>
    <w:rsid w:val="00C76BF8"/>
    <w:rsid w:val="00C76CBB"/>
    <w:rsid w:val="00C76D77"/>
    <w:rsid w:val="00C77657"/>
    <w:rsid w:val="00C80567"/>
    <w:rsid w:val="00C81577"/>
    <w:rsid w:val="00C86FC2"/>
    <w:rsid w:val="00C91041"/>
    <w:rsid w:val="00C911F7"/>
    <w:rsid w:val="00C931A4"/>
    <w:rsid w:val="00C937A6"/>
    <w:rsid w:val="00C94DF6"/>
    <w:rsid w:val="00C96D3C"/>
    <w:rsid w:val="00CA003E"/>
    <w:rsid w:val="00CA0E31"/>
    <w:rsid w:val="00CA35B8"/>
    <w:rsid w:val="00CA3B9E"/>
    <w:rsid w:val="00CA3C4E"/>
    <w:rsid w:val="00CA6094"/>
    <w:rsid w:val="00CA7298"/>
    <w:rsid w:val="00CB1147"/>
    <w:rsid w:val="00CB1C87"/>
    <w:rsid w:val="00CB345C"/>
    <w:rsid w:val="00CB414B"/>
    <w:rsid w:val="00CB533B"/>
    <w:rsid w:val="00CB595E"/>
    <w:rsid w:val="00CB6449"/>
    <w:rsid w:val="00CC0B35"/>
    <w:rsid w:val="00CC133A"/>
    <w:rsid w:val="00CC36F8"/>
    <w:rsid w:val="00CC412E"/>
    <w:rsid w:val="00CC5B87"/>
    <w:rsid w:val="00CC6555"/>
    <w:rsid w:val="00CD0146"/>
    <w:rsid w:val="00CD0325"/>
    <w:rsid w:val="00CE3293"/>
    <w:rsid w:val="00CE4070"/>
    <w:rsid w:val="00CE4948"/>
    <w:rsid w:val="00CE5DB4"/>
    <w:rsid w:val="00CE77FE"/>
    <w:rsid w:val="00CF036D"/>
    <w:rsid w:val="00CF48C4"/>
    <w:rsid w:val="00CF4AE7"/>
    <w:rsid w:val="00D06306"/>
    <w:rsid w:val="00D06AC1"/>
    <w:rsid w:val="00D105F9"/>
    <w:rsid w:val="00D1169E"/>
    <w:rsid w:val="00D11B8A"/>
    <w:rsid w:val="00D129C5"/>
    <w:rsid w:val="00D13311"/>
    <w:rsid w:val="00D13A8D"/>
    <w:rsid w:val="00D13CD6"/>
    <w:rsid w:val="00D13DEE"/>
    <w:rsid w:val="00D141E8"/>
    <w:rsid w:val="00D17449"/>
    <w:rsid w:val="00D220E4"/>
    <w:rsid w:val="00D23400"/>
    <w:rsid w:val="00D25731"/>
    <w:rsid w:val="00D3247A"/>
    <w:rsid w:val="00D33C67"/>
    <w:rsid w:val="00D40126"/>
    <w:rsid w:val="00D404B5"/>
    <w:rsid w:val="00D41806"/>
    <w:rsid w:val="00D41892"/>
    <w:rsid w:val="00D423DA"/>
    <w:rsid w:val="00D44778"/>
    <w:rsid w:val="00D44ADA"/>
    <w:rsid w:val="00D47BD7"/>
    <w:rsid w:val="00D5380B"/>
    <w:rsid w:val="00D55D20"/>
    <w:rsid w:val="00D569F5"/>
    <w:rsid w:val="00D56D90"/>
    <w:rsid w:val="00D60C31"/>
    <w:rsid w:val="00D65658"/>
    <w:rsid w:val="00D65AAD"/>
    <w:rsid w:val="00D67781"/>
    <w:rsid w:val="00D71121"/>
    <w:rsid w:val="00D824B5"/>
    <w:rsid w:val="00D82EEB"/>
    <w:rsid w:val="00D84239"/>
    <w:rsid w:val="00D8470C"/>
    <w:rsid w:val="00D933B5"/>
    <w:rsid w:val="00D93F5B"/>
    <w:rsid w:val="00DA20E3"/>
    <w:rsid w:val="00DA42EE"/>
    <w:rsid w:val="00DA46AB"/>
    <w:rsid w:val="00DA5499"/>
    <w:rsid w:val="00DA7A3D"/>
    <w:rsid w:val="00DB205B"/>
    <w:rsid w:val="00DB460F"/>
    <w:rsid w:val="00DB5503"/>
    <w:rsid w:val="00DB58DA"/>
    <w:rsid w:val="00DB79D5"/>
    <w:rsid w:val="00DD059F"/>
    <w:rsid w:val="00DD46A9"/>
    <w:rsid w:val="00DE6B88"/>
    <w:rsid w:val="00DF0A93"/>
    <w:rsid w:val="00DF1014"/>
    <w:rsid w:val="00DF3E11"/>
    <w:rsid w:val="00DF6EB9"/>
    <w:rsid w:val="00E0504B"/>
    <w:rsid w:val="00E05C3D"/>
    <w:rsid w:val="00E07922"/>
    <w:rsid w:val="00E1002E"/>
    <w:rsid w:val="00E13338"/>
    <w:rsid w:val="00E138DB"/>
    <w:rsid w:val="00E13B85"/>
    <w:rsid w:val="00E142AC"/>
    <w:rsid w:val="00E149E6"/>
    <w:rsid w:val="00E14FF6"/>
    <w:rsid w:val="00E246D2"/>
    <w:rsid w:val="00E24876"/>
    <w:rsid w:val="00E249FD"/>
    <w:rsid w:val="00E27627"/>
    <w:rsid w:val="00E27D9F"/>
    <w:rsid w:val="00E27F0C"/>
    <w:rsid w:val="00E30417"/>
    <w:rsid w:val="00E33D7B"/>
    <w:rsid w:val="00E4241A"/>
    <w:rsid w:val="00E45E90"/>
    <w:rsid w:val="00E465C4"/>
    <w:rsid w:val="00E46BF5"/>
    <w:rsid w:val="00E47729"/>
    <w:rsid w:val="00E47A34"/>
    <w:rsid w:val="00E5083A"/>
    <w:rsid w:val="00E510EC"/>
    <w:rsid w:val="00E5125A"/>
    <w:rsid w:val="00E52439"/>
    <w:rsid w:val="00E53D22"/>
    <w:rsid w:val="00E55565"/>
    <w:rsid w:val="00E567B7"/>
    <w:rsid w:val="00E56D23"/>
    <w:rsid w:val="00E578BF"/>
    <w:rsid w:val="00E57C52"/>
    <w:rsid w:val="00E611AC"/>
    <w:rsid w:val="00E63594"/>
    <w:rsid w:val="00E662DC"/>
    <w:rsid w:val="00E66A6C"/>
    <w:rsid w:val="00E673D8"/>
    <w:rsid w:val="00E71C11"/>
    <w:rsid w:val="00E7206E"/>
    <w:rsid w:val="00E726AB"/>
    <w:rsid w:val="00E76F8B"/>
    <w:rsid w:val="00E91AC4"/>
    <w:rsid w:val="00E91DA7"/>
    <w:rsid w:val="00E94CED"/>
    <w:rsid w:val="00E97C24"/>
    <w:rsid w:val="00EA3C71"/>
    <w:rsid w:val="00EA4B5B"/>
    <w:rsid w:val="00EA52B9"/>
    <w:rsid w:val="00EA676D"/>
    <w:rsid w:val="00EA7509"/>
    <w:rsid w:val="00EA752A"/>
    <w:rsid w:val="00EB13C0"/>
    <w:rsid w:val="00EB44A2"/>
    <w:rsid w:val="00EB527C"/>
    <w:rsid w:val="00EB6DDA"/>
    <w:rsid w:val="00EC5578"/>
    <w:rsid w:val="00EE12D8"/>
    <w:rsid w:val="00EE1832"/>
    <w:rsid w:val="00EE4144"/>
    <w:rsid w:val="00EE420C"/>
    <w:rsid w:val="00EE4582"/>
    <w:rsid w:val="00EE513A"/>
    <w:rsid w:val="00EE6A45"/>
    <w:rsid w:val="00EF0712"/>
    <w:rsid w:val="00EF4AC8"/>
    <w:rsid w:val="00EF7099"/>
    <w:rsid w:val="00F00567"/>
    <w:rsid w:val="00F020B8"/>
    <w:rsid w:val="00F05ECA"/>
    <w:rsid w:val="00F13A49"/>
    <w:rsid w:val="00F14131"/>
    <w:rsid w:val="00F1470D"/>
    <w:rsid w:val="00F1691F"/>
    <w:rsid w:val="00F2344A"/>
    <w:rsid w:val="00F23EBF"/>
    <w:rsid w:val="00F2634A"/>
    <w:rsid w:val="00F30119"/>
    <w:rsid w:val="00F31510"/>
    <w:rsid w:val="00F33F92"/>
    <w:rsid w:val="00F34594"/>
    <w:rsid w:val="00F3482D"/>
    <w:rsid w:val="00F35A14"/>
    <w:rsid w:val="00F4213D"/>
    <w:rsid w:val="00F44786"/>
    <w:rsid w:val="00F47B16"/>
    <w:rsid w:val="00F500A2"/>
    <w:rsid w:val="00F543F2"/>
    <w:rsid w:val="00F547FE"/>
    <w:rsid w:val="00F54A04"/>
    <w:rsid w:val="00F572A3"/>
    <w:rsid w:val="00F57722"/>
    <w:rsid w:val="00F57771"/>
    <w:rsid w:val="00F57CAB"/>
    <w:rsid w:val="00F61DF3"/>
    <w:rsid w:val="00F6265D"/>
    <w:rsid w:val="00F6386D"/>
    <w:rsid w:val="00F646FD"/>
    <w:rsid w:val="00F65064"/>
    <w:rsid w:val="00F67BE5"/>
    <w:rsid w:val="00F70673"/>
    <w:rsid w:val="00F70CBC"/>
    <w:rsid w:val="00F70DE4"/>
    <w:rsid w:val="00F72D7B"/>
    <w:rsid w:val="00F7532D"/>
    <w:rsid w:val="00F76E40"/>
    <w:rsid w:val="00F8231E"/>
    <w:rsid w:val="00F82571"/>
    <w:rsid w:val="00F826E1"/>
    <w:rsid w:val="00F82F77"/>
    <w:rsid w:val="00F848FC"/>
    <w:rsid w:val="00F86145"/>
    <w:rsid w:val="00F86FF3"/>
    <w:rsid w:val="00F90BD6"/>
    <w:rsid w:val="00F92F31"/>
    <w:rsid w:val="00F934F9"/>
    <w:rsid w:val="00F95ED2"/>
    <w:rsid w:val="00F9637C"/>
    <w:rsid w:val="00F972CC"/>
    <w:rsid w:val="00FA1FFA"/>
    <w:rsid w:val="00FB10AF"/>
    <w:rsid w:val="00FB2D74"/>
    <w:rsid w:val="00FB6B78"/>
    <w:rsid w:val="00FC26BF"/>
    <w:rsid w:val="00FC7FD7"/>
    <w:rsid w:val="00FD243F"/>
    <w:rsid w:val="00FD4B6A"/>
    <w:rsid w:val="00FD4E12"/>
    <w:rsid w:val="00FD6C6B"/>
    <w:rsid w:val="00FE0547"/>
    <w:rsid w:val="00FE5537"/>
    <w:rsid w:val="00FE5B73"/>
    <w:rsid w:val="00FF0B7B"/>
    <w:rsid w:val="023690EA"/>
    <w:rsid w:val="035CAC30"/>
    <w:rsid w:val="03CA92D9"/>
    <w:rsid w:val="05B5CD43"/>
    <w:rsid w:val="08D05794"/>
    <w:rsid w:val="0B523A9A"/>
    <w:rsid w:val="0E8CDB77"/>
    <w:rsid w:val="10F31A26"/>
    <w:rsid w:val="1137EDE6"/>
    <w:rsid w:val="125683F0"/>
    <w:rsid w:val="1696B7C8"/>
    <w:rsid w:val="1706A8EB"/>
    <w:rsid w:val="1E0221E2"/>
    <w:rsid w:val="1E96ADCB"/>
    <w:rsid w:val="1FC8AB47"/>
    <w:rsid w:val="209C4189"/>
    <w:rsid w:val="20F96BE2"/>
    <w:rsid w:val="21DA7D6A"/>
    <w:rsid w:val="21F4AD4B"/>
    <w:rsid w:val="22ABCB7C"/>
    <w:rsid w:val="28DD4E0E"/>
    <w:rsid w:val="2B3E6093"/>
    <w:rsid w:val="2B80B3F8"/>
    <w:rsid w:val="3162C3A7"/>
    <w:rsid w:val="328C77E2"/>
    <w:rsid w:val="3703DC18"/>
    <w:rsid w:val="3950B234"/>
    <w:rsid w:val="39D86FDD"/>
    <w:rsid w:val="3A0EF2BA"/>
    <w:rsid w:val="3CF44EB0"/>
    <w:rsid w:val="3D18259D"/>
    <w:rsid w:val="41AA53AD"/>
    <w:rsid w:val="41DB8E73"/>
    <w:rsid w:val="4374972C"/>
    <w:rsid w:val="44C5A355"/>
    <w:rsid w:val="47DEBC9D"/>
    <w:rsid w:val="493E351C"/>
    <w:rsid w:val="49C2772A"/>
    <w:rsid w:val="4A64D713"/>
    <w:rsid w:val="4A843C5B"/>
    <w:rsid w:val="4B7F4D95"/>
    <w:rsid w:val="4F0A8A67"/>
    <w:rsid w:val="4F78CBF0"/>
    <w:rsid w:val="5007FADF"/>
    <w:rsid w:val="515ACB71"/>
    <w:rsid w:val="520D5AA1"/>
    <w:rsid w:val="5241F351"/>
    <w:rsid w:val="5431005C"/>
    <w:rsid w:val="56FB012C"/>
    <w:rsid w:val="5882DC5D"/>
    <w:rsid w:val="58F633F6"/>
    <w:rsid w:val="5E7893A0"/>
    <w:rsid w:val="649AD4F8"/>
    <w:rsid w:val="651437A2"/>
    <w:rsid w:val="6A7A1755"/>
    <w:rsid w:val="6DAB3C3B"/>
    <w:rsid w:val="6DF534C9"/>
    <w:rsid w:val="6EDB0272"/>
    <w:rsid w:val="6FF5F522"/>
    <w:rsid w:val="7093E439"/>
    <w:rsid w:val="756FB200"/>
    <w:rsid w:val="77241CB7"/>
    <w:rsid w:val="7A280065"/>
    <w:rsid w:val="7D402FD8"/>
    <w:rsid w:val="7EAA3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AC9B"/>
  <w15:chartTrackingRefBased/>
  <w15:docId w15:val="{7FE12D54-CE6F-474F-AC45-7B8F93D7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1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0A5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40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A5D"/>
  </w:style>
  <w:style w:type="paragraph" w:styleId="Footer">
    <w:name w:val="footer"/>
    <w:basedOn w:val="Normal"/>
    <w:link w:val="FooterChar"/>
    <w:uiPriority w:val="99"/>
    <w:unhideWhenUsed/>
    <w:rsid w:val="00340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A5D"/>
  </w:style>
  <w:style w:type="paragraph" w:styleId="ListParagraph">
    <w:name w:val="List Paragraph"/>
    <w:basedOn w:val="Normal"/>
    <w:uiPriority w:val="34"/>
    <w:qFormat/>
    <w:rsid w:val="00712008"/>
    <w:pPr>
      <w:ind w:left="720"/>
      <w:contextualSpacing/>
    </w:pPr>
  </w:style>
  <w:style w:type="character" w:styleId="CommentReference">
    <w:name w:val="annotation reference"/>
    <w:basedOn w:val="DefaultParagraphFont"/>
    <w:uiPriority w:val="99"/>
    <w:semiHidden/>
    <w:unhideWhenUsed/>
    <w:rsid w:val="002D0EE8"/>
    <w:rPr>
      <w:sz w:val="16"/>
      <w:szCs w:val="16"/>
    </w:rPr>
  </w:style>
  <w:style w:type="paragraph" w:styleId="CommentText">
    <w:name w:val="annotation text"/>
    <w:basedOn w:val="Normal"/>
    <w:link w:val="CommentTextChar"/>
    <w:uiPriority w:val="99"/>
    <w:semiHidden/>
    <w:unhideWhenUsed/>
    <w:rsid w:val="002D0EE8"/>
    <w:pPr>
      <w:spacing w:line="240" w:lineRule="auto"/>
    </w:pPr>
    <w:rPr>
      <w:sz w:val="20"/>
      <w:szCs w:val="20"/>
    </w:rPr>
  </w:style>
  <w:style w:type="character" w:customStyle="1" w:styleId="CommentTextChar">
    <w:name w:val="Comment Text Char"/>
    <w:basedOn w:val="DefaultParagraphFont"/>
    <w:link w:val="CommentText"/>
    <w:uiPriority w:val="99"/>
    <w:semiHidden/>
    <w:rsid w:val="002D0EE8"/>
    <w:rPr>
      <w:sz w:val="20"/>
      <w:szCs w:val="20"/>
    </w:rPr>
  </w:style>
  <w:style w:type="paragraph" w:styleId="CommentSubject">
    <w:name w:val="annotation subject"/>
    <w:basedOn w:val="CommentText"/>
    <w:next w:val="CommentText"/>
    <w:link w:val="CommentSubjectChar"/>
    <w:uiPriority w:val="99"/>
    <w:semiHidden/>
    <w:unhideWhenUsed/>
    <w:rsid w:val="002D0EE8"/>
    <w:rPr>
      <w:b/>
      <w:bCs/>
    </w:rPr>
  </w:style>
  <w:style w:type="character" w:customStyle="1" w:styleId="CommentSubjectChar">
    <w:name w:val="Comment Subject Char"/>
    <w:basedOn w:val="CommentTextChar"/>
    <w:link w:val="CommentSubject"/>
    <w:uiPriority w:val="99"/>
    <w:semiHidden/>
    <w:rsid w:val="002D0EE8"/>
    <w:rPr>
      <w:b/>
      <w:bCs/>
      <w:sz w:val="20"/>
      <w:szCs w:val="20"/>
    </w:rPr>
  </w:style>
  <w:style w:type="paragraph" w:styleId="Revision">
    <w:name w:val="Revision"/>
    <w:hidden/>
    <w:uiPriority w:val="99"/>
    <w:semiHidden/>
    <w:rsid w:val="00C12D06"/>
    <w:pPr>
      <w:spacing w:after="0" w:line="240" w:lineRule="auto"/>
    </w:pPr>
  </w:style>
  <w:style w:type="paragraph" w:styleId="FootnoteText">
    <w:name w:val="footnote text"/>
    <w:basedOn w:val="Normal"/>
    <w:link w:val="FootnoteTextChar"/>
    <w:uiPriority w:val="99"/>
    <w:semiHidden/>
    <w:unhideWhenUsed/>
    <w:rsid w:val="004F3D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D75"/>
    <w:rPr>
      <w:sz w:val="20"/>
      <w:szCs w:val="20"/>
    </w:rPr>
  </w:style>
  <w:style w:type="character" w:styleId="FootnoteReference">
    <w:name w:val="footnote reference"/>
    <w:basedOn w:val="DefaultParagraphFont"/>
    <w:uiPriority w:val="99"/>
    <w:semiHidden/>
    <w:unhideWhenUsed/>
    <w:rsid w:val="004F3D75"/>
    <w:rPr>
      <w:vertAlign w:val="superscript"/>
    </w:rPr>
  </w:style>
  <w:style w:type="character" w:styleId="Hyperlink">
    <w:name w:val="Hyperlink"/>
    <w:basedOn w:val="DefaultParagraphFont"/>
    <w:uiPriority w:val="99"/>
    <w:unhideWhenUsed/>
    <w:rsid w:val="004F3D75"/>
    <w:rPr>
      <w:color w:val="0563C1" w:themeColor="hyperlink"/>
      <w:u w:val="single"/>
    </w:rPr>
  </w:style>
  <w:style w:type="character" w:styleId="UnresolvedMention">
    <w:name w:val="Unresolved Mention"/>
    <w:basedOn w:val="DefaultParagraphFont"/>
    <w:uiPriority w:val="99"/>
    <w:semiHidden/>
    <w:unhideWhenUsed/>
    <w:rsid w:val="004F3D75"/>
    <w:rPr>
      <w:color w:val="605E5C"/>
      <w:shd w:val="clear" w:color="auto" w:fill="E1DFDD"/>
    </w:rPr>
  </w:style>
  <w:style w:type="character" w:styleId="FollowedHyperlink">
    <w:name w:val="FollowedHyperlink"/>
    <w:basedOn w:val="DefaultParagraphFont"/>
    <w:uiPriority w:val="99"/>
    <w:semiHidden/>
    <w:unhideWhenUsed/>
    <w:rsid w:val="00FC7FD7"/>
    <w:rPr>
      <w:color w:val="954F72" w:themeColor="followedHyperlink"/>
      <w:u w:val="single"/>
    </w:rPr>
  </w:style>
  <w:style w:type="table" w:styleId="TableGrid">
    <w:name w:val="Table Grid"/>
    <w:basedOn w:val="TableNormal"/>
    <w:uiPriority w:val="39"/>
    <w:rsid w:val="005A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3F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3F69"/>
  </w:style>
  <w:style w:type="character" w:customStyle="1" w:styleId="eop">
    <w:name w:val="eop"/>
    <w:basedOn w:val="DefaultParagraphFont"/>
    <w:rsid w:val="00083F69"/>
  </w:style>
  <w:style w:type="character" w:customStyle="1" w:styleId="scxw76654729">
    <w:name w:val="scxw76654729"/>
    <w:basedOn w:val="DefaultParagraphFont"/>
    <w:rsid w:val="00083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324262">
      <w:bodyDiv w:val="1"/>
      <w:marLeft w:val="0"/>
      <w:marRight w:val="0"/>
      <w:marTop w:val="0"/>
      <w:marBottom w:val="0"/>
      <w:divBdr>
        <w:top w:val="none" w:sz="0" w:space="0" w:color="auto"/>
        <w:left w:val="none" w:sz="0" w:space="0" w:color="auto"/>
        <w:bottom w:val="none" w:sz="0" w:space="0" w:color="auto"/>
        <w:right w:val="none" w:sz="0" w:space="0" w:color="auto"/>
      </w:divBdr>
      <w:divsChild>
        <w:div w:id="2135100995">
          <w:marLeft w:val="0"/>
          <w:marRight w:val="0"/>
          <w:marTop w:val="0"/>
          <w:marBottom w:val="0"/>
          <w:divBdr>
            <w:top w:val="none" w:sz="0" w:space="0" w:color="auto"/>
            <w:left w:val="none" w:sz="0" w:space="0" w:color="auto"/>
            <w:bottom w:val="none" w:sz="0" w:space="0" w:color="auto"/>
            <w:right w:val="none" w:sz="0" w:space="0" w:color="auto"/>
          </w:divBdr>
          <w:divsChild>
            <w:div w:id="1252467311">
              <w:marLeft w:val="0"/>
              <w:marRight w:val="0"/>
              <w:marTop w:val="0"/>
              <w:marBottom w:val="0"/>
              <w:divBdr>
                <w:top w:val="none" w:sz="0" w:space="0" w:color="auto"/>
                <w:left w:val="none" w:sz="0" w:space="0" w:color="auto"/>
                <w:bottom w:val="none" w:sz="0" w:space="0" w:color="auto"/>
                <w:right w:val="none" w:sz="0" w:space="0" w:color="auto"/>
              </w:divBdr>
            </w:div>
          </w:divsChild>
        </w:div>
        <w:div w:id="290672187">
          <w:marLeft w:val="0"/>
          <w:marRight w:val="0"/>
          <w:marTop w:val="0"/>
          <w:marBottom w:val="0"/>
          <w:divBdr>
            <w:top w:val="none" w:sz="0" w:space="0" w:color="auto"/>
            <w:left w:val="none" w:sz="0" w:space="0" w:color="auto"/>
            <w:bottom w:val="none" w:sz="0" w:space="0" w:color="auto"/>
            <w:right w:val="none" w:sz="0" w:space="0" w:color="auto"/>
          </w:divBdr>
          <w:divsChild>
            <w:div w:id="860238258">
              <w:marLeft w:val="0"/>
              <w:marRight w:val="0"/>
              <w:marTop w:val="0"/>
              <w:marBottom w:val="0"/>
              <w:divBdr>
                <w:top w:val="none" w:sz="0" w:space="0" w:color="auto"/>
                <w:left w:val="none" w:sz="0" w:space="0" w:color="auto"/>
                <w:bottom w:val="none" w:sz="0" w:space="0" w:color="auto"/>
                <w:right w:val="none" w:sz="0" w:space="0" w:color="auto"/>
              </w:divBdr>
            </w:div>
          </w:divsChild>
        </w:div>
        <w:div w:id="448087898">
          <w:marLeft w:val="0"/>
          <w:marRight w:val="0"/>
          <w:marTop w:val="0"/>
          <w:marBottom w:val="0"/>
          <w:divBdr>
            <w:top w:val="none" w:sz="0" w:space="0" w:color="auto"/>
            <w:left w:val="none" w:sz="0" w:space="0" w:color="auto"/>
            <w:bottom w:val="none" w:sz="0" w:space="0" w:color="auto"/>
            <w:right w:val="none" w:sz="0" w:space="0" w:color="auto"/>
          </w:divBdr>
          <w:divsChild>
            <w:div w:id="1239025221">
              <w:marLeft w:val="0"/>
              <w:marRight w:val="0"/>
              <w:marTop w:val="0"/>
              <w:marBottom w:val="0"/>
              <w:divBdr>
                <w:top w:val="none" w:sz="0" w:space="0" w:color="auto"/>
                <w:left w:val="none" w:sz="0" w:space="0" w:color="auto"/>
                <w:bottom w:val="none" w:sz="0" w:space="0" w:color="auto"/>
                <w:right w:val="none" w:sz="0" w:space="0" w:color="auto"/>
              </w:divBdr>
            </w:div>
          </w:divsChild>
        </w:div>
        <w:div w:id="231702052">
          <w:marLeft w:val="0"/>
          <w:marRight w:val="0"/>
          <w:marTop w:val="0"/>
          <w:marBottom w:val="0"/>
          <w:divBdr>
            <w:top w:val="none" w:sz="0" w:space="0" w:color="auto"/>
            <w:left w:val="none" w:sz="0" w:space="0" w:color="auto"/>
            <w:bottom w:val="none" w:sz="0" w:space="0" w:color="auto"/>
            <w:right w:val="none" w:sz="0" w:space="0" w:color="auto"/>
          </w:divBdr>
          <w:divsChild>
            <w:div w:id="1445609156">
              <w:marLeft w:val="0"/>
              <w:marRight w:val="0"/>
              <w:marTop w:val="0"/>
              <w:marBottom w:val="0"/>
              <w:divBdr>
                <w:top w:val="none" w:sz="0" w:space="0" w:color="auto"/>
                <w:left w:val="none" w:sz="0" w:space="0" w:color="auto"/>
                <w:bottom w:val="none" w:sz="0" w:space="0" w:color="auto"/>
                <w:right w:val="none" w:sz="0" w:space="0" w:color="auto"/>
              </w:divBdr>
            </w:div>
          </w:divsChild>
        </w:div>
        <w:div w:id="943535889">
          <w:marLeft w:val="0"/>
          <w:marRight w:val="0"/>
          <w:marTop w:val="0"/>
          <w:marBottom w:val="0"/>
          <w:divBdr>
            <w:top w:val="none" w:sz="0" w:space="0" w:color="auto"/>
            <w:left w:val="none" w:sz="0" w:space="0" w:color="auto"/>
            <w:bottom w:val="none" w:sz="0" w:space="0" w:color="auto"/>
            <w:right w:val="none" w:sz="0" w:space="0" w:color="auto"/>
          </w:divBdr>
          <w:divsChild>
            <w:div w:id="1176116254">
              <w:marLeft w:val="0"/>
              <w:marRight w:val="0"/>
              <w:marTop w:val="0"/>
              <w:marBottom w:val="0"/>
              <w:divBdr>
                <w:top w:val="none" w:sz="0" w:space="0" w:color="auto"/>
                <w:left w:val="none" w:sz="0" w:space="0" w:color="auto"/>
                <w:bottom w:val="none" w:sz="0" w:space="0" w:color="auto"/>
                <w:right w:val="none" w:sz="0" w:space="0" w:color="auto"/>
              </w:divBdr>
            </w:div>
          </w:divsChild>
        </w:div>
        <w:div w:id="791167734">
          <w:marLeft w:val="0"/>
          <w:marRight w:val="0"/>
          <w:marTop w:val="0"/>
          <w:marBottom w:val="0"/>
          <w:divBdr>
            <w:top w:val="none" w:sz="0" w:space="0" w:color="auto"/>
            <w:left w:val="none" w:sz="0" w:space="0" w:color="auto"/>
            <w:bottom w:val="none" w:sz="0" w:space="0" w:color="auto"/>
            <w:right w:val="none" w:sz="0" w:space="0" w:color="auto"/>
          </w:divBdr>
          <w:divsChild>
            <w:div w:id="283535458">
              <w:marLeft w:val="0"/>
              <w:marRight w:val="0"/>
              <w:marTop w:val="0"/>
              <w:marBottom w:val="0"/>
              <w:divBdr>
                <w:top w:val="none" w:sz="0" w:space="0" w:color="auto"/>
                <w:left w:val="none" w:sz="0" w:space="0" w:color="auto"/>
                <w:bottom w:val="none" w:sz="0" w:space="0" w:color="auto"/>
                <w:right w:val="none" w:sz="0" w:space="0" w:color="auto"/>
              </w:divBdr>
            </w:div>
          </w:divsChild>
        </w:div>
        <w:div w:id="1668360005">
          <w:marLeft w:val="0"/>
          <w:marRight w:val="0"/>
          <w:marTop w:val="0"/>
          <w:marBottom w:val="0"/>
          <w:divBdr>
            <w:top w:val="none" w:sz="0" w:space="0" w:color="auto"/>
            <w:left w:val="none" w:sz="0" w:space="0" w:color="auto"/>
            <w:bottom w:val="none" w:sz="0" w:space="0" w:color="auto"/>
            <w:right w:val="none" w:sz="0" w:space="0" w:color="auto"/>
          </w:divBdr>
          <w:divsChild>
            <w:div w:id="1689915856">
              <w:marLeft w:val="0"/>
              <w:marRight w:val="0"/>
              <w:marTop w:val="0"/>
              <w:marBottom w:val="0"/>
              <w:divBdr>
                <w:top w:val="none" w:sz="0" w:space="0" w:color="auto"/>
                <w:left w:val="none" w:sz="0" w:space="0" w:color="auto"/>
                <w:bottom w:val="none" w:sz="0" w:space="0" w:color="auto"/>
                <w:right w:val="none" w:sz="0" w:space="0" w:color="auto"/>
              </w:divBdr>
            </w:div>
          </w:divsChild>
        </w:div>
        <w:div w:id="104618082">
          <w:marLeft w:val="0"/>
          <w:marRight w:val="0"/>
          <w:marTop w:val="0"/>
          <w:marBottom w:val="0"/>
          <w:divBdr>
            <w:top w:val="none" w:sz="0" w:space="0" w:color="auto"/>
            <w:left w:val="none" w:sz="0" w:space="0" w:color="auto"/>
            <w:bottom w:val="none" w:sz="0" w:space="0" w:color="auto"/>
            <w:right w:val="none" w:sz="0" w:space="0" w:color="auto"/>
          </w:divBdr>
          <w:divsChild>
            <w:div w:id="257642265">
              <w:marLeft w:val="0"/>
              <w:marRight w:val="0"/>
              <w:marTop w:val="0"/>
              <w:marBottom w:val="0"/>
              <w:divBdr>
                <w:top w:val="none" w:sz="0" w:space="0" w:color="auto"/>
                <w:left w:val="none" w:sz="0" w:space="0" w:color="auto"/>
                <w:bottom w:val="none" w:sz="0" w:space="0" w:color="auto"/>
                <w:right w:val="none" w:sz="0" w:space="0" w:color="auto"/>
              </w:divBdr>
            </w:div>
          </w:divsChild>
        </w:div>
        <w:div w:id="2017341818">
          <w:marLeft w:val="0"/>
          <w:marRight w:val="0"/>
          <w:marTop w:val="0"/>
          <w:marBottom w:val="0"/>
          <w:divBdr>
            <w:top w:val="none" w:sz="0" w:space="0" w:color="auto"/>
            <w:left w:val="none" w:sz="0" w:space="0" w:color="auto"/>
            <w:bottom w:val="none" w:sz="0" w:space="0" w:color="auto"/>
            <w:right w:val="none" w:sz="0" w:space="0" w:color="auto"/>
          </w:divBdr>
          <w:divsChild>
            <w:div w:id="1476413725">
              <w:marLeft w:val="0"/>
              <w:marRight w:val="0"/>
              <w:marTop w:val="0"/>
              <w:marBottom w:val="0"/>
              <w:divBdr>
                <w:top w:val="none" w:sz="0" w:space="0" w:color="auto"/>
                <w:left w:val="none" w:sz="0" w:space="0" w:color="auto"/>
                <w:bottom w:val="none" w:sz="0" w:space="0" w:color="auto"/>
                <w:right w:val="none" w:sz="0" w:space="0" w:color="auto"/>
              </w:divBdr>
            </w:div>
          </w:divsChild>
        </w:div>
        <w:div w:id="1462110964">
          <w:marLeft w:val="0"/>
          <w:marRight w:val="0"/>
          <w:marTop w:val="0"/>
          <w:marBottom w:val="0"/>
          <w:divBdr>
            <w:top w:val="none" w:sz="0" w:space="0" w:color="auto"/>
            <w:left w:val="none" w:sz="0" w:space="0" w:color="auto"/>
            <w:bottom w:val="none" w:sz="0" w:space="0" w:color="auto"/>
            <w:right w:val="none" w:sz="0" w:space="0" w:color="auto"/>
          </w:divBdr>
          <w:divsChild>
            <w:div w:id="998311852">
              <w:marLeft w:val="0"/>
              <w:marRight w:val="0"/>
              <w:marTop w:val="0"/>
              <w:marBottom w:val="0"/>
              <w:divBdr>
                <w:top w:val="none" w:sz="0" w:space="0" w:color="auto"/>
                <w:left w:val="none" w:sz="0" w:space="0" w:color="auto"/>
                <w:bottom w:val="none" w:sz="0" w:space="0" w:color="auto"/>
                <w:right w:val="none" w:sz="0" w:space="0" w:color="auto"/>
              </w:divBdr>
            </w:div>
          </w:divsChild>
        </w:div>
        <w:div w:id="837577546">
          <w:marLeft w:val="0"/>
          <w:marRight w:val="0"/>
          <w:marTop w:val="0"/>
          <w:marBottom w:val="0"/>
          <w:divBdr>
            <w:top w:val="none" w:sz="0" w:space="0" w:color="auto"/>
            <w:left w:val="none" w:sz="0" w:space="0" w:color="auto"/>
            <w:bottom w:val="none" w:sz="0" w:space="0" w:color="auto"/>
            <w:right w:val="none" w:sz="0" w:space="0" w:color="auto"/>
          </w:divBdr>
          <w:divsChild>
            <w:div w:id="890383468">
              <w:marLeft w:val="0"/>
              <w:marRight w:val="0"/>
              <w:marTop w:val="0"/>
              <w:marBottom w:val="0"/>
              <w:divBdr>
                <w:top w:val="none" w:sz="0" w:space="0" w:color="auto"/>
                <w:left w:val="none" w:sz="0" w:space="0" w:color="auto"/>
                <w:bottom w:val="none" w:sz="0" w:space="0" w:color="auto"/>
                <w:right w:val="none" w:sz="0" w:space="0" w:color="auto"/>
              </w:divBdr>
            </w:div>
          </w:divsChild>
        </w:div>
        <w:div w:id="1083649279">
          <w:marLeft w:val="0"/>
          <w:marRight w:val="0"/>
          <w:marTop w:val="0"/>
          <w:marBottom w:val="0"/>
          <w:divBdr>
            <w:top w:val="none" w:sz="0" w:space="0" w:color="auto"/>
            <w:left w:val="none" w:sz="0" w:space="0" w:color="auto"/>
            <w:bottom w:val="none" w:sz="0" w:space="0" w:color="auto"/>
            <w:right w:val="none" w:sz="0" w:space="0" w:color="auto"/>
          </w:divBdr>
          <w:divsChild>
            <w:div w:id="630985754">
              <w:marLeft w:val="0"/>
              <w:marRight w:val="0"/>
              <w:marTop w:val="0"/>
              <w:marBottom w:val="0"/>
              <w:divBdr>
                <w:top w:val="none" w:sz="0" w:space="0" w:color="auto"/>
                <w:left w:val="none" w:sz="0" w:space="0" w:color="auto"/>
                <w:bottom w:val="none" w:sz="0" w:space="0" w:color="auto"/>
                <w:right w:val="none" w:sz="0" w:space="0" w:color="auto"/>
              </w:divBdr>
            </w:div>
          </w:divsChild>
        </w:div>
        <w:div w:id="162858510">
          <w:marLeft w:val="0"/>
          <w:marRight w:val="0"/>
          <w:marTop w:val="0"/>
          <w:marBottom w:val="0"/>
          <w:divBdr>
            <w:top w:val="none" w:sz="0" w:space="0" w:color="auto"/>
            <w:left w:val="none" w:sz="0" w:space="0" w:color="auto"/>
            <w:bottom w:val="none" w:sz="0" w:space="0" w:color="auto"/>
            <w:right w:val="none" w:sz="0" w:space="0" w:color="auto"/>
          </w:divBdr>
          <w:divsChild>
            <w:div w:id="1480002744">
              <w:marLeft w:val="0"/>
              <w:marRight w:val="0"/>
              <w:marTop w:val="0"/>
              <w:marBottom w:val="0"/>
              <w:divBdr>
                <w:top w:val="none" w:sz="0" w:space="0" w:color="auto"/>
                <w:left w:val="none" w:sz="0" w:space="0" w:color="auto"/>
                <w:bottom w:val="none" w:sz="0" w:space="0" w:color="auto"/>
                <w:right w:val="none" w:sz="0" w:space="0" w:color="auto"/>
              </w:divBdr>
            </w:div>
          </w:divsChild>
        </w:div>
        <w:div w:id="81799469">
          <w:marLeft w:val="0"/>
          <w:marRight w:val="0"/>
          <w:marTop w:val="0"/>
          <w:marBottom w:val="0"/>
          <w:divBdr>
            <w:top w:val="none" w:sz="0" w:space="0" w:color="auto"/>
            <w:left w:val="none" w:sz="0" w:space="0" w:color="auto"/>
            <w:bottom w:val="none" w:sz="0" w:space="0" w:color="auto"/>
            <w:right w:val="none" w:sz="0" w:space="0" w:color="auto"/>
          </w:divBdr>
          <w:divsChild>
            <w:div w:id="1359699841">
              <w:marLeft w:val="0"/>
              <w:marRight w:val="0"/>
              <w:marTop w:val="0"/>
              <w:marBottom w:val="0"/>
              <w:divBdr>
                <w:top w:val="none" w:sz="0" w:space="0" w:color="auto"/>
                <w:left w:val="none" w:sz="0" w:space="0" w:color="auto"/>
                <w:bottom w:val="none" w:sz="0" w:space="0" w:color="auto"/>
                <w:right w:val="none" w:sz="0" w:space="0" w:color="auto"/>
              </w:divBdr>
            </w:div>
          </w:divsChild>
        </w:div>
        <w:div w:id="1189106934">
          <w:marLeft w:val="0"/>
          <w:marRight w:val="0"/>
          <w:marTop w:val="0"/>
          <w:marBottom w:val="0"/>
          <w:divBdr>
            <w:top w:val="none" w:sz="0" w:space="0" w:color="auto"/>
            <w:left w:val="none" w:sz="0" w:space="0" w:color="auto"/>
            <w:bottom w:val="none" w:sz="0" w:space="0" w:color="auto"/>
            <w:right w:val="none" w:sz="0" w:space="0" w:color="auto"/>
          </w:divBdr>
          <w:divsChild>
            <w:div w:id="1026062793">
              <w:marLeft w:val="0"/>
              <w:marRight w:val="0"/>
              <w:marTop w:val="0"/>
              <w:marBottom w:val="0"/>
              <w:divBdr>
                <w:top w:val="none" w:sz="0" w:space="0" w:color="auto"/>
                <w:left w:val="none" w:sz="0" w:space="0" w:color="auto"/>
                <w:bottom w:val="none" w:sz="0" w:space="0" w:color="auto"/>
                <w:right w:val="none" w:sz="0" w:space="0" w:color="auto"/>
              </w:divBdr>
            </w:div>
          </w:divsChild>
        </w:div>
        <w:div w:id="192966298">
          <w:marLeft w:val="0"/>
          <w:marRight w:val="0"/>
          <w:marTop w:val="0"/>
          <w:marBottom w:val="0"/>
          <w:divBdr>
            <w:top w:val="none" w:sz="0" w:space="0" w:color="auto"/>
            <w:left w:val="none" w:sz="0" w:space="0" w:color="auto"/>
            <w:bottom w:val="none" w:sz="0" w:space="0" w:color="auto"/>
            <w:right w:val="none" w:sz="0" w:space="0" w:color="auto"/>
          </w:divBdr>
          <w:divsChild>
            <w:div w:id="29233420">
              <w:marLeft w:val="0"/>
              <w:marRight w:val="0"/>
              <w:marTop w:val="0"/>
              <w:marBottom w:val="0"/>
              <w:divBdr>
                <w:top w:val="none" w:sz="0" w:space="0" w:color="auto"/>
                <w:left w:val="none" w:sz="0" w:space="0" w:color="auto"/>
                <w:bottom w:val="none" w:sz="0" w:space="0" w:color="auto"/>
                <w:right w:val="none" w:sz="0" w:space="0" w:color="auto"/>
              </w:divBdr>
            </w:div>
          </w:divsChild>
        </w:div>
        <w:div w:id="1914923655">
          <w:marLeft w:val="0"/>
          <w:marRight w:val="0"/>
          <w:marTop w:val="0"/>
          <w:marBottom w:val="0"/>
          <w:divBdr>
            <w:top w:val="none" w:sz="0" w:space="0" w:color="auto"/>
            <w:left w:val="none" w:sz="0" w:space="0" w:color="auto"/>
            <w:bottom w:val="none" w:sz="0" w:space="0" w:color="auto"/>
            <w:right w:val="none" w:sz="0" w:space="0" w:color="auto"/>
          </w:divBdr>
          <w:divsChild>
            <w:div w:id="1174802209">
              <w:marLeft w:val="0"/>
              <w:marRight w:val="0"/>
              <w:marTop w:val="0"/>
              <w:marBottom w:val="0"/>
              <w:divBdr>
                <w:top w:val="none" w:sz="0" w:space="0" w:color="auto"/>
                <w:left w:val="none" w:sz="0" w:space="0" w:color="auto"/>
                <w:bottom w:val="none" w:sz="0" w:space="0" w:color="auto"/>
                <w:right w:val="none" w:sz="0" w:space="0" w:color="auto"/>
              </w:divBdr>
            </w:div>
          </w:divsChild>
        </w:div>
        <w:div w:id="441531574">
          <w:marLeft w:val="0"/>
          <w:marRight w:val="0"/>
          <w:marTop w:val="0"/>
          <w:marBottom w:val="0"/>
          <w:divBdr>
            <w:top w:val="none" w:sz="0" w:space="0" w:color="auto"/>
            <w:left w:val="none" w:sz="0" w:space="0" w:color="auto"/>
            <w:bottom w:val="none" w:sz="0" w:space="0" w:color="auto"/>
            <w:right w:val="none" w:sz="0" w:space="0" w:color="auto"/>
          </w:divBdr>
          <w:divsChild>
            <w:div w:id="1839079056">
              <w:marLeft w:val="0"/>
              <w:marRight w:val="0"/>
              <w:marTop w:val="0"/>
              <w:marBottom w:val="0"/>
              <w:divBdr>
                <w:top w:val="none" w:sz="0" w:space="0" w:color="auto"/>
                <w:left w:val="none" w:sz="0" w:space="0" w:color="auto"/>
                <w:bottom w:val="none" w:sz="0" w:space="0" w:color="auto"/>
                <w:right w:val="none" w:sz="0" w:space="0" w:color="auto"/>
              </w:divBdr>
            </w:div>
          </w:divsChild>
        </w:div>
        <w:div w:id="475607927">
          <w:marLeft w:val="0"/>
          <w:marRight w:val="0"/>
          <w:marTop w:val="0"/>
          <w:marBottom w:val="0"/>
          <w:divBdr>
            <w:top w:val="none" w:sz="0" w:space="0" w:color="auto"/>
            <w:left w:val="none" w:sz="0" w:space="0" w:color="auto"/>
            <w:bottom w:val="none" w:sz="0" w:space="0" w:color="auto"/>
            <w:right w:val="none" w:sz="0" w:space="0" w:color="auto"/>
          </w:divBdr>
          <w:divsChild>
            <w:div w:id="436289091">
              <w:marLeft w:val="0"/>
              <w:marRight w:val="0"/>
              <w:marTop w:val="0"/>
              <w:marBottom w:val="0"/>
              <w:divBdr>
                <w:top w:val="none" w:sz="0" w:space="0" w:color="auto"/>
                <w:left w:val="none" w:sz="0" w:space="0" w:color="auto"/>
                <w:bottom w:val="none" w:sz="0" w:space="0" w:color="auto"/>
                <w:right w:val="none" w:sz="0" w:space="0" w:color="auto"/>
              </w:divBdr>
            </w:div>
          </w:divsChild>
        </w:div>
        <w:div w:id="2063090593">
          <w:marLeft w:val="0"/>
          <w:marRight w:val="0"/>
          <w:marTop w:val="0"/>
          <w:marBottom w:val="0"/>
          <w:divBdr>
            <w:top w:val="none" w:sz="0" w:space="0" w:color="auto"/>
            <w:left w:val="none" w:sz="0" w:space="0" w:color="auto"/>
            <w:bottom w:val="none" w:sz="0" w:space="0" w:color="auto"/>
            <w:right w:val="none" w:sz="0" w:space="0" w:color="auto"/>
          </w:divBdr>
          <w:divsChild>
            <w:div w:id="1954365431">
              <w:marLeft w:val="0"/>
              <w:marRight w:val="0"/>
              <w:marTop w:val="0"/>
              <w:marBottom w:val="0"/>
              <w:divBdr>
                <w:top w:val="none" w:sz="0" w:space="0" w:color="auto"/>
                <w:left w:val="none" w:sz="0" w:space="0" w:color="auto"/>
                <w:bottom w:val="none" w:sz="0" w:space="0" w:color="auto"/>
                <w:right w:val="none" w:sz="0" w:space="0" w:color="auto"/>
              </w:divBdr>
            </w:div>
          </w:divsChild>
        </w:div>
        <w:div w:id="626544063">
          <w:marLeft w:val="0"/>
          <w:marRight w:val="0"/>
          <w:marTop w:val="0"/>
          <w:marBottom w:val="0"/>
          <w:divBdr>
            <w:top w:val="none" w:sz="0" w:space="0" w:color="auto"/>
            <w:left w:val="none" w:sz="0" w:space="0" w:color="auto"/>
            <w:bottom w:val="none" w:sz="0" w:space="0" w:color="auto"/>
            <w:right w:val="none" w:sz="0" w:space="0" w:color="auto"/>
          </w:divBdr>
          <w:divsChild>
            <w:div w:id="148375914">
              <w:marLeft w:val="0"/>
              <w:marRight w:val="0"/>
              <w:marTop w:val="0"/>
              <w:marBottom w:val="0"/>
              <w:divBdr>
                <w:top w:val="none" w:sz="0" w:space="0" w:color="auto"/>
                <w:left w:val="none" w:sz="0" w:space="0" w:color="auto"/>
                <w:bottom w:val="none" w:sz="0" w:space="0" w:color="auto"/>
                <w:right w:val="none" w:sz="0" w:space="0" w:color="auto"/>
              </w:divBdr>
            </w:div>
          </w:divsChild>
        </w:div>
        <w:div w:id="1985306181">
          <w:marLeft w:val="0"/>
          <w:marRight w:val="0"/>
          <w:marTop w:val="0"/>
          <w:marBottom w:val="0"/>
          <w:divBdr>
            <w:top w:val="none" w:sz="0" w:space="0" w:color="auto"/>
            <w:left w:val="none" w:sz="0" w:space="0" w:color="auto"/>
            <w:bottom w:val="none" w:sz="0" w:space="0" w:color="auto"/>
            <w:right w:val="none" w:sz="0" w:space="0" w:color="auto"/>
          </w:divBdr>
          <w:divsChild>
            <w:div w:id="724111504">
              <w:marLeft w:val="0"/>
              <w:marRight w:val="0"/>
              <w:marTop w:val="0"/>
              <w:marBottom w:val="0"/>
              <w:divBdr>
                <w:top w:val="none" w:sz="0" w:space="0" w:color="auto"/>
                <w:left w:val="none" w:sz="0" w:space="0" w:color="auto"/>
                <w:bottom w:val="none" w:sz="0" w:space="0" w:color="auto"/>
                <w:right w:val="none" w:sz="0" w:space="0" w:color="auto"/>
              </w:divBdr>
            </w:div>
          </w:divsChild>
        </w:div>
        <w:div w:id="1879708189">
          <w:marLeft w:val="0"/>
          <w:marRight w:val="0"/>
          <w:marTop w:val="0"/>
          <w:marBottom w:val="0"/>
          <w:divBdr>
            <w:top w:val="none" w:sz="0" w:space="0" w:color="auto"/>
            <w:left w:val="none" w:sz="0" w:space="0" w:color="auto"/>
            <w:bottom w:val="none" w:sz="0" w:space="0" w:color="auto"/>
            <w:right w:val="none" w:sz="0" w:space="0" w:color="auto"/>
          </w:divBdr>
          <w:divsChild>
            <w:div w:id="436216353">
              <w:marLeft w:val="0"/>
              <w:marRight w:val="0"/>
              <w:marTop w:val="0"/>
              <w:marBottom w:val="0"/>
              <w:divBdr>
                <w:top w:val="none" w:sz="0" w:space="0" w:color="auto"/>
                <w:left w:val="none" w:sz="0" w:space="0" w:color="auto"/>
                <w:bottom w:val="none" w:sz="0" w:space="0" w:color="auto"/>
                <w:right w:val="none" w:sz="0" w:space="0" w:color="auto"/>
              </w:divBdr>
            </w:div>
          </w:divsChild>
        </w:div>
        <w:div w:id="1119643849">
          <w:marLeft w:val="0"/>
          <w:marRight w:val="0"/>
          <w:marTop w:val="0"/>
          <w:marBottom w:val="0"/>
          <w:divBdr>
            <w:top w:val="none" w:sz="0" w:space="0" w:color="auto"/>
            <w:left w:val="none" w:sz="0" w:space="0" w:color="auto"/>
            <w:bottom w:val="none" w:sz="0" w:space="0" w:color="auto"/>
            <w:right w:val="none" w:sz="0" w:space="0" w:color="auto"/>
          </w:divBdr>
          <w:divsChild>
            <w:div w:id="2078622239">
              <w:marLeft w:val="0"/>
              <w:marRight w:val="0"/>
              <w:marTop w:val="0"/>
              <w:marBottom w:val="0"/>
              <w:divBdr>
                <w:top w:val="none" w:sz="0" w:space="0" w:color="auto"/>
                <w:left w:val="none" w:sz="0" w:space="0" w:color="auto"/>
                <w:bottom w:val="none" w:sz="0" w:space="0" w:color="auto"/>
                <w:right w:val="none" w:sz="0" w:space="0" w:color="auto"/>
              </w:divBdr>
            </w:div>
          </w:divsChild>
        </w:div>
        <w:div w:id="1300963730">
          <w:marLeft w:val="0"/>
          <w:marRight w:val="0"/>
          <w:marTop w:val="0"/>
          <w:marBottom w:val="0"/>
          <w:divBdr>
            <w:top w:val="none" w:sz="0" w:space="0" w:color="auto"/>
            <w:left w:val="none" w:sz="0" w:space="0" w:color="auto"/>
            <w:bottom w:val="none" w:sz="0" w:space="0" w:color="auto"/>
            <w:right w:val="none" w:sz="0" w:space="0" w:color="auto"/>
          </w:divBdr>
          <w:divsChild>
            <w:div w:id="94331766">
              <w:marLeft w:val="0"/>
              <w:marRight w:val="0"/>
              <w:marTop w:val="0"/>
              <w:marBottom w:val="0"/>
              <w:divBdr>
                <w:top w:val="none" w:sz="0" w:space="0" w:color="auto"/>
                <w:left w:val="none" w:sz="0" w:space="0" w:color="auto"/>
                <w:bottom w:val="none" w:sz="0" w:space="0" w:color="auto"/>
                <w:right w:val="none" w:sz="0" w:space="0" w:color="auto"/>
              </w:divBdr>
            </w:div>
          </w:divsChild>
        </w:div>
        <w:div w:id="1877739110">
          <w:marLeft w:val="0"/>
          <w:marRight w:val="0"/>
          <w:marTop w:val="0"/>
          <w:marBottom w:val="0"/>
          <w:divBdr>
            <w:top w:val="none" w:sz="0" w:space="0" w:color="auto"/>
            <w:left w:val="none" w:sz="0" w:space="0" w:color="auto"/>
            <w:bottom w:val="none" w:sz="0" w:space="0" w:color="auto"/>
            <w:right w:val="none" w:sz="0" w:space="0" w:color="auto"/>
          </w:divBdr>
          <w:divsChild>
            <w:div w:id="1793674392">
              <w:marLeft w:val="0"/>
              <w:marRight w:val="0"/>
              <w:marTop w:val="0"/>
              <w:marBottom w:val="0"/>
              <w:divBdr>
                <w:top w:val="none" w:sz="0" w:space="0" w:color="auto"/>
                <w:left w:val="none" w:sz="0" w:space="0" w:color="auto"/>
                <w:bottom w:val="none" w:sz="0" w:space="0" w:color="auto"/>
                <w:right w:val="none" w:sz="0" w:space="0" w:color="auto"/>
              </w:divBdr>
            </w:div>
          </w:divsChild>
        </w:div>
        <w:div w:id="1937131678">
          <w:marLeft w:val="0"/>
          <w:marRight w:val="0"/>
          <w:marTop w:val="0"/>
          <w:marBottom w:val="0"/>
          <w:divBdr>
            <w:top w:val="none" w:sz="0" w:space="0" w:color="auto"/>
            <w:left w:val="none" w:sz="0" w:space="0" w:color="auto"/>
            <w:bottom w:val="none" w:sz="0" w:space="0" w:color="auto"/>
            <w:right w:val="none" w:sz="0" w:space="0" w:color="auto"/>
          </w:divBdr>
          <w:divsChild>
            <w:div w:id="1844054623">
              <w:marLeft w:val="0"/>
              <w:marRight w:val="0"/>
              <w:marTop w:val="0"/>
              <w:marBottom w:val="0"/>
              <w:divBdr>
                <w:top w:val="none" w:sz="0" w:space="0" w:color="auto"/>
                <w:left w:val="none" w:sz="0" w:space="0" w:color="auto"/>
                <w:bottom w:val="none" w:sz="0" w:space="0" w:color="auto"/>
                <w:right w:val="none" w:sz="0" w:space="0" w:color="auto"/>
              </w:divBdr>
            </w:div>
          </w:divsChild>
        </w:div>
        <w:div w:id="1289816215">
          <w:marLeft w:val="0"/>
          <w:marRight w:val="0"/>
          <w:marTop w:val="0"/>
          <w:marBottom w:val="0"/>
          <w:divBdr>
            <w:top w:val="none" w:sz="0" w:space="0" w:color="auto"/>
            <w:left w:val="none" w:sz="0" w:space="0" w:color="auto"/>
            <w:bottom w:val="none" w:sz="0" w:space="0" w:color="auto"/>
            <w:right w:val="none" w:sz="0" w:space="0" w:color="auto"/>
          </w:divBdr>
          <w:divsChild>
            <w:div w:id="1636567606">
              <w:marLeft w:val="0"/>
              <w:marRight w:val="0"/>
              <w:marTop w:val="0"/>
              <w:marBottom w:val="0"/>
              <w:divBdr>
                <w:top w:val="none" w:sz="0" w:space="0" w:color="auto"/>
                <w:left w:val="none" w:sz="0" w:space="0" w:color="auto"/>
                <w:bottom w:val="none" w:sz="0" w:space="0" w:color="auto"/>
                <w:right w:val="none" w:sz="0" w:space="0" w:color="auto"/>
              </w:divBdr>
            </w:div>
          </w:divsChild>
        </w:div>
        <w:div w:id="1156456756">
          <w:marLeft w:val="0"/>
          <w:marRight w:val="0"/>
          <w:marTop w:val="0"/>
          <w:marBottom w:val="0"/>
          <w:divBdr>
            <w:top w:val="none" w:sz="0" w:space="0" w:color="auto"/>
            <w:left w:val="none" w:sz="0" w:space="0" w:color="auto"/>
            <w:bottom w:val="none" w:sz="0" w:space="0" w:color="auto"/>
            <w:right w:val="none" w:sz="0" w:space="0" w:color="auto"/>
          </w:divBdr>
          <w:divsChild>
            <w:div w:id="497311923">
              <w:marLeft w:val="0"/>
              <w:marRight w:val="0"/>
              <w:marTop w:val="0"/>
              <w:marBottom w:val="0"/>
              <w:divBdr>
                <w:top w:val="none" w:sz="0" w:space="0" w:color="auto"/>
                <w:left w:val="none" w:sz="0" w:space="0" w:color="auto"/>
                <w:bottom w:val="none" w:sz="0" w:space="0" w:color="auto"/>
                <w:right w:val="none" w:sz="0" w:space="0" w:color="auto"/>
              </w:divBdr>
            </w:div>
          </w:divsChild>
        </w:div>
        <w:div w:id="2045472428">
          <w:marLeft w:val="0"/>
          <w:marRight w:val="0"/>
          <w:marTop w:val="0"/>
          <w:marBottom w:val="0"/>
          <w:divBdr>
            <w:top w:val="none" w:sz="0" w:space="0" w:color="auto"/>
            <w:left w:val="none" w:sz="0" w:space="0" w:color="auto"/>
            <w:bottom w:val="none" w:sz="0" w:space="0" w:color="auto"/>
            <w:right w:val="none" w:sz="0" w:space="0" w:color="auto"/>
          </w:divBdr>
          <w:divsChild>
            <w:div w:id="1246913506">
              <w:marLeft w:val="0"/>
              <w:marRight w:val="0"/>
              <w:marTop w:val="0"/>
              <w:marBottom w:val="0"/>
              <w:divBdr>
                <w:top w:val="none" w:sz="0" w:space="0" w:color="auto"/>
                <w:left w:val="none" w:sz="0" w:space="0" w:color="auto"/>
                <w:bottom w:val="none" w:sz="0" w:space="0" w:color="auto"/>
                <w:right w:val="none" w:sz="0" w:space="0" w:color="auto"/>
              </w:divBdr>
            </w:div>
          </w:divsChild>
        </w:div>
        <w:div w:id="741025017">
          <w:marLeft w:val="0"/>
          <w:marRight w:val="0"/>
          <w:marTop w:val="0"/>
          <w:marBottom w:val="0"/>
          <w:divBdr>
            <w:top w:val="none" w:sz="0" w:space="0" w:color="auto"/>
            <w:left w:val="none" w:sz="0" w:space="0" w:color="auto"/>
            <w:bottom w:val="none" w:sz="0" w:space="0" w:color="auto"/>
            <w:right w:val="none" w:sz="0" w:space="0" w:color="auto"/>
          </w:divBdr>
          <w:divsChild>
            <w:div w:id="1860269155">
              <w:marLeft w:val="0"/>
              <w:marRight w:val="0"/>
              <w:marTop w:val="0"/>
              <w:marBottom w:val="0"/>
              <w:divBdr>
                <w:top w:val="none" w:sz="0" w:space="0" w:color="auto"/>
                <w:left w:val="none" w:sz="0" w:space="0" w:color="auto"/>
                <w:bottom w:val="none" w:sz="0" w:space="0" w:color="auto"/>
                <w:right w:val="none" w:sz="0" w:space="0" w:color="auto"/>
              </w:divBdr>
            </w:div>
          </w:divsChild>
        </w:div>
        <w:div w:id="1389839042">
          <w:marLeft w:val="0"/>
          <w:marRight w:val="0"/>
          <w:marTop w:val="0"/>
          <w:marBottom w:val="0"/>
          <w:divBdr>
            <w:top w:val="none" w:sz="0" w:space="0" w:color="auto"/>
            <w:left w:val="none" w:sz="0" w:space="0" w:color="auto"/>
            <w:bottom w:val="none" w:sz="0" w:space="0" w:color="auto"/>
            <w:right w:val="none" w:sz="0" w:space="0" w:color="auto"/>
          </w:divBdr>
          <w:divsChild>
            <w:div w:id="2052722801">
              <w:marLeft w:val="0"/>
              <w:marRight w:val="0"/>
              <w:marTop w:val="0"/>
              <w:marBottom w:val="0"/>
              <w:divBdr>
                <w:top w:val="none" w:sz="0" w:space="0" w:color="auto"/>
                <w:left w:val="none" w:sz="0" w:space="0" w:color="auto"/>
                <w:bottom w:val="none" w:sz="0" w:space="0" w:color="auto"/>
                <w:right w:val="none" w:sz="0" w:space="0" w:color="auto"/>
              </w:divBdr>
            </w:div>
          </w:divsChild>
        </w:div>
        <w:div w:id="1766074212">
          <w:marLeft w:val="0"/>
          <w:marRight w:val="0"/>
          <w:marTop w:val="0"/>
          <w:marBottom w:val="0"/>
          <w:divBdr>
            <w:top w:val="none" w:sz="0" w:space="0" w:color="auto"/>
            <w:left w:val="none" w:sz="0" w:space="0" w:color="auto"/>
            <w:bottom w:val="none" w:sz="0" w:space="0" w:color="auto"/>
            <w:right w:val="none" w:sz="0" w:space="0" w:color="auto"/>
          </w:divBdr>
          <w:divsChild>
            <w:div w:id="532152463">
              <w:marLeft w:val="0"/>
              <w:marRight w:val="0"/>
              <w:marTop w:val="0"/>
              <w:marBottom w:val="0"/>
              <w:divBdr>
                <w:top w:val="none" w:sz="0" w:space="0" w:color="auto"/>
                <w:left w:val="none" w:sz="0" w:space="0" w:color="auto"/>
                <w:bottom w:val="none" w:sz="0" w:space="0" w:color="auto"/>
                <w:right w:val="none" w:sz="0" w:space="0" w:color="auto"/>
              </w:divBdr>
            </w:div>
          </w:divsChild>
        </w:div>
        <w:div w:id="570386743">
          <w:marLeft w:val="0"/>
          <w:marRight w:val="0"/>
          <w:marTop w:val="0"/>
          <w:marBottom w:val="0"/>
          <w:divBdr>
            <w:top w:val="none" w:sz="0" w:space="0" w:color="auto"/>
            <w:left w:val="none" w:sz="0" w:space="0" w:color="auto"/>
            <w:bottom w:val="none" w:sz="0" w:space="0" w:color="auto"/>
            <w:right w:val="none" w:sz="0" w:space="0" w:color="auto"/>
          </w:divBdr>
          <w:divsChild>
            <w:div w:id="1043285998">
              <w:marLeft w:val="0"/>
              <w:marRight w:val="0"/>
              <w:marTop w:val="0"/>
              <w:marBottom w:val="0"/>
              <w:divBdr>
                <w:top w:val="none" w:sz="0" w:space="0" w:color="auto"/>
                <w:left w:val="none" w:sz="0" w:space="0" w:color="auto"/>
                <w:bottom w:val="none" w:sz="0" w:space="0" w:color="auto"/>
                <w:right w:val="none" w:sz="0" w:space="0" w:color="auto"/>
              </w:divBdr>
            </w:div>
          </w:divsChild>
        </w:div>
        <w:div w:id="686905269">
          <w:marLeft w:val="0"/>
          <w:marRight w:val="0"/>
          <w:marTop w:val="0"/>
          <w:marBottom w:val="0"/>
          <w:divBdr>
            <w:top w:val="none" w:sz="0" w:space="0" w:color="auto"/>
            <w:left w:val="none" w:sz="0" w:space="0" w:color="auto"/>
            <w:bottom w:val="none" w:sz="0" w:space="0" w:color="auto"/>
            <w:right w:val="none" w:sz="0" w:space="0" w:color="auto"/>
          </w:divBdr>
          <w:divsChild>
            <w:div w:id="2107535522">
              <w:marLeft w:val="0"/>
              <w:marRight w:val="0"/>
              <w:marTop w:val="0"/>
              <w:marBottom w:val="0"/>
              <w:divBdr>
                <w:top w:val="none" w:sz="0" w:space="0" w:color="auto"/>
                <w:left w:val="none" w:sz="0" w:space="0" w:color="auto"/>
                <w:bottom w:val="none" w:sz="0" w:space="0" w:color="auto"/>
                <w:right w:val="none" w:sz="0" w:space="0" w:color="auto"/>
              </w:divBdr>
            </w:div>
          </w:divsChild>
        </w:div>
        <w:div w:id="1057554742">
          <w:marLeft w:val="0"/>
          <w:marRight w:val="0"/>
          <w:marTop w:val="0"/>
          <w:marBottom w:val="0"/>
          <w:divBdr>
            <w:top w:val="none" w:sz="0" w:space="0" w:color="auto"/>
            <w:left w:val="none" w:sz="0" w:space="0" w:color="auto"/>
            <w:bottom w:val="none" w:sz="0" w:space="0" w:color="auto"/>
            <w:right w:val="none" w:sz="0" w:space="0" w:color="auto"/>
          </w:divBdr>
          <w:divsChild>
            <w:div w:id="15381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969">
      <w:bodyDiv w:val="1"/>
      <w:marLeft w:val="0"/>
      <w:marRight w:val="0"/>
      <w:marTop w:val="0"/>
      <w:marBottom w:val="0"/>
      <w:divBdr>
        <w:top w:val="none" w:sz="0" w:space="0" w:color="auto"/>
        <w:left w:val="none" w:sz="0" w:space="0" w:color="auto"/>
        <w:bottom w:val="none" w:sz="0" w:space="0" w:color="auto"/>
        <w:right w:val="none" w:sz="0" w:space="0" w:color="auto"/>
      </w:divBdr>
    </w:div>
    <w:div w:id="1727291653">
      <w:bodyDiv w:val="1"/>
      <w:marLeft w:val="0"/>
      <w:marRight w:val="0"/>
      <w:marTop w:val="0"/>
      <w:marBottom w:val="0"/>
      <w:divBdr>
        <w:top w:val="none" w:sz="0" w:space="0" w:color="auto"/>
        <w:left w:val="none" w:sz="0" w:space="0" w:color="auto"/>
        <w:bottom w:val="none" w:sz="0" w:space="0" w:color="auto"/>
        <w:right w:val="none" w:sz="0" w:space="0" w:color="auto"/>
      </w:divBdr>
    </w:div>
    <w:div w:id="199907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cid:image002.png@01D903EC.BD934210"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yperlink" Target="mailto:air-fastjetareasproposal@mod.gov.uk"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airspacechange.caa.co.uk/PublicProposalArea?pID=402" TargetMode="External"/><Relationship Id="rId33" Type="http://schemas.openxmlformats.org/officeDocument/2006/relationships/image" Target="media/image11.png"/><Relationship Id="rId38" Type="http://schemas.openxmlformats.org/officeDocument/2006/relationships/image" Target="media/image150.png"/><Relationship Id="rId46" Type="http://schemas.openxmlformats.org/officeDocument/2006/relationships/hyperlink" Target="https://airspacechange.caa.co.uk/PublicProposalArea?pID=319"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cid:image003.png@01D8E859.453DC8C0"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irspacechange.caa.co.uk/PublicProposalArea?pID=344" TargetMode="External"/><Relationship Id="rId32" Type="http://schemas.openxmlformats.org/officeDocument/2006/relationships/image" Target="media/image10.emf"/><Relationship Id="rId37" Type="http://schemas.openxmlformats.org/officeDocument/2006/relationships/image" Target="media/image140.png"/><Relationship Id="rId40" Type="http://schemas.openxmlformats.org/officeDocument/2006/relationships/image" Target="media/image15.png"/><Relationship Id="rId45" Type="http://schemas.openxmlformats.org/officeDocument/2006/relationships/hyperlink" Target="https://consultations.airspacechange.co.uk/mod/inclusion-of-fja-into-uk-aip"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irspacechange.caa.co.uk/PublicProposalArea?pID=125"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irspacechange.caa.co.uk/PublicProposalArea?pID=92" TargetMode="External"/><Relationship Id="rId27" Type="http://schemas.openxmlformats.org/officeDocument/2006/relationships/hyperlink" Target="https://consultations.airspacechange.co.uk/mod/inclusion-of-fja-into-uk-aip"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mailto:air-fastjetareasproposal@mod.gov.uk"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publicapps.caa.co.uk/docs/33/CAA_Airspace%20Change%20Doc_Mar2021.pdf" TargetMode="External"/><Relationship Id="rId2" Type="http://schemas.openxmlformats.org/officeDocument/2006/relationships/hyperlink" Target="https://publicapps.caa.co.uk/docs/33/CAA_Airspace%20Change%20Doc_Mar2021.pdf" TargetMode="External"/><Relationship Id="rId1" Type="http://schemas.openxmlformats.org/officeDocument/2006/relationships/hyperlink" Target="https://www.aidu.mod.uk/aip/aipVolum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47DFBCEA3EBC4F93EEDD0FF941746E" ma:contentTypeVersion="6" ma:contentTypeDescription="Create a new document." ma:contentTypeScope="" ma:versionID="3612f55b00c0eb8f771f539ee0cc2133">
  <xsd:schema xmlns:xsd="http://www.w3.org/2001/XMLSchema" xmlns:xs="http://www.w3.org/2001/XMLSchema" xmlns:p="http://schemas.microsoft.com/office/2006/metadata/properties" xmlns:ns2="d303b6cf-51b2-4e0a-a2a8-20d5e148b2b1" xmlns:ns3="58d6e89d-0615-4658-84fe-b66a154e1a82" targetNamespace="http://schemas.microsoft.com/office/2006/metadata/properties" ma:root="true" ma:fieldsID="87eb0d28314dae5b5432a50bd1d16e0f" ns2:_="" ns3:_="">
    <xsd:import namespace="d303b6cf-51b2-4e0a-a2a8-20d5e148b2b1"/>
    <xsd:import namespace="58d6e89d-0615-4658-84fe-b66a154e1a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3b6cf-51b2-4e0a-a2a8-20d5e148b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d6e89d-0615-4658-84fe-b66a154e1a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2E9C7-D6BA-465A-AA8E-21D3AF7C581F}">
  <ds:schemaRefs>
    <ds:schemaRef ds:uri="http://schemas.openxmlformats.org/officeDocument/2006/bibliography"/>
  </ds:schemaRefs>
</ds:datastoreItem>
</file>

<file path=customXml/itemProps2.xml><?xml version="1.0" encoding="utf-8"?>
<ds:datastoreItem xmlns:ds="http://schemas.openxmlformats.org/officeDocument/2006/customXml" ds:itemID="{A5932B9F-5868-400B-A3F8-20E11F6A2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3b6cf-51b2-4e0a-a2a8-20d5e148b2b1"/>
    <ds:schemaRef ds:uri="58d6e89d-0615-4658-84fe-b66a154e1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9115E-4104-4CB3-9CE1-A3BEE8882D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695DFF-2FEF-412A-9C34-033CF32B7C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29</Pages>
  <Words>5233</Words>
  <Characters>29834</Characters>
  <Application>Microsoft Office Word</Application>
  <DocSecurity>0</DocSecurity>
  <Lines>248</Lines>
  <Paragraphs>69</Paragraphs>
  <ScaleCrop>false</ScaleCrop>
  <Company/>
  <LinksUpToDate>false</LinksUpToDate>
  <CharactersWithSpaces>34998</CharactersWithSpaces>
  <SharedDoc>false</SharedDoc>
  <HLinks>
    <vt:vector size="36" baseType="variant">
      <vt:variant>
        <vt:i4>8126498</vt:i4>
      </vt:variant>
      <vt:variant>
        <vt:i4>6</vt:i4>
      </vt:variant>
      <vt:variant>
        <vt:i4>0</vt:i4>
      </vt:variant>
      <vt:variant>
        <vt:i4>5</vt:i4>
      </vt:variant>
      <vt:variant>
        <vt:lpwstr>https://airspacechange.caa.co.uk/PublicProposalArea?pID=319</vt:lpwstr>
      </vt:variant>
      <vt:variant>
        <vt:lpwstr/>
      </vt:variant>
      <vt:variant>
        <vt:i4>3539058</vt:i4>
      </vt:variant>
      <vt:variant>
        <vt:i4>3</vt:i4>
      </vt:variant>
      <vt:variant>
        <vt:i4>0</vt:i4>
      </vt:variant>
      <vt:variant>
        <vt:i4>5</vt:i4>
      </vt:variant>
      <vt:variant>
        <vt:lpwstr>https://consultations.airspacechange.co.uk/mod/inclusion-of-fja-into-uk-aip</vt:lpwstr>
      </vt:variant>
      <vt:variant>
        <vt:lpwstr/>
      </vt:variant>
      <vt:variant>
        <vt:i4>3539058</vt:i4>
      </vt:variant>
      <vt:variant>
        <vt:i4>0</vt:i4>
      </vt:variant>
      <vt:variant>
        <vt:i4>0</vt:i4>
      </vt:variant>
      <vt:variant>
        <vt:i4>5</vt:i4>
      </vt:variant>
      <vt:variant>
        <vt:lpwstr>https://consultations.airspacechange.co.uk/mod/inclusion-of-fja-into-uk-aip</vt:lpwstr>
      </vt:variant>
      <vt:variant>
        <vt:lpwstr/>
      </vt:variant>
      <vt:variant>
        <vt:i4>1638400</vt:i4>
      </vt:variant>
      <vt:variant>
        <vt:i4>6</vt:i4>
      </vt:variant>
      <vt:variant>
        <vt:i4>0</vt:i4>
      </vt:variant>
      <vt:variant>
        <vt:i4>5</vt:i4>
      </vt:variant>
      <vt:variant>
        <vt:lpwstr>https://publicapps.caa.co.uk/docs/33/CAA_Airspace Change Doc_Mar2021.pdf</vt:lpwstr>
      </vt:variant>
      <vt:variant>
        <vt:lpwstr/>
      </vt:variant>
      <vt:variant>
        <vt:i4>1638400</vt:i4>
      </vt:variant>
      <vt:variant>
        <vt:i4>3</vt:i4>
      </vt:variant>
      <vt:variant>
        <vt:i4>0</vt:i4>
      </vt:variant>
      <vt:variant>
        <vt:i4>5</vt:i4>
      </vt:variant>
      <vt:variant>
        <vt:lpwstr>https://publicapps.caa.co.uk/docs/33/CAA_Airspace Change Doc_Mar2021.pdf</vt:lpwstr>
      </vt:variant>
      <vt:variant>
        <vt:lpwstr/>
      </vt:variant>
      <vt:variant>
        <vt:i4>720903</vt:i4>
      </vt:variant>
      <vt:variant>
        <vt:i4>0</vt:i4>
      </vt:variant>
      <vt:variant>
        <vt:i4>0</vt:i4>
      </vt:variant>
      <vt:variant>
        <vt:i4>5</vt:i4>
      </vt:variant>
      <vt:variant>
        <vt:lpwstr>https://www.aidu.mod.uk/aip/aipVolumes.html</vt:lpwstr>
      </vt:variant>
      <vt:variant>
        <vt:lpwstr>enr-tab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Stuart Flt Lt</dc:creator>
  <cp:keywords/>
  <dc:description/>
  <cp:lastModifiedBy>Blakemore, Steve Sqn Ldr (JTEPS-PLANS-ALI SO2)</cp:lastModifiedBy>
  <cp:revision>750</cp:revision>
  <dcterms:created xsi:type="dcterms:W3CDTF">2022-11-02T22:50:00Z</dcterms:created>
  <dcterms:modified xsi:type="dcterms:W3CDTF">2022-12-05T12:46:00Z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2022-10-02T10:04:55Z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656beff0-56d7-4a67-baeb-ef8bcfebed1c</vt:lpwstr>
  </property>
  <property fmtid="{D5CDD505-2E9C-101B-9397-08002B2CF9AE}" pid="8" name="MSIP_Label_d8a60473-494b-4586-a1bb-b0e663054676_ContentBits">
    <vt:lpwstr>0</vt:lpwstr>
  </property>
  <property fmtid="{D5CDD505-2E9C-101B-9397-08002B2CF9AE}" pid="9" name="ContentTypeId">
    <vt:lpwstr>0x0101009A47DFBCEA3EBC4F93EEDD0FF941746E</vt:lpwstr>
  </property>
</Properties>
</file>